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83" w:rsidRPr="00B74EAF" w:rsidRDefault="000D6F83" w:rsidP="000D6F83">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694E6E07" wp14:editId="00DFE3CE">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0D6F83" w:rsidRPr="00B74EAF" w:rsidRDefault="000D6F83" w:rsidP="000D6F83">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0D6F83" w:rsidRPr="00B74EAF" w:rsidRDefault="000D6F83" w:rsidP="000D6F83">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0D6F83" w:rsidRPr="00B74EAF" w:rsidRDefault="000D6F83" w:rsidP="000D6F83">
      <w:pPr>
        <w:keepNext/>
        <w:jc w:val="center"/>
        <w:outlineLvl w:val="2"/>
        <w:rPr>
          <w:rFonts w:eastAsia="SimSun"/>
          <w:b/>
          <w:bCs/>
          <w:color w:val="auto"/>
          <w:sz w:val="16"/>
          <w:szCs w:val="22"/>
          <w:lang w:eastAsia="en-US" w:bidi="hi-IN"/>
        </w:rPr>
      </w:pPr>
    </w:p>
    <w:p w:rsidR="000D6F83" w:rsidRPr="00B74EAF" w:rsidRDefault="000D6F83" w:rsidP="000D6F83">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0D6F83" w:rsidRPr="00B74EAF" w:rsidRDefault="000D6F83" w:rsidP="000D6F83">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0D6F83" w:rsidRPr="00B74EAF" w:rsidRDefault="000D6F83" w:rsidP="000D6F83">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D6F83" w:rsidRPr="00B74EAF" w:rsidTr="00490C32">
        <w:trPr>
          <w:trHeight w:val="383"/>
        </w:trPr>
        <w:tc>
          <w:tcPr>
            <w:tcW w:w="2235" w:type="dxa"/>
            <w:hideMark/>
          </w:tcPr>
          <w:p w:rsidR="000D6F83" w:rsidRPr="00B74EAF" w:rsidRDefault="00AD52BF" w:rsidP="00490C32">
            <w:pPr>
              <w:rPr>
                <w:rFonts w:eastAsia="Calibri"/>
                <w:color w:val="auto"/>
                <w:sz w:val="28"/>
                <w:szCs w:val="28"/>
                <w:lang w:eastAsia="en-US" w:bidi="hi-IN"/>
              </w:rPr>
            </w:pPr>
            <w:r>
              <w:rPr>
                <w:sz w:val="28"/>
                <w:szCs w:val="28"/>
                <w:lang w:bidi="hi-IN"/>
              </w:rPr>
              <w:t>08.06.2026</w:t>
            </w:r>
          </w:p>
        </w:tc>
        <w:tc>
          <w:tcPr>
            <w:tcW w:w="2268" w:type="dxa"/>
          </w:tcPr>
          <w:p w:rsidR="000D6F83" w:rsidRPr="00B74EAF" w:rsidRDefault="000D6F83" w:rsidP="00490C32">
            <w:pPr>
              <w:jc w:val="center"/>
              <w:rPr>
                <w:rFonts w:eastAsia="Calibri"/>
                <w:color w:val="auto"/>
                <w:sz w:val="28"/>
                <w:szCs w:val="28"/>
                <w:lang w:eastAsia="en-US" w:bidi="hi-IN"/>
              </w:rPr>
            </w:pPr>
          </w:p>
        </w:tc>
        <w:tc>
          <w:tcPr>
            <w:tcW w:w="567" w:type="dxa"/>
            <w:hideMark/>
          </w:tcPr>
          <w:p w:rsidR="000D6F83" w:rsidRPr="00B74EAF" w:rsidRDefault="000D6F83" w:rsidP="00490C32">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0D6F83" w:rsidRPr="00B74EAF" w:rsidRDefault="00AD52BF" w:rsidP="00490C32">
            <w:pPr>
              <w:ind w:left="-108"/>
              <w:jc w:val="center"/>
              <w:rPr>
                <w:rFonts w:eastAsia="Calibri"/>
                <w:color w:val="auto"/>
                <w:sz w:val="28"/>
                <w:szCs w:val="28"/>
                <w:lang w:eastAsia="en-US" w:bidi="hi-IN"/>
              </w:rPr>
            </w:pPr>
            <w:r>
              <w:rPr>
                <w:rFonts w:eastAsia="Calibri"/>
                <w:color w:val="auto"/>
                <w:sz w:val="28"/>
                <w:szCs w:val="28"/>
                <w:lang w:eastAsia="en-US" w:bidi="hi-IN"/>
              </w:rPr>
              <w:t>236</w:t>
            </w:r>
          </w:p>
        </w:tc>
        <w:tc>
          <w:tcPr>
            <w:tcW w:w="1315" w:type="dxa"/>
          </w:tcPr>
          <w:p w:rsidR="000D6F83" w:rsidRPr="00B74EAF" w:rsidRDefault="000D6F83" w:rsidP="00490C32">
            <w:pPr>
              <w:jc w:val="center"/>
              <w:rPr>
                <w:rFonts w:eastAsia="Calibri"/>
                <w:color w:val="auto"/>
                <w:sz w:val="28"/>
                <w:szCs w:val="28"/>
                <w:lang w:eastAsia="en-US" w:bidi="hi-IN"/>
              </w:rPr>
            </w:pPr>
          </w:p>
        </w:tc>
        <w:tc>
          <w:tcPr>
            <w:tcW w:w="2693" w:type="dxa"/>
            <w:hideMark/>
          </w:tcPr>
          <w:p w:rsidR="000D6F83" w:rsidRPr="00B74EAF" w:rsidRDefault="000D6F83" w:rsidP="00490C32">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CE43FB" w:rsidRDefault="00CE43FB">
      <w:pPr>
        <w:pStyle w:val="5"/>
        <w:tabs>
          <w:tab w:val="clear" w:pos="2552"/>
        </w:tabs>
        <w:ind w:left="0" w:right="4818" w:firstLine="0"/>
        <w:jc w:val="both"/>
        <w:rPr>
          <w:sz w:val="8"/>
        </w:rPr>
      </w:pPr>
    </w:p>
    <w:p w:rsidR="00CE43FB" w:rsidRDefault="00131EDB" w:rsidP="000D6F83">
      <w:pPr>
        <w:pStyle w:val="5"/>
        <w:ind w:left="0" w:right="4535"/>
        <w:jc w:val="both"/>
      </w:pPr>
      <w:r>
        <w:t xml:space="preserve">Об утверждении Положения о порядке и условиях командирования, возмещения расходов, связанных со служебными командировками, лиц, </w:t>
      </w:r>
      <w:r w:rsidR="00D45180">
        <w:t>замещающих</w:t>
      </w:r>
      <w:r>
        <w:t xml:space="preserve"> муниципальные должности, муниципальных служащих и служащих, занимающих должности, не отнесенные к до</w:t>
      </w:r>
      <w:r w:rsidR="00623F62">
        <w:t>лжностям муниципальной службы,</w:t>
      </w:r>
      <w:r>
        <w:t xml:space="preserve"> осуществляющих техн</w:t>
      </w:r>
      <w:r w:rsidR="00CA0487">
        <w:t>ическое обеспечение</w:t>
      </w:r>
      <w:r w:rsidR="00D45180">
        <w:t>,</w:t>
      </w:r>
      <w:r w:rsidR="00CA0487">
        <w:t xml:space="preserve"> в аппарате</w:t>
      </w:r>
      <w:r w:rsidR="000B36E8">
        <w:t xml:space="preserve"> и отраслевых органах</w:t>
      </w:r>
      <w:r>
        <w:t xml:space="preserve"> Администрации Песчанокопского района</w:t>
      </w:r>
    </w:p>
    <w:p w:rsidR="00CE43FB" w:rsidRDefault="00CE43FB" w:rsidP="000D6F83">
      <w:pPr>
        <w:jc w:val="both"/>
      </w:pPr>
    </w:p>
    <w:p w:rsidR="00131EDB" w:rsidRDefault="00E12CAB" w:rsidP="000D6F83">
      <w:pPr>
        <w:ind w:right="-1"/>
        <w:jc w:val="both"/>
        <w:rPr>
          <w:sz w:val="28"/>
        </w:rPr>
      </w:pPr>
      <w:r>
        <w:rPr>
          <w:sz w:val="28"/>
        </w:rPr>
        <w:t xml:space="preserve">          </w:t>
      </w:r>
      <w:r w:rsidRPr="00E12CAB">
        <w:rPr>
          <w:sz w:val="28"/>
        </w:rPr>
        <w:t xml:space="preserve">В соответствии со статьями 165, 166, 167, 168 Трудового кодекса РФ, статьей 217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w:t>
      </w:r>
      <w:r w:rsidR="00D45180">
        <w:rPr>
          <w:sz w:val="28"/>
        </w:rPr>
        <w:t>службе в Российской Федерации»</w:t>
      </w:r>
      <w:r w:rsidRPr="00E12CAB">
        <w:rPr>
          <w:sz w:val="28"/>
        </w:rPr>
        <w:t xml:space="preserve">, Уставом </w:t>
      </w:r>
      <w:r>
        <w:rPr>
          <w:sz w:val="28"/>
        </w:rPr>
        <w:t>муниципального образования</w:t>
      </w:r>
      <w:r w:rsidRPr="00E12CAB">
        <w:rPr>
          <w:sz w:val="28"/>
        </w:rPr>
        <w:t xml:space="preserve"> муниципального р</w:t>
      </w:r>
      <w:r>
        <w:rPr>
          <w:sz w:val="28"/>
        </w:rPr>
        <w:t>айона «</w:t>
      </w:r>
      <w:proofErr w:type="spellStart"/>
      <w:r>
        <w:rPr>
          <w:sz w:val="28"/>
        </w:rPr>
        <w:t>Песчанокопский</w:t>
      </w:r>
      <w:proofErr w:type="spellEnd"/>
      <w:r>
        <w:rPr>
          <w:sz w:val="28"/>
        </w:rPr>
        <w:t xml:space="preserve"> район» Ростовской области</w:t>
      </w:r>
      <w:r w:rsidR="004D6189">
        <w:rPr>
          <w:sz w:val="28"/>
        </w:rPr>
        <w:t>,</w:t>
      </w:r>
    </w:p>
    <w:p w:rsidR="00CE43FB" w:rsidRDefault="00946E36" w:rsidP="000D6F83">
      <w:pPr>
        <w:ind w:right="-1"/>
        <w:jc w:val="center"/>
        <w:rPr>
          <w:sz w:val="36"/>
        </w:rPr>
      </w:pPr>
      <w:r>
        <w:rPr>
          <w:b/>
          <w:sz w:val="36"/>
        </w:rPr>
        <w:t>Постановляю</w:t>
      </w:r>
      <w:r>
        <w:rPr>
          <w:sz w:val="28"/>
        </w:rPr>
        <w:t>:</w:t>
      </w:r>
    </w:p>
    <w:p w:rsidR="00CE43FB" w:rsidRDefault="006E357F" w:rsidP="000D6F83">
      <w:pPr>
        <w:ind w:right="-1" w:firstLine="709"/>
        <w:jc w:val="both"/>
        <w:rPr>
          <w:sz w:val="28"/>
        </w:rPr>
      </w:pPr>
      <w:r>
        <w:rPr>
          <w:sz w:val="28"/>
        </w:rPr>
        <w:t xml:space="preserve">1. </w:t>
      </w:r>
      <w:r w:rsidR="004D6189" w:rsidRPr="004D6189">
        <w:rPr>
          <w:sz w:val="28"/>
        </w:rPr>
        <w:t>Утвердить Положение о порядке и условиях командирования, возмещения расходов, связанных со служебными командировками, лиц, замещ</w:t>
      </w:r>
      <w:r w:rsidR="00D45180">
        <w:rPr>
          <w:sz w:val="28"/>
        </w:rPr>
        <w:t>ающих</w:t>
      </w:r>
      <w:r w:rsidR="004D6189" w:rsidRPr="004D6189">
        <w:rPr>
          <w:sz w:val="28"/>
        </w:rPr>
        <w:t xml:space="preserve"> муниципальные должности, муниципальных служащих и служащих, занимающих должности, не отнесенные к дол</w:t>
      </w:r>
      <w:r w:rsidR="00623F62">
        <w:rPr>
          <w:sz w:val="28"/>
        </w:rPr>
        <w:t xml:space="preserve">жностям муниципальной службы, </w:t>
      </w:r>
      <w:r w:rsidR="004D6189" w:rsidRPr="004D6189">
        <w:rPr>
          <w:sz w:val="28"/>
        </w:rPr>
        <w:t>осуществл</w:t>
      </w:r>
      <w:r w:rsidR="004D6189">
        <w:rPr>
          <w:sz w:val="28"/>
        </w:rPr>
        <w:t>яющих техническое обеспечение</w:t>
      </w:r>
      <w:r w:rsidR="00D45180">
        <w:rPr>
          <w:sz w:val="28"/>
        </w:rPr>
        <w:t>,</w:t>
      </w:r>
      <w:r w:rsidR="004D6189">
        <w:rPr>
          <w:sz w:val="28"/>
        </w:rPr>
        <w:t xml:space="preserve"> в аппарате </w:t>
      </w:r>
      <w:r w:rsidR="000B36E8">
        <w:rPr>
          <w:sz w:val="28"/>
        </w:rPr>
        <w:t xml:space="preserve">и отраслевых органах </w:t>
      </w:r>
      <w:r w:rsidR="004D6189">
        <w:rPr>
          <w:sz w:val="28"/>
        </w:rPr>
        <w:t>Администрации Песчанокопского района согласно приложению</w:t>
      </w:r>
      <w:r w:rsidR="004D6189" w:rsidRPr="004D6189">
        <w:rPr>
          <w:sz w:val="28"/>
        </w:rPr>
        <w:t>.</w:t>
      </w:r>
    </w:p>
    <w:p w:rsidR="00D039E3" w:rsidRDefault="006E357F" w:rsidP="000D6F83">
      <w:pPr>
        <w:ind w:right="-1" w:firstLine="709"/>
        <w:jc w:val="both"/>
        <w:rPr>
          <w:sz w:val="28"/>
        </w:rPr>
      </w:pPr>
      <w:r>
        <w:rPr>
          <w:sz w:val="28"/>
        </w:rPr>
        <w:t xml:space="preserve">2. </w:t>
      </w:r>
      <w:r w:rsidR="000D6F83">
        <w:rPr>
          <w:sz w:val="28"/>
        </w:rPr>
        <w:t xml:space="preserve">Признать утратившим силу: </w:t>
      </w:r>
    </w:p>
    <w:p w:rsidR="00D039E3" w:rsidRDefault="00D039E3" w:rsidP="000D6F83">
      <w:pPr>
        <w:ind w:right="-1" w:firstLine="709"/>
        <w:jc w:val="both"/>
        <w:rPr>
          <w:sz w:val="28"/>
        </w:rPr>
      </w:pPr>
      <w:proofErr w:type="gramStart"/>
      <w:r>
        <w:rPr>
          <w:sz w:val="28"/>
        </w:rPr>
        <w:t>- постановление Администра</w:t>
      </w:r>
      <w:r w:rsidR="000B36E8">
        <w:rPr>
          <w:sz w:val="28"/>
        </w:rPr>
        <w:t>ции Песчанокопского района от 29.04.2026 № 155</w:t>
      </w:r>
      <w:r>
        <w:rPr>
          <w:sz w:val="28"/>
        </w:rPr>
        <w:t xml:space="preserve"> «</w:t>
      </w:r>
      <w:r w:rsidR="000B36E8" w:rsidRPr="000B36E8">
        <w:rPr>
          <w:sz w:val="28"/>
        </w:rPr>
        <w:t>Об утверждении Положения о порядке и условиях командирования, возмещения расходов, связанных со служебными командировками</w:t>
      </w:r>
      <w:r w:rsidR="000B36E8">
        <w:rPr>
          <w:sz w:val="28"/>
        </w:rPr>
        <w:t xml:space="preserve"> в пределах территории Российской Федерации</w:t>
      </w:r>
      <w:r w:rsidR="000B36E8" w:rsidRPr="000B36E8">
        <w:rPr>
          <w:sz w:val="28"/>
        </w:rPr>
        <w:t xml:space="preserve">, лиц, замещающими муниципальные должности, муниципальных служащих и служащих, занимающих должности, </w:t>
      </w:r>
      <w:r w:rsidR="000B36E8" w:rsidRPr="000B36E8">
        <w:rPr>
          <w:sz w:val="28"/>
        </w:rPr>
        <w:lastRenderedPageBreak/>
        <w:t>не отнесенные к должностям муниципальной службы, и осуществляющих техническое обеспечение в аппарате Администрации Песчанокопского района</w:t>
      </w:r>
      <w:r>
        <w:rPr>
          <w:sz w:val="28"/>
        </w:rPr>
        <w:t>»</w:t>
      </w:r>
      <w:r w:rsidR="000D6F83">
        <w:rPr>
          <w:sz w:val="28"/>
        </w:rPr>
        <w:t>.</w:t>
      </w:r>
      <w:proofErr w:type="gramEnd"/>
    </w:p>
    <w:p w:rsidR="004D6189" w:rsidRPr="004D6189" w:rsidRDefault="006E357F" w:rsidP="000D6F83">
      <w:pPr>
        <w:ind w:right="-1" w:firstLine="709"/>
        <w:jc w:val="both"/>
        <w:rPr>
          <w:sz w:val="28"/>
        </w:rPr>
      </w:pPr>
      <w:r>
        <w:rPr>
          <w:sz w:val="28"/>
        </w:rPr>
        <w:t>3</w:t>
      </w:r>
      <w:r w:rsidR="004D6189" w:rsidRPr="004D6189">
        <w:rPr>
          <w:sz w:val="28"/>
        </w:rPr>
        <w:t xml:space="preserve">. Руководителю пресс-службы Администрации   района </w:t>
      </w:r>
      <w:r w:rsidR="000D6F83">
        <w:rPr>
          <w:sz w:val="28"/>
        </w:rPr>
        <w:t xml:space="preserve">                      </w:t>
      </w:r>
      <w:r w:rsidR="004D6189" w:rsidRPr="004D6189">
        <w:rPr>
          <w:sz w:val="28"/>
        </w:rPr>
        <w:t>(Сидоренко С.А.) обеспечить официальную публикацию данного постановления в Муниципальном вестнике Песчанокопского района.</w:t>
      </w:r>
    </w:p>
    <w:p w:rsidR="00D039E3" w:rsidRDefault="006E357F" w:rsidP="000D6F83">
      <w:pPr>
        <w:ind w:right="-1" w:firstLine="709"/>
        <w:jc w:val="both"/>
        <w:rPr>
          <w:sz w:val="28"/>
        </w:rPr>
      </w:pPr>
      <w:r>
        <w:rPr>
          <w:sz w:val="28"/>
        </w:rPr>
        <w:t>4</w:t>
      </w:r>
      <w:r w:rsidR="004D6189" w:rsidRPr="004D6189">
        <w:rPr>
          <w:sz w:val="28"/>
        </w:rPr>
        <w:t>. Отделу информационных технологий разместить настоящее постановление на официальном сайте Администрации Песчанокопского района в сети «Интернет».</w:t>
      </w:r>
    </w:p>
    <w:p w:rsidR="00D039E3" w:rsidRPr="00705372" w:rsidRDefault="006E357F" w:rsidP="000D6F83">
      <w:pPr>
        <w:ind w:firstLine="709"/>
        <w:jc w:val="both"/>
        <w:rPr>
          <w:sz w:val="28"/>
        </w:rPr>
      </w:pPr>
      <w:r>
        <w:rPr>
          <w:sz w:val="28"/>
        </w:rPr>
        <w:t>5</w:t>
      </w:r>
      <w:r w:rsidR="00946E36">
        <w:rPr>
          <w:sz w:val="28"/>
        </w:rPr>
        <w:t xml:space="preserve">. </w:t>
      </w:r>
      <w:r w:rsidR="004D6189" w:rsidRPr="004D6189">
        <w:rPr>
          <w:sz w:val="28"/>
        </w:rPr>
        <w:t>Настоящее постановление вступает в силу со дня его официального опубликования</w:t>
      </w:r>
      <w:r w:rsidR="00705372">
        <w:rPr>
          <w:sz w:val="28"/>
        </w:rPr>
        <w:t>.</w:t>
      </w:r>
    </w:p>
    <w:p w:rsidR="00CE43FB" w:rsidRDefault="00D039E3" w:rsidP="000D6F83">
      <w:pPr>
        <w:ind w:right="-1" w:firstLine="709"/>
        <w:jc w:val="both"/>
        <w:rPr>
          <w:sz w:val="28"/>
        </w:rPr>
      </w:pPr>
      <w:r>
        <w:rPr>
          <w:sz w:val="28"/>
        </w:rPr>
        <w:t>6</w:t>
      </w:r>
      <w:r w:rsidR="004D6189">
        <w:rPr>
          <w:sz w:val="28"/>
        </w:rPr>
        <w:t>. Контроль за исполнением настоящего</w:t>
      </w:r>
      <w:r w:rsidR="00946E36">
        <w:rPr>
          <w:sz w:val="28"/>
        </w:rPr>
        <w:t xml:space="preserve"> постановления оставляю за собой.</w:t>
      </w:r>
    </w:p>
    <w:p w:rsidR="000D6F83" w:rsidRDefault="000D6F83" w:rsidP="000D6F83">
      <w:pPr>
        <w:ind w:right="6" w:firstLine="800"/>
        <w:jc w:val="both"/>
        <w:rPr>
          <w:spacing w:val="-6"/>
          <w:sz w:val="28"/>
        </w:rPr>
      </w:pPr>
    </w:p>
    <w:p w:rsidR="00CE43FB" w:rsidRDefault="00946E36" w:rsidP="000D6F83">
      <w:pPr>
        <w:ind w:right="6" w:firstLine="800"/>
        <w:jc w:val="both"/>
        <w:rPr>
          <w:spacing w:val="-6"/>
          <w:sz w:val="28"/>
        </w:rPr>
      </w:pPr>
      <w:r>
        <w:rPr>
          <w:spacing w:val="-6"/>
          <w:sz w:val="28"/>
        </w:rPr>
        <w:t xml:space="preserve"> </w:t>
      </w:r>
    </w:p>
    <w:p w:rsidR="00CE43FB" w:rsidRDefault="00CE43FB" w:rsidP="000D6F83">
      <w:pPr>
        <w:ind w:right="6" w:firstLine="800"/>
        <w:jc w:val="both"/>
        <w:rPr>
          <w:spacing w:val="-6"/>
          <w:sz w:val="28"/>
        </w:rPr>
      </w:pPr>
    </w:p>
    <w:tbl>
      <w:tblPr>
        <w:tblW w:w="9781" w:type="dxa"/>
        <w:tblInd w:w="108" w:type="dxa"/>
        <w:tblLayout w:type="fixed"/>
        <w:tblLook w:val="04A0" w:firstRow="1" w:lastRow="0" w:firstColumn="1" w:lastColumn="0" w:noHBand="0" w:noVBand="1"/>
      </w:tblPr>
      <w:tblGrid>
        <w:gridCol w:w="4795"/>
        <w:gridCol w:w="2268"/>
        <w:gridCol w:w="2718"/>
      </w:tblGrid>
      <w:tr w:rsidR="00CE43FB" w:rsidTr="000D6F83">
        <w:tc>
          <w:tcPr>
            <w:tcW w:w="4795" w:type="dxa"/>
            <w:shd w:val="clear" w:color="auto" w:fill="auto"/>
          </w:tcPr>
          <w:p w:rsidR="00CE43FB" w:rsidRDefault="00946E36" w:rsidP="000D6F83">
            <w:pPr>
              <w:ind w:left="-108" w:right="-1"/>
              <w:rPr>
                <w:sz w:val="28"/>
              </w:rPr>
            </w:pPr>
            <w:r>
              <w:rPr>
                <w:sz w:val="28"/>
              </w:rPr>
              <w:t>Глава Песчанокопского района</w:t>
            </w:r>
          </w:p>
        </w:tc>
        <w:tc>
          <w:tcPr>
            <w:tcW w:w="2268" w:type="dxa"/>
            <w:shd w:val="clear" w:color="auto" w:fill="auto"/>
          </w:tcPr>
          <w:p w:rsidR="00CE43FB" w:rsidRDefault="00CE43FB" w:rsidP="000D6F83">
            <w:pPr>
              <w:ind w:right="-1"/>
              <w:jc w:val="both"/>
              <w:rPr>
                <w:sz w:val="28"/>
              </w:rPr>
            </w:pPr>
          </w:p>
        </w:tc>
        <w:tc>
          <w:tcPr>
            <w:tcW w:w="2718" w:type="dxa"/>
            <w:shd w:val="clear" w:color="auto" w:fill="auto"/>
          </w:tcPr>
          <w:p w:rsidR="00CE43FB" w:rsidRDefault="00946E36" w:rsidP="000D6F83">
            <w:pPr>
              <w:ind w:right="-1"/>
              <w:jc w:val="both"/>
              <w:rPr>
                <w:sz w:val="28"/>
              </w:rPr>
            </w:pPr>
            <w:r>
              <w:rPr>
                <w:sz w:val="28"/>
              </w:rPr>
              <w:t xml:space="preserve">       </w:t>
            </w:r>
            <w:r w:rsidR="000D6F83">
              <w:rPr>
                <w:sz w:val="28"/>
              </w:rPr>
              <w:t xml:space="preserve">      </w:t>
            </w:r>
            <w:r>
              <w:rPr>
                <w:sz w:val="28"/>
              </w:rPr>
              <w:t xml:space="preserve">  </w:t>
            </w:r>
            <w:r w:rsidR="004D6189">
              <w:rPr>
                <w:sz w:val="28"/>
              </w:rPr>
              <w:t>В.В. Лозин</w:t>
            </w:r>
          </w:p>
        </w:tc>
      </w:tr>
    </w:tbl>
    <w:p w:rsidR="00CE43FB" w:rsidRDefault="00946E36" w:rsidP="000D6F83">
      <w:pPr>
        <w:tabs>
          <w:tab w:val="left" w:pos="2985"/>
        </w:tabs>
        <w:ind w:left="567" w:right="-1"/>
        <w:jc w:val="both"/>
        <w:rPr>
          <w:sz w:val="28"/>
        </w:rPr>
      </w:pPr>
      <w:r>
        <w:rPr>
          <w:sz w:val="28"/>
        </w:rPr>
        <w:tab/>
      </w:r>
    </w:p>
    <w:p w:rsidR="004D6189" w:rsidRDefault="004D6189" w:rsidP="000D6F83">
      <w:pPr>
        <w:rPr>
          <w:sz w:val="28"/>
        </w:rPr>
      </w:pPr>
    </w:p>
    <w:p w:rsidR="004D6189" w:rsidRDefault="004D6189" w:rsidP="000D6F83">
      <w:pPr>
        <w:rPr>
          <w:sz w:val="28"/>
        </w:rPr>
      </w:pPr>
    </w:p>
    <w:p w:rsidR="00CE43FB" w:rsidRDefault="00946E36" w:rsidP="000D6F83">
      <w:pPr>
        <w:rPr>
          <w:sz w:val="28"/>
        </w:rPr>
      </w:pPr>
      <w:r>
        <w:rPr>
          <w:sz w:val="28"/>
        </w:rPr>
        <w:t>Постановление вносит:</w:t>
      </w:r>
    </w:p>
    <w:p w:rsidR="00CE43FB" w:rsidRDefault="004D6189" w:rsidP="000D6F83">
      <w:pPr>
        <w:rPr>
          <w:sz w:val="28"/>
        </w:rPr>
      </w:pPr>
      <w:proofErr w:type="spellStart"/>
      <w:r>
        <w:rPr>
          <w:sz w:val="28"/>
        </w:rPr>
        <w:t>контрольно</w:t>
      </w:r>
      <w:proofErr w:type="spellEnd"/>
      <w:r>
        <w:rPr>
          <w:sz w:val="28"/>
        </w:rPr>
        <w:t xml:space="preserve"> –организационный отдел</w:t>
      </w:r>
    </w:p>
    <w:p w:rsidR="004D6189" w:rsidRDefault="004D6189">
      <w:pPr>
        <w:spacing w:line="228" w:lineRule="auto"/>
        <w:rPr>
          <w:sz w:val="28"/>
        </w:rPr>
      </w:pPr>
      <w:r>
        <w:rPr>
          <w:sz w:val="28"/>
        </w:rPr>
        <w:t>Администрации района</w:t>
      </w:r>
    </w:p>
    <w:p w:rsidR="00CE43FB" w:rsidRDefault="00CE43FB">
      <w:pPr>
        <w:sectPr w:rsidR="00CE43FB" w:rsidSect="000D6F83">
          <w:headerReference w:type="default" r:id="rId9"/>
          <w:footerReference w:type="default" r:id="rId10"/>
          <w:pgSz w:w="11906" w:h="16838"/>
          <w:pgMar w:top="1134" w:right="567" w:bottom="1134" w:left="1701" w:header="851" w:footer="372" w:gutter="0"/>
          <w:cols w:space="720"/>
          <w:docGrid w:linePitch="272"/>
        </w:sectPr>
      </w:pPr>
    </w:p>
    <w:p w:rsidR="00CE43FB" w:rsidRDefault="00946E36" w:rsidP="000D6F83">
      <w:pPr>
        <w:pageBreakBefore/>
        <w:tabs>
          <w:tab w:val="left" w:pos="1985"/>
          <w:tab w:val="left" w:pos="8400"/>
        </w:tabs>
        <w:ind w:left="5529"/>
        <w:rPr>
          <w:sz w:val="28"/>
        </w:rPr>
      </w:pPr>
      <w:r>
        <w:rPr>
          <w:sz w:val="28"/>
        </w:rPr>
        <w:lastRenderedPageBreak/>
        <w:t xml:space="preserve">                                                       </w:t>
      </w:r>
      <w:r w:rsidR="004D6189">
        <w:rPr>
          <w:sz w:val="28"/>
        </w:rPr>
        <w:t xml:space="preserve">                  Приложение</w:t>
      </w:r>
      <w:r>
        <w:rPr>
          <w:sz w:val="28"/>
        </w:rPr>
        <w:tab/>
      </w:r>
    </w:p>
    <w:p w:rsidR="00CE43FB" w:rsidRDefault="00946E36" w:rsidP="000D6F83">
      <w:pPr>
        <w:tabs>
          <w:tab w:val="left" w:pos="1985"/>
          <w:tab w:val="left" w:pos="5103"/>
        </w:tabs>
        <w:ind w:left="5529"/>
        <w:rPr>
          <w:sz w:val="28"/>
        </w:rPr>
      </w:pPr>
      <w:r>
        <w:rPr>
          <w:sz w:val="28"/>
        </w:rPr>
        <w:t>к постановлению Администрации</w:t>
      </w:r>
    </w:p>
    <w:p w:rsidR="00CE43FB" w:rsidRDefault="00946E36" w:rsidP="000D6F83">
      <w:pPr>
        <w:tabs>
          <w:tab w:val="left" w:pos="1985"/>
          <w:tab w:val="left" w:pos="5103"/>
        </w:tabs>
        <w:ind w:left="5529"/>
        <w:rPr>
          <w:sz w:val="28"/>
        </w:rPr>
      </w:pPr>
      <w:r>
        <w:rPr>
          <w:sz w:val="28"/>
        </w:rPr>
        <w:t>Песчанокопского района</w:t>
      </w:r>
    </w:p>
    <w:p w:rsidR="00CE43FB" w:rsidRDefault="004D6189" w:rsidP="000D6F83">
      <w:pPr>
        <w:tabs>
          <w:tab w:val="left" w:pos="1985"/>
        </w:tabs>
        <w:ind w:left="5529"/>
        <w:rPr>
          <w:sz w:val="28"/>
        </w:rPr>
      </w:pPr>
      <w:r>
        <w:rPr>
          <w:sz w:val="28"/>
        </w:rPr>
        <w:t xml:space="preserve">от </w:t>
      </w:r>
      <w:r w:rsidR="00AD52BF">
        <w:rPr>
          <w:sz w:val="28"/>
        </w:rPr>
        <w:t>08.06.2026</w:t>
      </w:r>
      <w:bookmarkStart w:id="0" w:name="_GoBack"/>
      <w:bookmarkEnd w:id="0"/>
      <w:r w:rsidR="000D6F83">
        <w:rPr>
          <w:sz w:val="28"/>
        </w:rPr>
        <w:t xml:space="preserve"> </w:t>
      </w:r>
      <w:r>
        <w:rPr>
          <w:sz w:val="28"/>
        </w:rPr>
        <w:t xml:space="preserve"> №</w:t>
      </w:r>
      <w:r w:rsidR="00AD52BF">
        <w:rPr>
          <w:sz w:val="28"/>
        </w:rPr>
        <w:t xml:space="preserve"> 236</w:t>
      </w:r>
      <w:r>
        <w:rPr>
          <w:sz w:val="28"/>
        </w:rPr>
        <w:t xml:space="preserve"> </w:t>
      </w:r>
    </w:p>
    <w:p w:rsidR="00CE43FB" w:rsidRDefault="00CE43FB" w:rsidP="000D6F83">
      <w:pPr>
        <w:tabs>
          <w:tab w:val="left" w:pos="1985"/>
        </w:tabs>
        <w:jc w:val="center"/>
        <w:rPr>
          <w:sz w:val="28"/>
        </w:rPr>
      </w:pPr>
    </w:p>
    <w:p w:rsidR="00CE43FB" w:rsidRDefault="00CE43FB" w:rsidP="000D6F83">
      <w:pPr>
        <w:tabs>
          <w:tab w:val="left" w:pos="1985"/>
        </w:tabs>
        <w:jc w:val="center"/>
        <w:rPr>
          <w:sz w:val="28"/>
        </w:rPr>
      </w:pPr>
    </w:p>
    <w:p w:rsidR="00D3223B" w:rsidRPr="00D3223B" w:rsidRDefault="00D3223B" w:rsidP="000D6F83">
      <w:pPr>
        <w:tabs>
          <w:tab w:val="left" w:pos="2925"/>
        </w:tabs>
        <w:ind w:left="5" w:firstLine="790"/>
        <w:jc w:val="center"/>
        <w:rPr>
          <w:sz w:val="28"/>
        </w:rPr>
      </w:pPr>
      <w:r w:rsidRPr="00D3223B">
        <w:rPr>
          <w:sz w:val="28"/>
        </w:rPr>
        <w:t>Положение</w:t>
      </w:r>
    </w:p>
    <w:p w:rsidR="00D3223B" w:rsidRDefault="00D3223B" w:rsidP="000D6F83">
      <w:pPr>
        <w:tabs>
          <w:tab w:val="left" w:pos="2925"/>
        </w:tabs>
        <w:ind w:left="5" w:firstLine="790"/>
        <w:jc w:val="center"/>
        <w:rPr>
          <w:sz w:val="28"/>
        </w:rPr>
      </w:pPr>
      <w:r w:rsidRPr="00D3223B">
        <w:rPr>
          <w:sz w:val="28"/>
        </w:rPr>
        <w:t xml:space="preserve">о порядке и условиях командирования, возмещения расходов, связанных со служебными </w:t>
      </w:r>
      <w:r w:rsidR="00174BBA">
        <w:rPr>
          <w:sz w:val="28"/>
        </w:rPr>
        <w:t>командировками, лиц, замещающих</w:t>
      </w:r>
      <w:r w:rsidRPr="00D3223B">
        <w:rPr>
          <w:sz w:val="28"/>
        </w:rPr>
        <w:t xml:space="preserve"> муниципальные должности, муниципальных служащих и служащих, занимающих должности, не отнесенные к должностям муниципальной службы</w:t>
      </w:r>
      <w:r w:rsidR="00623F62">
        <w:rPr>
          <w:sz w:val="28"/>
        </w:rPr>
        <w:t>,</w:t>
      </w:r>
      <w:r w:rsidRPr="00D3223B">
        <w:rPr>
          <w:sz w:val="28"/>
        </w:rPr>
        <w:t xml:space="preserve"> осуществляющих техническое обеспечение</w:t>
      </w:r>
      <w:r w:rsidR="00174BBA">
        <w:rPr>
          <w:sz w:val="28"/>
        </w:rPr>
        <w:t>,</w:t>
      </w:r>
      <w:r w:rsidRPr="00D3223B">
        <w:rPr>
          <w:sz w:val="28"/>
        </w:rPr>
        <w:t xml:space="preserve"> в </w:t>
      </w:r>
      <w:r>
        <w:rPr>
          <w:sz w:val="28"/>
        </w:rPr>
        <w:t xml:space="preserve">аппарате </w:t>
      </w:r>
      <w:r w:rsidR="000B36E8">
        <w:rPr>
          <w:sz w:val="28"/>
        </w:rPr>
        <w:t xml:space="preserve">и отраслевых органах </w:t>
      </w:r>
      <w:r>
        <w:rPr>
          <w:sz w:val="28"/>
        </w:rPr>
        <w:t>Администрации Песчанокопского района</w:t>
      </w:r>
    </w:p>
    <w:p w:rsidR="00D3223B" w:rsidRPr="00D3223B" w:rsidRDefault="00D3223B" w:rsidP="000D6F83">
      <w:pPr>
        <w:tabs>
          <w:tab w:val="left" w:pos="2925"/>
        </w:tabs>
        <w:ind w:left="5" w:firstLine="790"/>
        <w:jc w:val="center"/>
        <w:rPr>
          <w:sz w:val="28"/>
        </w:rPr>
      </w:pPr>
    </w:p>
    <w:p w:rsidR="00D3223B" w:rsidRDefault="00D3223B" w:rsidP="000D6F83">
      <w:pPr>
        <w:tabs>
          <w:tab w:val="left" w:pos="2925"/>
        </w:tabs>
        <w:ind w:left="5" w:firstLine="790"/>
        <w:jc w:val="center"/>
        <w:rPr>
          <w:sz w:val="28"/>
        </w:rPr>
      </w:pPr>
      <w:r>
        <w:rPr>
          <w:sz w:val="28"/>
        </w:rPr>
        <w:t>1. Общие положения</w:t>
      </w:r>
    </w:p>
    <w:p w:rsidR="00D3223B" w:rsidRPr="00D3223B" w:rsidRDefault="00D3223B" w:rsidP="000D6F83">
      <w:pPr>
        <w:tabs>
          <w:tab w:val="left" w:pos="2925"/>
        </w:tabs>
        <w:ind w:left="5" w:firstLine="790"/>
        <w:jc w:val="center"/>
        <w:rPr>
          <w:sz w:val="28"/>
        </w:rPr>
      </w:pPr>
    </w:p>
    <w:p w:rsidR="00D3223B" w:rsidRPr="00D3223B" w:rsidRDefault="00D3223B" w:rsidP="000D6F83">
      <w:pPr>
        <w:tabs>
          <w:tab w:val="left" w:pos="2925"/>
        </w:tabs>
        <w:ind w:left="5" w:firstLine="790"/>
        <w:jc w:val="both"/>
        <w:rPr>
          <w:sz w:val="28"/>
        </w:rPr>
      </w:pPr>
      <w:r w:rsidRPr="00D3223B">
        <w:rPr>
          <w:sz w:val="28"/>
        </w:rPr>
        <w:t xml:space="preserve"> 1.1. Положение о порядке и условиях командирования,  возмещения расходов, связанных со служебными</w:t>
      </w:r>
      <w:r w:rsidR="00E26766">
        <w:rPr>
          <w:sz w:val="28"/>
        </w:rPr>
        <w:t xml:space="preserve"> командировками лиц, замещающих</w:t>
      </w:r>
      <w:r w:rsidRPr="00D3223B">
        <w:rPr>
          <w:sz w:val="28"/>
        </w:rPr>
        <w:t xml:space="preserve"> муниципальные должности, муниципальных служащих и служащих, занимающих должности, не отнесенные к до</w:t>
      </w:r>
      <w:r w:rsidR="00623F62">
        <w:rPr>
          <w:sz w:val="28"/>
        </w:rPr>
        <w:t>лжностям муниципальной службы,</w:t>
      </w:r>
      <w:r w:rsidRPr="00D3223B">
        <w:rPr>
          <w:sz w:val="28"/>
        </w:rPr>
        <w:t xml:space="preserve"> осуществляющих техническое обеспечение</w:t>
      </w:r>
      <w:r w:rsidR="00174BBA">
        <w:rPr>
          <w:sz w:val="28"/>
        </w:rPr>
        <w:t>,</w:t>
      </w:r>
      <w:r w:rsidRPr="00D3223B">
        <w:rPr>
          <w:sz w:val="28"/>
        </w:rPr>
        <w:t xml:space="preserve"> в</w:t>
      </w:r>
      <w:r w:rsidR="007207B7">
        <w:rPr>
          <w:sz w:val="28"/>
        </w:rPr>
        <w:t xml:space="preserve"> аппарате и отраслевых органах Администрации Песчанокопского района</w:t>
      </w:r>
      <w:r w:rsidRPr="00D3223B">
        <w:rPr>
          <w:sz w:val="28"/>
        </w:rPr>
        <w:t xml:space="preserve">  (далее – Положение)  разработано в соответствии с Трудовым </w:t>
      </w:r>
      <w:r w:rsidR="00174BBA">
        <w:rPr>
          <w:sz w:val="28"/>
        </w:rPr>
        <w:t>кодексом Российской Федерации</w:t>
      </w:r>
      <w:r w:rsidRPr="00D3223B">
        <w:rPr>
          <w:sz w:val="28"/>
        </w:rPr>
        <w:t xml:space="preserve">, </w:t>
      </w:r>
      <w:r w:rsidR="00116299" w:rsidRPr="00106525">
        <w:rPr>
          <w:color w:val="auto"/>
          <w:sz w:val="28"/>
          <w:szCs w:val="28"/>
        </w:rPr>
        <w:t xml:space="preserve">Постановлением Правительства Российской Федерации </w:t>
      </w:r>
      <w:r w:rsidR="00116299" w:rsidRPr="00106525">
        <w:rPr>
          <w:rFonts w:eastAsia="Calibri"/>
          <w:color w:val="auto"/>
          <w:sz w:val="28"/>
          <w:szCs w:val="28"/>
        </w:rPr>
        <w:t>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00116299" w:rsidRPr="00106525">
        <w:rPr>
          <w:color w:val="auto"/>
          <w:sz w:val="24"/>
          <w:szCs w:val="24"/>
        </w:rPr>
        <w:t xml:space="preserve">, </w:t>
      </w:r>
      <w:r w:rsidR="00116299" w:rsidRPr="00106525">
        <w:rPr>
          <w:color w:val="auto"/>
          <w:sz w:val="28"/>
          <w:szCs w:val="28"/>
        </w:rPr>
        <w:t>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00116299" w:rsidRPr="00106525">
        <w:rPr>
          <w:rFonts w:eastAsia="Calibri"/>
          <w:color w:val="auto"/>
          <w:sz w:val="28"/>
          <w:szCs w:val="28"/>
        </w:rPr>
        <w:t>»,</w:t>
      </w:r>
      <w:r w:rsidR="00116299">
        <w:rPr>
          <w:rFonts w:eastAsia="Calibri"/>
          <w:color w:val="auto"/>
          <w:sz w:val="28"/>
          <w:szCs w:val="28"/>
        </w:rPr>
        <w:t xml:space="preserve"> </w:t>
      </w:r>
      <w:r w:rsidRPr="00D3223B">
        <w:rPr>
          <w:sz w:val="28"/>
        </w:rPr>
        <w:t>Указом Президента Российской Ф</w:t>
      </w:r>
      <w:r w:rsidR="00623F62">
        <w:rPr>
          <w:sz w:val="28"/>
        </w:rPr>
        <w:t>едерации № 752 от 17.10.2022 г.</w:t>
      </w:r>
      <w:r w:rsidRPr="00D3223B">
        <w:rPr>
          <w:sz w:val="28"/>
        </w:rPr>
        <w:t xml:space="preserve">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w:t>
      </w:r>
      <w:r w:rsidR="00623F62">
        <w:rPr>
          <w:sz w:val="28"/>
        </w:rPr>
        <w:t>ерсонской области», Федеральным законом</w:t>
      </w:r>
      <w:r w:rsidRPr="00D3223B">
        <w:rPr>
          <w:sz w:val="28"/>
        </w:rPr>
        <w:t xml:space="preserve"> от 06.10.2003 № 131-ФЗ «Об общих принципах организации местного </w:t>
      </w:r>
      <w:r w:rsidRPr="00D3223B">
        <w:rPr>
          <w:sz w:val="28"/>
        </w:rPr>
        <w:lastRenderedPageBreak/>
        <w:t>самоуправления в Российской Федерации», Федеральным законом от 02.03.2007 № 25-ФЗ «О муниципальной службе в Российской Федерации».</w:t>
      </w:r>
    </w:p>
    <w:p w:rsidR="001F01D9" w:rsidRDefault="00D3223B" w:rsidP="000D6F83">
      <w:pPr>
        <w:tabs>
          <w:tab w:val="left" w:pos="2925"/>
        </w:tabs>
        <w:ind w:left="5" w:firstLine="790"/>
        <w:jc w:val="both"/>
        <w:rPr>
          <w:sz w:val="28"/>
        </w:rPr>
      </w:pPr>
      <w:r w:rsidRPr="00D3223B">
        <w:rPr>
          <w:sz w:val="28"/>
        </w:rPr>
        <w:t>1.2. Настоящее положение устанавливает порядок и условия командирования, возмещения расходов, связанных со служебными</w:t>
      </w:r>
      <w:r w:rsidR="00174BBA">
        <w:rPr>
          <w:sz w:val="28"/>
        </w:rPr>
        <w:t xml:space="preserve"> командировками лиц, замещающих</w:t>
      </w:r>
      <w:r w:rsidRPr="00D3223B">
        <w:rPr>
          <w:sz w:val="28"/>
        </w:rPr>
        <w:t xml:space="preserve"> муниципальные должности, муниципальных служащих и служащих, занимающих должности, не отнесенные к до</w:t>
      </w:r>
      <w:r w:rsidR="00623F62">
        <w:rPr>
          <w:sz w:val="28"/>
        </w:rPr>
        <w:t>лжностям муниципальной службы,</w:t>
      </w:r>
      <w:r w:rsidRPr="00D3223B">
        <w:rPr>
          <w:sz w:val="28"/>
        </w:rPr>
        <w:t xml:space="preserve"> осуществл</w:t>
      </w:r>
      <w:r w:rsidR="007207B7">
        <w:rPr>
          <w:sz w:val="28"/>
        </w:rPr>
        <w:t>яющих техническое обеспечение</w:t>
      </w:r>
      <w:r w:rsidR="00174BBA">
        <w:rPr>
          <w:sz w:val="28"/>
        </w:rPr>
        <w:t>,</w:t>
      </w:r>
      <w:r w:rsidR="007207B7">
        <w:rPr>
          <w:sz w:val="28"/>
        </w:rPr>
        <w:t xml:space="preserve"> </w:t>
      </w:r>
      <w:r w:rsidR="007207B7" w:rsidRPr="007207B7">
        <w:rPr>
          <w:sz w:val="28"/>
        </w:rPr>
        <w:t xml:space="preserve">в аппарате </w:t>
      </w:r>
      <w:r w:rsidR="00AA45E5">
        <w:rPr>
          <w:sz w:val="28"/>
        </w:rPr>
        <w:t xml:space="preserve">и отраслевых органах </w:t>
      </w:r>
      <w:r w:rsidR="007207B7" w:rsidRPr="007207B7">
        <w:rPr>
          <w:sz w:val="28"/>
        </w:rPr>
        <w:t xml:space="preserve">Администрации Песчанокопского района </w:t>
      </w:r>
      <w:r w:rsidRPr="00D3223B">
        <w:rPr>
          <w:sz w:val="28"/>
        </w:rPr>
        <w:t>(далее – Работники).</w:t>
      </w:r>
    </w:p>
    <w:p w:rsidR="00623F62" w:rsidRDefault="00623F62" w:rsidP="000D6F83">
      <w:pPr>
        <w:tabs>
          <w:tab w:val="left" w:pos="2925"/>
        </w:tabs>
        <w:ind w:left="5" w:firstLine="790"/>
        <w:jc w:val="both"/>
        <w:rPr>
          <w:sz w:val="28"/>
        </w:rPr>
      </w:pPr>
    </w:p>
    <w:p w:rsidR="00623F62" w:rsidRDefault="00623F62" w:rsidP="000D6F83">
      <w:pPr>
        <w:tabs>
          <w:tab w:val="left" w:pos="2925"/>
        </w:tabs>
        <w:ind w:left="5" w:firstLine="790"/>
        <w:jc w:val="center"/>
        <w:rPr>
          <w:sz w:val="28"/>
        </w:rPr>
      </w:pPr>
      <w:r>
        <w:rPr>
          <w:sz w:val="28"/>
        </w:rPr>
        <w:t>2. Порядок командирования и срок служебной командировки</w:t>
      </w:r>
    </w:p>
    <w:p w:rsidR="00623F62" w:rsidRDefault="00623F62" w:rsidP="000D6F83">
      <w:pPr>
        <w:tabs>
          <w:tab w:val="left" w:pos="2925"/>
        </w:tabs>
        <w:ind w:left="5" w:firstLine="790"/>
        <w:jc w:val="center"/>
        <w:rPr>
          <w:sz w:val="28"/>
        </w:rPr>
      </w:pPr>
    </w:p>
    <w:p w:rsidR="00D3223B" w:rsidRDefault="00623F62" w:rsidP="000D6F83">
      <w:pPr>
        <w:tabs>
          <w:tab w:val="left" w:pos="2925"/>
        </w:tabs>
        <w:ind w:left="5" w:firstLine="790"/>
        <w:jc w:val="both"/>
        <w:rPr>
          <w:sz w:val="28"/>
        </w:rPr>
      </w:pPr>
      <w:r>
        <w:rPr>
          <w:sz w:val="28"/>
        </w:rPr>
        <w:t>2.1</w:t>
      </w:r>
      <w:r w:rsidR="00D3223B" w:rsidRPr="00D3223B">
        <w:rPr>
          <w:sz w:val="28"/>
        </w:rPr>
        <w:t>. Работники направляются в служебные командировки по решению представителя нанимателя или уполномоченного им лица (далее – представитель нанимателя).</w:t>
      </w:r>
    </w:p>
    <w:p w:rsidR="005244CF" w:rsidRDefault="005244CF" w:rsidP="000D6F83">
      <w:pPr>
        <w:tabs>
          <w:tab w:val="left" w:pos="2925"/>
        </w:tabs>
        <w:ind w:left="5" w:firstLine="790"/>
        <w:jc w:val="both"/>
        <w:rPr>
          <w:sz w:val="28"/>
        </w:rPr>
      </w:pPr>
      <w:r w:rsidRPr="00BF5BE1">
        <w:rPr>
          <w:sz w:val="28"/>
        </w:rPr>
        <w:t>Глава муниципального образования с целью исполнения собственных полномочий по решению вопросов местного значения самостоятельно принимает решение о служебной командировке и ее сроке.</w:t>
      </w:r>
      <w:r w:rsidR="006930C9" w:rsidRPr="00BF5BE1">
        <w:rPr>
          <w:sz w:val="28"/>
        </w:rPr>
        <w:t xml:space="preserve"> Решение о направлении Г</w:t>
      </w:r>
      <w:r w:rsidRPr="00BF5BE1">
        <w:rPr>
          <w:sz w:val="28"/>
        </w:rPr>
        <w:t>лавы муниципального образования в служебную командировку оформляется соответствующим распоряжением.</w:t>
      </w:r>
    </w:p>
    <w:p w:rsidR="00D3223B" w:rsidRDefault="00D3223B" w:rsidP="000D6F83">
      <w:pPr>
        <w:tabs>
          <w:tab w:val="left" w:pos="2925"/>
        </w:tabs>
        <w:ind w:left="5" w:firstLine="790"/>
        <w:jc w:val="both"/>
        <w:rPr>
          <w:sz w:val="28"/>
        </w:rPr>
      </w:pPr>
      <w:r w:rsidRPr="00D3223B">
        <w:rPr>
          <w:sz w:val="28"/>
        </w:rPr>
        <w:t>При направлении лиц, замеща</w:t>
      </w:r>
      <w:r w:rsidR="00174BBA">
        <w:rPr>
          <w:sz w:val="28"/>
        </w:rPr>
        <w:t>ющих</w:t>
      </w:r>
      <w:r w:rsidRPr="00D3223B">
        <w:rPr>
          <w:sz w:val="28"/>
        </w:rPr>
        <w:t xml:space="preserve"> муниципальные должности, муниципальных служащих и служащих, занимающих должности, не отнесенные к до</w:t>
      </w:r>
      <w:r w:rsidR="00CA7321">
        <w:rPr>
          <w:sz w:val="28"/>
        </w:rPr>
        <w:t>лжностям муниципальной службы,</w:t>
      </w:r>
      <w:r w:rsidRPr="00D3223B">
        <w:rPr>
          <w:sz w:val="28"/>
        </w:rPr>
        <w:t xml:space="preserve"> осуществляющих техническое обеспечение</w:t>
      </w:r>
      <w:r w:rsidR="00174BBA">
        <w:rPr>
          <w:sz w:val="28"/>
        </w:rPr>
        <w:t>,</w:t>
      </w:r>
      <w:r w:rsidRPr="00D3223B">
        <w:rPr>
          <w:sz w:val="28"/>
        </w:rPr>
        <w:t xml:space="preserve"> </w:t>
      </w:r>
      <w:r w:rsidR="007207B7" w:rsidRPr="007207B7">
        <w:rPr>
          <w:sz w:val="28"/>
        </w:rPr>
        <w:t xml:space="preserve">в аппарате </w:t>
      </w:r>
      <w:r w:rsidR="00AA45E5">
        <w:rPr>
          <w:sz w:val="28"/>
        </w:rPr>
        <w:t xml:space="preserve">и отраслевых органах </w:t>
      </w:r>
      <w:r w:rsidR="007207B7" w:rsidRPr="007207B7">
        <w:rPr>
          <w:sz w:val="28"/>
        </w:rPr>
        <w:t xml:space="preserve">Администрации Песчанокопского района </w:t>
      </w:r>
      <w:r w:rsidRPr="00D3223B">
        <w:rPr>
          <w:sz w:val="28"/>
        </w:rPr>
        <w:t>в служебную командировку им гарантируется сохранение должности и денежного содержания, а также возмещаются ра</w:t>
      </w:r>
      <w:r w:rsidR="00B26C22">
        <w:rPr>
          <w:sz w:val="28"/>
        </w:rPr>
        <w:t>сходы, предусмотренные пунктом 4</w:t>
      </w:r>
      <w:r w:rsidRPr="00D3223B">
        <w:rPr>
          <w:sz w:val="28"/>
        </w:rPr>
        <w:t>.1 настоящего Положения.</w:t>
      </w:r>
    </w:p>
    <w:p w:rsidR="007B03C3" w:rsidRPr="00106525" w:rsidRDefault="00623F62" w:rsidP="000D6F83">
      <w:pPr>
        <w:ind w:firstLine="709"/>
        <w:jc w:val="both"/>
        <w:rPr>
          <w:color w:val="auto"/>
          <w:sz w:val="28"/>
          <w:szCs w:val="28"/>
        </w:rPr>
      </w:pPr>
      <w:r>
        <w:rPr>
          <w:color w:val="auto"/>
          <w:sz w:val="28"/>
          <w:szCs w:val="28"/>
        </w:rPr>
        <w:t>2.2</w:t>
      </w:r>
      <w:r w:rsidR="007B03C3" w:rsidRPr="00106525">
        <w:rPr>
          <w:color w:val="auto"/>
          <w:sz w:val="28"/>
          <w:szCs w:val="28"/>
        </w:rPr>
        <w:t>. Направление работника в служебную командировку, в том числе включение в состав официальной делегации для выезда в зарубежную командировку</w:t>
      </w:r>
      <w:r w:rsidR="00174BBA" w:rsidRPr="00106525">
        <w:rPr>
          <w:color w:val="auto"/>
          <w:sz w:val="28"/>
          <w:szCs w:val="28"/>
        </w:rPr>
        <w:t>,</w:t>
      </w:r>
      <w:r w:rsidR="007B03C3" w:rsidRPr="00106525">
        <w:rPr>
          <w:color w:val="auto"/>
          <w:sz w:val="28"/>
          <w:szCs w:val="28"/>
        </w:rPr>
        <w:t xml:space="preserve"> производится:</w:t>
      </w:r>
    </w:p>
    <w:p w:rsidR="007B03C3" w:rsidRPr="00106525" w:rsidRDefault="007B03C3" w:rsidP="000D6F83">
      <w:pPr>
        <w:tabs>
          <w:tab w:val="left" w:pos="993"/>
        </w:tabs>
        <w:ind w:firstLine="709"/>
        <w:jc w:val="both"/>
        <w:rPr>
          <w:color w:val="auto"/>
          <w:sz w:val="28"/>
          <w:szCs w:val="28"/>
        </w:rPr>
      </w:pPr>
      <w:r w:rsidRPr="00106525">
        <w:rPr>
          <w:color w:val="auto"/>
          <w:sz w:val="28"/>
          <w:szCs w:val="28"/>
        </w:rPr>
        <w:t>- по письменному вызову (приглашению) руководителя органа государственной власти Российской Федерации, субъекта Российской Федерации, муниципального образования, иных организаций, или по согласованию с указанными органами, организациями;</w:t>
      </w:r>
    </w:p>
    <w:p w:rsidR="007B03C3" w:rsidRPr="00106525" w:rsidRDefault="007B03C3" w:rsidP="000D6F83">
      <w:pPr>
        <w:tabs>
          <w:tab w:val="left" w:pos="993"/>
        </w:tabs>
        <w:ind w:firstLine="709"/>
        <w:jc w:val="both"/>
        <w:rPr>
          <w:color w:val="auto"/>
          <w:sz w:val="28"/>
          <w:szCs w:val="28"/>
        </w:rPr>
      </w:pPr>
      <w:r w:rsidRPr="00106525">
        <w:rPr>
          <w:color w:val="auto"/>
          <w:sz w:val="28"/>
          <w:szCs w:val="28"/>
        </w:rPr>
        <w:t>- по поручению представителя нанимателя;</w:t>
      </w:r>
    </w:p>
    <w:p w:rsidR="007B03C3" w:rsidRPr="00106525" w:rsidRDefault="007B03C3" w:rsidP="000D6F83">
      <w:pPr>
        <w:tabs>
          <w:tab w:val="left" w:pos="993"/>
        </w:tabs>
        <w:ind w:firstLine="709"/>
        <w:jc w:val="both"/>
        <w:rPr>
          <w:color w:val="auto"/>
          <w:sz w:val="28"/>
          <w:szCs w:val="28"/>
        </w:rPr>
      </w:pPr>
      <w:r w:rsidRPr="00106525">
        <w:rPr>
          <w:color w:val="auto"/>
          <w:sz w:val="28"/>
          <w:szCs w:val="28"/>
        </w:rPr>
        <w:t xml:space="preserve">- по письменному решению </w:t>
      </w:r>
      <w:r w:rsidR="005244CF" w:rsidRPr="00BF5BE1">
        <w:rPr>
          <w:color w:val="auto"/>
          <w:sz w:val="28"/>
          <w:szCs w:val="28"/>
        </w:rPr>
        <w:t>Главы муниципального образования</w:t>
      </w:r>
      <w:r w:rsidRPr="00106525">
        <w:rPr>
          <w:color w:val="auto"/>
          <w:sz w:val="28"/>
          <w:szCs w:val="28"/>
        </w:rPr>
        <w:t xml:space="preserve"> в качестве рабочей поездки, связанной с исполнением им своих полномочий;</w:t>
      </w:r>
    </w:p>
    <w:p w:rsidR="007B03C3" w:rsidRPr="007B03C3" w:rsidRDefault="007B03C3" w:rsidP="000D6F83">
      <w:pPr>
        <w:tabs>
          <w:tab w:val="left" w:pos="993"/>
        </w:tabs>
        <w:ind w:firstLine="709"/>
        <w:jc w:val="both"/>
        <w:rPr>
          <w:color w:val="auto"/>
          <w:sz w:val="28"/>
          <w:szCs w:val="28"/>
        </w:rPr>
      </w:pPr>
      <w:r w:rsidRPr="00106525">
        <w:rPr>
          <w:color w:val="auto"/>
          <w:sz w:val="28"/>
          <w:szCs w:val="28"/>
        </w:rPr>
        <w:t>- по иным документам (письмам, решениям об участии, телефонограммам и так далее).</w:t>
      </w:r>
    </w:p>
    <w:p w:rsidR="00D3223B" w:rsidRPr="00D3223B" w:rsidRDefault="00623F62" w:rsidP="000D6F83">
      <w:pPr>
        <w:tabs>
          <w:tab w:val="left" w:pos="2925"/>
        </w:tabs>
        <w:ind w:left="5" w:firstLine="790"/>
        <w:jc w:val="both"/>
        <w:rPr>
          <w:sz w:val="28"/>
        </w:rPr>
      </w:pPr>
      <w:r>
        <w:rPr>
          <w:sz w:val="28"/>
        </w:rPr>
        <w:t>2.3</w:t>
      </w:r>
      <w:r w:rsidR="00D3223B" w:rsidRPr="00D3223B">
        <w:rPr>
          <w:sz w:val="28"/>
        </w:rPr>
        <w:t>. Срок служебной командировки определяется представителем нанимателя с учетом объема, сложности и других особенностей служебного задания.</w:t>
      </w:r>
    </w:p>
    <w:p w:rsidR="00D3223B" w:rsidRPr="00D3223B" w:rsidRDefault="00D3223B" w:rsidP="000D6F83">
      <w:pPr>
        <w:tabs>
          <w:tab w:val="left" w:pos="2925"/>
        </w:tabs>
        <w:ind w:left="5" w:firstLine="790"/>
        <w:jc w:val="both"/>
        <w:rPr>
          <w:sz w:val="28"/>
        </w:rPr>
      </w:pPr>
      <w:r w:rsidRPr="00D3223B">
        <w:rPr>
          <w:sz w:val="28"/>
        </w:rPr>
        <w:t>Денежное содержание за период нахождения работника в служебной командировке сохраняется за все служебные дни по графику.</w:t>
      </w:r>
    </w:p>
    <w:p w:rsidR="00D3223B" w:rsidRPr="00D3223B" w:rsidRDefault="00623F62" w:rsidP="000D6F83">
      <w:pPr>
        <w:tabs>
          <w:tab w:val="left" w:pos="2925"/>
        </w:tabs>
        <w:ind w:left="5" w:firstLine="790"/>
        <w:jc w:val="both"/>
        <w:rPr>
          <w:sz w:val="28"/>
        </w:rPr>
      </w:pPr>
      <w:r>
        <w:rPr>
          <w:sz w:val="28"/>
        </w:rPr>
        <w:lastRenderedPageBreak/>
        <w:t>2.4</w:t>
      </w:r>
      <w:r w:rsidR="00D3223B" w:rsidRPr="007F7ACF">
        <w:rPr>
          <w:sz w:val="28"/>
        </w:rPr>
        <w:t>. Фактический срок пребывания работника в месте командирования определяется по проездным документам (билетам)</w:t>
      </w:r>
      <w:r w:rsidR="000B2B48" w:rsidRPr="007F7ACF">
        <w:rPr>
          <w:sz w:val="28"/>
        </w:rPr>
        <w:t xml:space="preserve">, представляемым </w:t>
      </w:r>
      <w:r w:rsidR="00B75E57" w:rsidRPr="007F7ACF">
        <w:rPr>
          <w:sz w:val="28"/>
        </w:rPr>
        <w:t xml:space="preserve">работником </w:t>
      </w:r>
      <w:r w:rsidR="00D3223B" w:rsidRPr="007F7ACF">
        <w:rPr>
          <w:sz w:val="28"/>
        </w:rPr>
        <w:t>по возвращении из служебной командировки.</w:t>
      </w:r>
    </w:p>
    <w:p w:rsidR="00D3223B" w:rsidRPr="00D3223B" w:rsidRDefault="00D3223B" w:rsidP="000D6F83">
      <w:pPr>
        <w:tabs>
          <w:tab w:val="left" w:pos="2925"/>
        </w:tabs>
        <w:ind w:left="5" w:firstLine="790"/>
        <w:jc w:val="both"/>
        <w:rPr>
          <w:sz w:val="28"/>
        </w:rPr>
      </w:pPr>
      <w:r w:rsidRPr="00D3223B">
        <w:rPr>
          <w:sz w:val="28"/>
        </w:rPr>
        <w:t>При отсутствии проездных документов (билетов) фактический срок пребывания работника в служебной командировке определяется по документам, подтверждающим расходы по найму жилого помещения и расходы по проезду к месту служебной командировки и обратно к месту постоянной работы.</w:t>
      </w:r>
    </w:p>
    <w:p w:rsidR="00D3223B" w:rsidRPr="00D3223B" w:rsidRDefault="00D3223B" w:rsidP="000D6F83">
      <w:pPr>
        <w:tabs>
          <w:tab w:val="left" w:pos="2925"/>
        </w:tabs>
        <w:ind w:left="5" w:firstLine="790"/>
        <w:jc w:val="both"/>
        <w:rPr>
          <w:sz w:val="28"/>
        </w:rPr>
      </w:pPr>
      <w:r w:rsidRPr="007F7ACF">
        <w:rPr>
          <w:sz w:val="28"/>
        </w:rPr>
        <w:t>В случае проезда к месту командирования и (или) обратно к месту работы на личном транспорте (легковом автомобиле) фактический срок пребывания в месте командирования указывается в служебной записке, которая представляется по возвра</w:t>
      </w:r>
      <w:r w:rsidR="007F7ACF" w:rsidRPr="007F7ACF">
        <w:rPr>
          <w:sz w:val="28"/>
        </w:rPr>
        <w:t xml:space="preserve">щении из служебной командировки </w:t>
      </w:r>
      <w:r w:rsidRPr="007F7ACF">
        <w:rPr>
          <w:sz w:val="28"/>
        </w:rPr>
        <w:t>одновременно с оправдательными документами, подтверждающими использование указанного транспорта для проезда к месту командирования и обратно (путевой лист, счета, квитанции, кассовые чеки, др.).</w:t>
      </w:r>
    </w:p>
    <w:p w:rsidR="00D3223B" w:rsidRDefault="00623F62" w:rsidP="000D6F83">
      <w:pPr>
        <w:tabs>
          <w:tab w:val="left" w:pos="2925"/>
        </w:tabs>
        <w:ind w:left="5" w:firstLine="790"/>
        <w:jc w:val="both"/>
        <w:rPr>
          <w:sz w:val="28"/>
        </w:rPr>
      </w:pPr>
      <w:r>
        <w:rPr>
          <w:sz w:val="28"/>
        </w:rPr>
        <w:t>2.5</w:t>
      </w:r>
      <w:r w:rsidR="001F189C">
        <w:rPr>
          <w:sz w:val="28"/>
        </w:rPr>
        <w:t>. На работника, находящегося</w:t>
      </w:r>
      <w:r w:rsidR="00D3223B" w:rsidRPr="00D3223B">
        <w:rPr>
          <w:sz w:val="28"/>
        </w:rPr>
        <w:t xml:space="preserve"> в служебной командировке, распространяется режим служебного времен</w:t>
      </w:r>
      <w:r w:rsidR="007A2974">
        <w:rPr>
          <w:sz w:val="28"/>
        </w:rPr>
        <w:t>и тех организаций, в которые он командирован</w:t>
      </w:r>
      <w:r w:rsidR="00D3223B" w:rsidRPr="00D3223B">
        <w:rPr>
          <w:sz w:val="28"/>
        </w:rPr>
        <w:t xml:space="preserve">. </w:t>
      </w:r>
    </w:p>
    <w:p w:rsidR="007A2974" w:rsidRPr="00BF5BE1" w:rsidRDefault="007A2974" w:rsidP="000D6F83">
      <w:pPr>
        <w:tabs>
          <w:tab w:val="left" w:pos="2925"/>
        </w:tabs>
        <w:ind w:left="5" w:firstLine="790"/>
        <w:jc w:val="both"/>
        <w:rPr>
          <w:sz w:val="28"/>
        </w:rPr>
      </w:pPr>
      <w:r w:rsidRPr="00BF5BE1">
        <w:rPr>
          <w:sz w:val="28"/>
        </w:rPr>
        <w:t>Если работник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7A2974" w:rsidRPr="00D3223B" w:rsidRDefault="007A2974" w:rsidP="000D6F83">
      <w:pPr>
        <w:tabs>
          <w:tab w:val="left" w:pos="2925"/>
        </w:tabs>
        <w:ind w:left="5" w:firstLine="790"/>
        <w:jc w:val="both"/>
        <w:rPr>
          <w:sz w:val="28"/>
        </w:rPr>
      </w:pPr>
      <w:r w:rsidRPr="00BF5BE1">
        <w:rPr>
          <w:sz w:val="28"/>
        </w:rPr>
        <w:t>В случае, если работник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D3223B" w:rsidRPr="00D3223B" w:rsidRDefault="00623F62" w:rsidP="000D6F83">
      <w:pPr>
        <w:tabs>
          <w:tab w:val="left" w:pos="2925"/>
        </w:tabs>
        <w:ind w:left="5" w:firstLine="790"/>
        <w:jc w:val="both"/>
        <w:rPr>
          <w:sz w:val="28"/>
        </w:rPr>
      </w:pPr>
      <w:r>
        <w:rPr>
          <w:sz w:val="28"/>
        </w:rPr>
        <w:t>2.6</w:t>
      </w:r>
      <w:r w:rsidR="00D3223B" w:rsidRPr="00D3223B">
        <w:rPr>
          <w:sz w:val="28"/>
        </w:rPr>
        <w:t xml:space="preserve">. Днем выезда в служебную командировку считается день отправления поезда, самолета, автобуса или другого транспортного средства от постоянного места работы, а днем приезда из служебной командировки – день прибытия указанного транспортного средства в постоянное место работы. </w:t>
      </w:r>
    </w:p>
    <w:p w:rsidR="00D3223B" w:rsidRPr="00D3223B" w:rsidRDefault="00D3223B" w:rsidP="000D6F83">
      <w:pPr>
        <w:tabs>
          <w:tab w:val="left" w:pos="2925"/>
        </w:tabs>
        <w:ind w:left="5" w:firstLine="790"/>
        <w:jc w:val="both"/>
        <w:rPr>
          <w:sz w:val="28"/>
        </w:rPr>
      </w:pPr>
      <w:r w:rsidRPr="00BF5BE1">
        <w:rPr>
          <w:sz w:val="28"/>
        </w:rPr>
        <w:t>При отправле</w:t>
      </w:r>
      <w:r w:rsidR="00521A55" w:rsidRPr="00BF5BE1">
        <w:rPr>
          <w:sz w:val="28"/>
        </w:rPr>
        <w:t>нии транспортного средства до 00.00 час</w:t>
      </w:r>
      <w:proofErr w:type="gramStart"/>
      <w:r w:rsidR="00521A55" w:rsidRPr="00BF5BE1">
        <w:rPr>
          <w:sz w:val="28"/>
        </w:rPr>
        <w:t>.</w:t>
      </w:r>
      <w:proofErr w:type="gramEnd"/>
      <w:r w:rsidR="00521A55" w:rsidRPr="00BF5BE1">
        <w:rPr>
          <w:sz w:val="28"/>
        </w:rPr>
        <w:t xml:space="preserve"> </w:t>
      </w:r>
      <w:proofErr w:type="gramStart"/>
      <w:r w:rsidR="00521A55" w:rsidRPr="00BF5BE1">
        <w:rPr>
          <w:sz w:val="28"/>
        </w:rPr>
        <w:t>в</w:t>
      </w:r>
      <w:proofErr w:type="gramEnd"/>
      <w:r w:rsidR="00521A55" w:rsidRPr="00BF5BE1">
        <w:rPr>
          <w:sz w:val="28"/>
        </w:rPr>
        <w:t>ключительно днем выезда</w:t>
      </w:r>
      <w:r w:rsidRPr="00BF5BE1">
        <w:rPr>
          <w:sz w:val="28"/>
        </w:rPr>
        <w:t xml:space="preserve"> в служебную командировку считаются текущие сутки, а с 00</w:t>
      </w:r>
      <w:r w:rsidR="00521A55" w:rsidRPr="00BF5BE1">
        <w:rPr>
          <w:sz w:val="28"/>
        </w:rPr>
        <w:t>.00 час.</w:t>
      </w:r>
      <w:r w:rsidRPr="00BF5BE1">
        <w:rPr>
          <w:sz w:val="28"/>
        </w:rPr>
        <w:t xml:space="preserve"> и позднее – последующие сутки.</w:t>
      </w:r>
    </w:p>
    <w:p w:rsidR="00D3223B" w:rsidRPr="00D3223B" w:rsidRDefault="00D3223B" w:rsidP="000D6F83">
      <w:pPr>
        <w:tabs>
          <w:tab w:val="left" w:pos="2925"/>
        </w:tabs>
        <w:ind w:left="5" w:firstLine="790"/>
        <w:jc w:val="both"/>
        <w:rPr>
          <w:sz w:val="28"/>
        </w:rPr>
      </w:pPr>
      <w:r w:rsidRPr="00D3223B">
        <w:rPr>
          <w:sz w:val="28"/>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работника в постоянное место работы.</w:t>
      </w:r>
    </w:p>
    <w:p w:rsidR="00D3223B" w:rsidRDefault="00623F62" w:rsidP="000D6F83">
      <w:pPr>
        <w:tabs>
          <w:tab w:val="left" w:pos="2925"/>
        </w:tabs>
        <w:ind w:left="5" w:firstLine="790"/>
        <w:jc w:val="both"/>
        <w:rPr>
          <w:sz w:val="28"/>
        </w:rPr>
      </w:pPr>
      <w:r w:rsidRPr="00BF5BE1">
        <w:rPr>
          <w:sz w:val="28"/>
        </w:rPr>
        <w:t>2.7</w:t>
      </w:r>
      <w:r w:rsidR="00D3223B" w:rsidRPr="00BF5BE1">
        <w:rPr>
          <w:sz w:val="28"/>
        </w:rPr>
        <w:t>.</w:t>
      </w:r>
      <w:r w:rsidR="000B756E" w:rsidRPr="00BF5BE1">
        <w:rPr>
          <w:sz w:val="28"/>
        </w:rPr>
        <w:t xml:space="preserve"> Вопрос о явке работника на постоянное место исполнения должностных полномочий в день выезда в служебную командировку и в день приезда из служебной командировки решается непосредственным руководителем.</w:t>
      </w:r>
    </w:p>
    <w:p w:rsidR="00D3223B" w:rsidRPr="00D3223B" w:rsidRDefault="00D3223B" w:rsidP="000D6F83">
      <w:pPr>
        <w:tabs>
          <w:tab w:val="left" w:pos="2925"/>
        </w:tabs>
        <w:ind w:left="5" w:firstLine="790"/>
        <w:jc w:val="both"/>
        <w:rPr>
          <w:sz w:val="28"/>
        </w:rPr>
      </w:pPr>
    </w:p>
    <w:p w:rsidR="00D3223B" w:rsidRPr="00D3223B" w:rsidRDefault="00CA7321" w:rsidP="000D6F83">
      <w:pPr>
        <w:tabs>
          <w:tab w:val="left" w:pos="2925"/>
        </w:tabs>
        <w:ind w:left="5" w:firstLine="790"/>
        <w:jc w:val="center"/>
        <w:rPr>
          <w:sz w:val="28"/>
        </w:rPr>
      </w:pPr>
      <w:r>
        <w:rPr>
          <w:sz w:val="28"/>
        </w:rPr>
        <w:t>3</w:t>
      </w:r>
      <w:r w:rsidR="00D3223B">
        <w:rPr>
          <w:sz w:val="28"/>
        </w:rPr>
        <w:t xml:space="preserve">. </w:t>
      </w:r>
      <w:r w:rsidR="00D3223B" w:rsidRPr="00D3223B">
        <w:rPr>
          <w:sz w:val="28"/>
        </w:rPr>
        <w:t>Порядок, условия командирования и</w:t>
      </w:r>
    </w:p>
    <w:p w:rsidR="00D3223B" w:rsidRDefault="00D3223B" w:rsidP="000D6F83">
      <w:pPr>
        <w:tabs>
          <w:tab w:val="left" w:pos="2925"/>
        </w:tabs>
        <w:ind w:left="5" w:firstLine="790"/>
        <w:jc w:val="center"/>
        <w:rPr>
          <w:sz w:val="28"/>
        </w:rPr>
      </w:pPr>
      <w:r w:rsidRPr="00D3223B">
        <w:rPr>
          <w:sz w:val="28"/>
        </w:rPr>
        <w:t>оформления командировочных документов</w:t>
      </w:r>
    </w:p>
    <w:p w:rsidR="00D3223B" w:rsidRPr="00D3223B" w:rsidRDefault="00D3223B" w:rsidP="000D6F83">
      <w:pPr>
        <w:tabs>
          <w:tab w:val="left" w:pos="2925"/>
        </w:tabs>
        <w:ind w:left="5" w:firstLine="790"/>
        <w:jc w:val="center"/>
        <w:rPr>
          <w:sz w:val="28"/>
        </w:rPr>
      </w:pPr>
    </w:p>
    <w:p w:rsidR="004C587F" w:rsidRDefault="00E476C1" w:rsidP="000D6F83">
      <w:pPr>
        <w:tabs>
          <w:tab w:val="left" w:pos="2925"/>
        </w:tabs>
        <w:ind w:left="5" w:firstLine="790"/>
        <w:jc w:val="both"/>
        <w:rPr>
          <w:sz w:val="28"/>
        </w:rPr>
      </w:pPr>
      <w:r>
        <w:rPr>
          <w:sz w:val="28"/>
        </w:rPr>
        <w:t>3</w:t>
      </w:r>
      <w:r w:rsidR="007B03C3">
        <w:rPr>
          <w:sz w:val="28"/>
        </w:rPr>
        <w:t>.1</w:t>
      </w:r>
      <w:r w:rsidR="00D3223B" w:rsidRPr="00D3223B">
        <w:rPr>
          <w:sz w:val="28"/>
        </w:rPr>
        <w:t xml:space="preserve">. Направление работника в служебную командировку оформляется </w:t>
      </w:r>
      <w:r w:rsidR="00D3223B" w:rsidRPr="00BF5BE1">
        <w:rPr>
          <w:sz w:val="28"/>
        </w:rPr>
        <w:t>распоряжение</w:t>
      </w:r>
      <w:r w:rsidR="00174BBA" w:rsidRPr="00BF5BE1">
        <w:rPr>
          <w:sz w:val="28"/>
        </w:rPr>
        <w:t>м</w:t>
      </w:r>
      <w:r w:rsidR="00D3223B" w:rsidRPr="00BF5BE1">
        <w:rPr>
          <w:sz w:val="28"/>
        </w:rPr>
        <w:t xml:space="preserve"> </w:t>
      </w:r>
      <w:r w:rsidR="00213A9C" w:rsidRPr="00BF5BE1">
        <w:rPr>
          <w:sz w:val="28"/>
        </w:rPr>
        <w:t>(приказ</w:t>
      </w:r>
      <w:r w:rsidR="00315693" w:rsidRPr="00BF5BE1">
        <w:rPr>
          <w:sz w:val="28"/>
        </w:rPr>
        <w:t>ом</w:t>
      </w:r>
      <w:r w:rsidR="00213A9C" w:rsidRPr="00BF5BE1">
        <w:rPr>
          <w:sz w:val="28"/>
        </w:rPr>
        <w:t xml:space="preserve">) </w:t>
      </w:r>
      <w:r w:rsidR="00D3223B" w:rsidRPr="00BF5BE1">
        <w:rPr>
          <w:sz w:val="28"/>
        </w:rPr>
        <w:t>о направлении в служебную командировку.</w:t>
      </w:r>
    </w:p>
    <w:p w:rsidR="008F25D9" w:rsidRDefault="008F25D9" w:rsidP="000D6F83">
      <w:pPr>
        <w:tabs>
          <w:tab w:val="left" w:pos="2925"/>
        </w:tabs>
        <w:ind w:left="5" w:firstLine="790"/>
        <w:jc w:val="both"/>
        <w:rPr>
          <w:sz w:val="28"/>
        </w:rPr>
      </w:pPr>
      <w:r>
        <w:rPr>
          <w:sz w:val="28"/>
        </w:rPr>
        <w:lastRenderedPageBreak/>
        <w:t>3.2</w:t>
      </w:r>
      <w:r w:rsidRPr="004F7731">
        <w:rPr>
          <w:sz w:val="28"/>
        </w:rPr>
        <w:t>. Копия распоряжения</w:t>
      </w:r>
      <w:r>
        <w:rPr>
          <w:sz w:val="28"/>
        </w:rPr>
        <w:t xml:space="preserve"> (приказа)</w:t>
      </w:r>
      <w:r w:rsidRPr="004F7731">
        <w:rPr>
          <w:sz w:val="28"/>
        </w:rPr>
        <w:t xml:space="preserve"> о командировании </w:t>
      </w:r>
      <w:r>
        <w:rPr>
          <w:sz w:val="28"/>
        </w:rPr>
        <w:t>работника направляе</w:t>
      </w:r>
      <w:r w:rsidRPr="004F7731">
        <w:rPr>
          <w:sz w:val="28"/>
        </w:rPr>
        <w:t>тся в бухгалтерию Администрации Песчанокопского района</w:t>
      </w:r>
      <w:r>
        <w:rPr>
          <w:sz w:val="28"/>
        </w:rPr>
        <w:t>, специалисту по бухгалтерскому учету отраслевого органа Администрации района</w:t>
      </w:r>
      <w:r w:rsidRPr="004F7731">
        <w:rPr>
          <w:sz w:val="28"/>
        </w:rPr>
        <w:t>.</w:t>
      </w:r>
    </w:p>
    <w:p w:rsidR="004C587F" w:rsidRDefault="00CA7321" w:rsidP="000D6F83">
      <w:pPr>
        <w:tabs>
          <w:tab w:val="left" w:pos="2925"/>
        </w:tabs>
        <w:ind w:left="5" w:firstLine="790"/>
        <w:jc w:val="both"/>
        <w:rPr>
          <w:sz w:val="28"/>
        </w:rPr>
      </w:pPr>
      <w:r w:rsidRPr="00BF5BE1">
        <w:rPr>
          <w:sz w:val="28"/>
        </w:rPr>
        <w:t>3</w:t>
      </w:r>
      <w:r w:rsidR="004C587F" w:rsidRPr="00BF5BE1">
        <w:rPr>
          <w:sz w:val="28"/>
        </w:rPr>
        <w:t>.</w:t>
      </w:r>
      <w:r w:rsidR="008F25D9">
        <w:rPr>
          <w:sz w:val="28"/>
        </w:rPr>
        <w:t>3</w:t>
      </w:r>
      <w:r w:rsidR="004C587F" w:rsidRPr="00BF5BE1">
        <w:rPr>
          <w:sz w:val="28"/>
        </w:rPr>
        <w:t xml:space="preserve">. Особенности командирования работников, </w:t>
      </w:r>
      <w:r w:rsidR="00FA73AE">
        <w:rPr>
          <w:sz w:val="28"/>
        </w:rPr>
        <w:t>допущенных</w:t>
      </w:r>
      <w:r w:rsidR="00FA73AE" w:rsidRPr="00FA73AE">
        <w:rPr>
          <w:sz w:val="28"/>
        </w:rPr>
        <w:t xml:space="preserve"> к сведениям особой важности и (или) совершенно секретным сведениям</w:t>
      </w:r>
      <w:r w:rsidR="005244CF" w:rsidRPr="00BF5BE1">
        <w:rPr>
          <w:sz w:val="28"/>
        </w:rPr>
        <w:t>,</w:t>
      </w:r>
      <w:r w:rsidR="004C587F" w:rsidRPr="00BF5BE1">
        <w:rPr>
          <w:sz w:val="28"/>
        </w:rPr>
        <w:t xml:space="preserve"> за пределы территории Российской Федерации устанавливаются законодательством Российской Федерации.</w:t>
      </w:r>
    </w:p>
    <w:p w:rsidR="00D3223B" w:rsidRPr="004F7731" w:rsidRDefault="00CA7321" w:rsidP="000D6F83">
      <w:pPr>
        <w:tabs>
          <w:tab w:val="left" w:pos="2925"/>
        </w:tabs>
        <w:ind w:left="5" w:firstLine="790"/>
        <w:jc w:val="both"/>
        <w:rPr>
          <w:sz w:val="28"/>
        </w:rPr>
      </w:pPr>
      <w:r>
        <w:rPr>
          <w:sz w:val="28"/>
        </w:rPr>
        <w:t>3</w:t>
      </w:r>
      <w:r w:rsidR="008F25D9">
        <w:rPr>
          <w:sz w:val="28"/>
        </w:rPr>
        <w:t>.4</w:t>
      </w:r>
      <w:r w:rsidR="00D3223B" w:rsidRPr="00D3223B">
        <w:rPr>
          <w:sz w:val="28"/>
        </w:rPr>
        <w:t>. При заблаговременном решении вопроса о направлении работника в служебную командировку (не позднее 1 дня до начала командировки) на основании заявления ему выдается денежный аванс на оплату расходов по проезду, по бронированию и найму жилого помещения и дополнительных расходов, связанных с проживанием вне места постоя</w:t>
      </w:r>
      <w:r w:rsidR="009E5AD1">
        <w:rPr>
          <w:sz w:val="28"/>
        </w:rPr>
        <w:t xml:space="preserve">нного жительства (суточные), </w:t>
      </w:r>
      <w:r w:rsidR="009E5AD1" w:rsidRPr="004F7731">
        <w:rPr>
          <w:sz w:val="28"/>
        </w:rPr>
        <w:t xml:space="preserve">в соответствии с подготовленной работником и согласованной с </w:t>
      </w:r>
      <w:r w:rsidR="00B83E45" w:rsidRPr="004F7731">
        <w:rPr>
          <w:sz w:val="28"/>
        </w:rPr>
        <w:t xml:space="preserve">главным </w:t>
      </w:r>
      <w:r w:rsidR="00B67819" w:rsidRPr="004F7731">
        <w:rPr>
          <w:sz w:val="28"/>
        </w:rPr>
        <w:t>бухгалтером</w:t>
      </w:r>
      <w:r w:rsidR="00764608" w:rsidRPr="00764608">
        <w:rPr>
          <w:sz w:val="28"/>
        </w:rPr>
        <w:t xml:space="preserve"> </w:t>
      </w:r>
      <w:r w:rsidR="00764608" w:rsidRPr="004F7731">
        <w:rPr>
          <w:sz w:val="28"/>
        </w:rPr>
        <w:t>Администрации Песчанокопского района</w:t>
      </w:r>
      <w:r w:rsidR="00764608">
        <w:rPr>
          <w:sz w:val="28"/>
        </w:rPr>
        <w:t xml:space="preserve">, </w:t>
      </w:r>
      <w:r w:rsidR="006B74B9">
        <w:rPr>
          <w:sz w:val="28"/>
        </w:rPr>
        <w:t>специа</w:t>
      </w:r>
      <w:r w:rsidR="00764608">
        <w:rPr>
          <w:sz w:val="28"/>
        </w:rPr>
        <w:t xml:space="preserve">листом по бухгалтерскому учету отраслевого органа Администрации района, </w:t>
      </w:r>
      <w:r w:rsidR="009E5AD1" w:rsidRPr="00106525">
        <w:rPr>
          <w:color w:val="auto"/>
          <w:sz w:val="28"/>
        </w:rPr>
        <w:t>сметой</w:t>
      </w:r>
      <w:r w:rsidR="00D3223B" w:rsidRPr="00106525">
        <w:rPr>
          <w:color w:val="auto"/>
          <w:sz w:val="28"/>
        </w:rPr>
        <w:t>.</w:t>
      </w:r>
    </w:p>
    <w:p w:rsidR="008230C0" w:rsidRPr="00D3223B" w:rsidRDefault="008230C0" w:rsidP="000D6F83">
      <w:pPr>
        <w:tabs>
          <w:tab w:val="left" w:pos="2925"/>
        </w:tabs>
        <w:ind w:left="5" w:firstLine="790"/>
        <w:jc w:val="both"/>
        <w:rPr>
          <w:sz w:val="28"/>
        </w:rPr>
      </w:pPr>
    </w:p>
    <w:p w:rsidR="00D3223B" w:rsidRPr="00D3223B" w:rsidRDefault="00CA7321" w:rsidP="000D6F83">
      <w:pPr>
        <w:tabs>
          <w:tab w:val="left" w:pos="2925"/>
        </w:tabs>
        <w:ind w:left="5" w:firstLine="790"/>
        <w:jc w:val="center"/>
        <w:rPr>
          <w:sz w:val="28"/>
        </w:rPr>
      </w:pPr>
      <w:r>
        <w:rPr>
          <w:sz w:val="28"/>
        </w:rPr>
        <w:t>4</w:t>
      </w:r>
      <w:r w:rsidR="00D3223B">
        <w:rPr>
          <w:sz w:val="28"/>
        </w:rPr>
        <w:t xml:space="preserve">. </w:t>
      </w:r>
      <w:r w:rsidR="00D3223B" w:rsidRPr="00D3223B">
        <w:rPr>
          <w:sz w:val="28"/>
        </w:rPr>
        <w:t>Порядок возмещения расходов,</w:t>
      </w:r>
    </w:p>
    <w:p w:rsidR="00D3223B" w:rsidRDefault="00E476C1" w:rsidP="000D6F83">
      <w:pPr>
        <w:tabs>
          <w:tab w:val="left" w:pos="2925"/>
        </w:tabs>
        <w:ind w:left="5" w:firstLine="790"/>
        <w:jc w:val="center"/>
        <w:rPr>
          <w:sz w:val="28"/>
        </w:rPr>
      </w:pPr>
      <w:r>
        <w:rPr>
          <w:sz w:val="28"/>
        </w:rPr>
        <w:t>связанных со служебными командировками</w:t>
      </w:r>
    </w:p>
    <w:p w:rsidR="00D3223B" w:rsidRPr="00D3223B" w:rsidRDefault="00D3223B" w:rsidP="000D6F83">
      <w:pPr>
        <w:tabs>
          <w:tab w:val="left" w:pos="2925"/>
        </w:tabs>
        <w:ind w:left="5" w:firstLine="790"/>
        <w:jc w:val="center"/>
        <w:rPr>
          <w:sz w:val="28"/>
        </w:rPr>
      </w:pPr>
    </w:p>
    <w:p w:rsidR="00D3223B" w:rsidRPr="00D3223B" w:rsidRDefault="00E476C1" w:rsidP="000D6F83">
      <w:pPr>
        <w:tabs>
          <w:tab w:val="left" w:pos="2925"/>
        </w:tabs>
        <w:ind w:left="5" w:firstLine="790"/>
        <w:jc w:val="both"/>
        <w:rPr>
          <w:sz w:val="28"/>
        </w:rPr>
      </w:pPr>
      <w:r>
        <w:rPr>
          <w:sz w:val="28"/>
        </w:rPr>
        <w:t xml:space="preserve"> 4</w:t>
      </w:r>
      <w:r w:rsidR="00D3223B" w:rsidRPr="00D3223B">
        <w:rPr>
          <w:sz w:val="28"/>
        </w:rPr>
        <w:t>.1. При направлении работника в служебную командировку ему возмещаются:</w:t>
      </w:r>
    </w:p>
    <w:p w:rsidR="00D3223B" w:rsidRPr="00D3223B" w:rsidRDefault="00D3223B" w:rsidP="000D6F83">
      <w:pPr>
        <w:tabs>
          <w:tab w:val="left" w:pos="2925"/>
        </w:tabs>
        <w:ind w:left="5" w:firstLine="790"/>
        <w:jc w:val="both"/>
        <w:rPr>
          <w:sz w:val="28"/>
        </w:rPr>
      </w:pPr>
      <w:r w:rsidRPr="00D3223B">
        <w:rPr>
          <w:sz w:val="28"/>
        </w:rPr>
        <w:t>– расходы по проезду к месту командирования и обратно – к постоянному месту работы;</w:t>
      </w:r>
    </w:p>
    <w:p w:rsidR="00D3223B" w:rsidRPr="00D3223B" w:rsidRDefault="00D3223B" w:rsidP="000D6F83">
      <w:pPr>
        <w:tabs>
          <w:tab w:val="left" w:pos="2925"/>
        </w:tabs>
        <w:ind w:left="5" w:firstLine="790"/>
        <w:jc w:val="both"/>
        <w:rPr>
          <w:sz w:val="28"/>
        </w:rPr>
      </w:pPr>
      <w:r w:rsidRPr="00D3223B">
        <w:rPr>
          <w:sz w:val="28"/>
        </w:rPr>
        <w:t>– расходы по проезду из одного населенного пункта в другой, если работник командирован в несколько организаций, расположенных в разных населенных пунктах;</w:t>
      </w:r>
    </w:p>
    <w:p w:rsidR="00D3223B" w:rsidRPr="00D3223B" w:rsidRDefault="00D3223B" w:rsidP="000D6F83">
      <w:pPr>
        <w:tabs>
          <w:tab w:val="left" w:pos="2925"/>
        </w:tabs>
        <w:ind w:left="5" w:firstLine="790"/>
        <w:jc w:val="both"/>
        <w:rPr>
          <w:sz w:val="28"/>
        </w:rPr>
      </w:pPr>
      <w:r w:rsidRPr="00D3223B">
        <w:rPr>
          <w:sz w:val="28"/>
        </w:rPr>
        <w:t>– расходы по найму жилого помещения;</w:t>
      </w:r>
    </w:p>
    <w:p w:rsidR="00D3223B" w:rsidRPr="00D3223B" w:rsidRDefault="00D3223B" w:rsidP="000D6F83">
      <w:pPr>
        <w:tabs>
          <w:tab w:val="left" w:pos="2925"/>
        </w:tabs>
        <w:ind w:left="5" w:firstLine="790"/>
        <w:jc w:val="both"/>
        <w:rPr>
          <w:sz w:val="28"/>
        </w:rPr>
      </w:pPr>
      <w:r w:rsidRPr="00D3223B">
        <w:rPr>
          <w:sz w:val="28"/>
        </w:rPr>
        <w:t>– дополнительные расходы, связанные с проживанием вне места постоянного жительства (суточные);</w:t>
      </w:r>
    </w:p>
    <w:p w:rsidR="00D3223B" w:rsidRPr="00D3223B" w:rsidRDefault="00D3223B" w:rsidP="000D6F83">
      <w:pPr>
        <w:tabs>
          <w:tab w:val="left" w:pos="2925"/>
        </w:tabs>
        <w:ind w:left="5" w:firstLine="790"/>
        <w:jc w:val="both"/>
        <w:rPr>
          <w:sz w:val="28"/>
        </w:rPr>
      </w:pPr>
      <w:r w:rsidRPr="00D3223B">
        <w:rPr>
          <w:sz w:val="28"/>
        </w:rPr>
        <w:t>– иные расходы, связанные со служебной командировкой (при условии, что они произведены работником с разрешения или ведома представителя нанимателя).</w:t>
      </w:r>
    </w:p>
    <w:p w:rsidR="00D3223B" w:rsidRPr="00D3223B" w:rsidRDefault="00E476C1" w:rsidP="000D6F83">
      <w:pPr>
        <w:tabs>
          <w:tab w:val="left" w:pos="2925"/>
        </w:tabs>
        <w:ind w:left="5" w:firstLine="790"/>
        <w:jc w:val="both"/>
        <w:rPr>
          <w:sz w:val="28"/>
        </w:rPr>
      </w:pPr>
      <w:r>
        <w:rPr>
          <w:sz w:val="28"/>
        </w:rPr>
        <w:t>4</w:t>
      </w:r>
      <w:r w:rsidR="00D3223B" w:rsidRPr="00D3223B">
        <w:rPr>
          <w:sz w:val="28"/>
        </w:rPr>
        <w:t>.2. Расходы по проезду работника к месту командирования и обратно – к постоянному месту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D3223B" w:rsidRPr="00D3223B" w:rsidRDefault="00D3223B" w:rsidP="000D6F83">
      <w:pPr>
        <w:tabs>
          <w:tab w:val="left" w:pos="2925"/>
        </w:tabs>
        <w:ind w:left="5" w:firstLine="790"/>
        <w:jc w:val="both"/>
        <w:rPr>
          <w:sz w:val="28"/>
        </w:rPr>
      </w:pPr>
      <w:r w:rsidRPr="00D3223B">
        <w:rPr>
          <w:sz w:val="28"/>
        </w:rPr>
        <w:t>– автомобильным транспортом – в автотранспортном средстве общего пользования;</w:t>
      </w:r>
    </w:p>
    <w:p w:rsidR="00D3223B" w:rsidRPr="00D3223B" w:rsidRDefault="00D3223B" w:rsidP="000D6F83">
      <w:pPr>
        <w:tabs>
          <w:tab w:val="left" w:pos="2925"/>
        </w:tabs>
        <w:ind w:left="5" w:firstLine="790"/>
        <w:jc w:val="both"/>
        <w:rPr>
          <w:sz w:val="28"/>
        </w:rPr>
      </w:pPr>
      <w:r w:rsidRPr="00D3223B">
        <w:rPr>
          <w:sz w:val="28"/>
        </w:rPr>
        <w:t>– воздушным транспор</w:t>
      </w:r>
      <w:r w:rsidR="00E476C1">
        <w:rPr>
          <w:sz w:val="28"/>
        </w:rPr>
        <w:t>том – по тарифу экономического класса</w:t>
      </w:r>
      <w:r w:rsidRPr="00D3223B">
        <w:rPr>
          <w:sz w:val="28"/>
        </w:rPr>
        <w:t>;</w:t>
      </w:r>
    </w:p>
    <w:p w:rsidR="00D3223B" w:rsidRPr="00D3223B" w:rsidRDefault="00D3223B" w:rsidP="000D6F83">
      <w:pPr>
        <w:tabs>
          <w:tab w:val="left" w:pos="2925"/>
        </w:tabs>
        <w:ind w:left="5" w:firstLine="790"/>
        <w:jc w:val="both"/>
        <w:rPr>
          <w:sz w:val="28"/>
        </w:rPr>
      </w:pPr>
      <w:r w:rsidRPr="00D3223B">
        <w:rPr>
          <w:sz w:val="28"/>
        </w:rPr>
        <w:lastRenderedPageBreak/>
        <w:t>– 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rsidR="00D3223B" w:rsidRPr="00D3223B" w:rsidRDefault="00D3223B" w:rsidP="000D6F83">
      <w:pPr>
        <w:tabs>
          <w:tab w:val="left" w:pos="2925"/>
        </w:tabs>
        <w:ind w:left="5" w:firstLine="790"/>
        <w:jc w:val="both"/>
        <w:rPr>
          <w:sz w:val="28"/>
        </w:rPr>
      </w:pPr>
      <w:r w:rsidRPr="002D743E">
        <w:rPr>
          <w:sz w:val="28"/>
        </w:rPr>
        <w:t>– 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D3223B" w:rsidRPr="00D3223B" w:rsidRDefault="00D3223B" w:rsidP="000D6F83">
      <w:pPr>
        <w:tabs>
          <w:tab w:val="left" w:pos="2925"/>
        </w:tabs>
        <w:ind w:left="5" w:firstLine="790"/>
        <w:jc w:val="both"/>
        <w:rPr>
          <w:sz w:val="28"/>
        </w:rPr>
      </w:pPr>
      <w:r w:rsidRPr="00D3223B">
        <w:rPr>
          <w:sz w:val="28"/>
        </w:rPr>
        <w:t xml:space="preserve">При использовании воздушного транспорта для работника к месту командирования и (или) обратно – к постоянному месту работы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w:t>
      </w:r>
      <w:r w:rsidR="00526340">
        <w:rPr>
          <w:sz w:val="28"/>
        </w:rPr>
        <w:t>работника</w:t>
      </w:r>
      <w:r w:rsidR="00174BBA">
        <w:rPr>
          <w:sz w:val="28"/>
        </w:rPr>
        <w:t>,</w:t>
      </w:r>
      <w:r w:rsidRPr="00D3223B">
        <w:rPr>
          <w:sz w:val="28"/>
        </w:rPr>
        <w:t xml:space="preserve"> либо когда оформление (приобретение) проездных документов (билетов) на рейсы этих авиакомпаний невозможно ввиду отсутствия на весь срок командировки работника.</w:t>
      </w:r>
    </w:p>
    <w:p w:rsidR="00D3223B" w:rsidRPr="00D3223B" w:rsidRDefault="008230C0" w:rsidP="000D6F83">
      <w:pPr>
        <w:tabs>
          <w:tab w:val="left" w:pos="2925"/>
        </w:tabs>
        <w:ind w:left="5" w:firstLine="790"/>
        <w:jc w:val="both"/>
        <w:rPr>
          <w:sz w:val="28"/>
        </w:rPr>
      </w:pPr>
      <w:r>
        <w:rPr>
          <w:sz w:val="28"/>
        </w:rPr>
        <w:t>4</w:t>
      </w:r>
      <w:r w:rsidR="00D3223B" w:rsidRPr="00D3223B">
        <w:rPr>
          <w:sz w:val="28"/>
        </w:rPr>
        <w:t>.3. При отсутствии проездных документов оплата проезда не производится.</w:t>
      </w:r>
    </w:p>
    <w:p w:rsidR="00D3223B" w:rsidRPr="00D3223B" w:rsidRDefault="00D3223B" w:rsidP="000D6F83">
      <w:pPr>
        <w:tabs>
          <w:tab w:val="left" w:pos="2925"/>
        </w:tabs>
        <w:ind w:left="5" w:firstLine="790"/>
        <w:jc w:val="both"/>
        <w:rPr>
          <w:sz w:val="28"/>
        </w:rPr>
      </w:pPr>
      <w:r w:rsidRPr="00D3223B">
        <w:rPr>
          <w:sz w:val="28"/>
        </w:rPr>
        <w:t xml:space="preserve">Командированному </w:t>
      </w:r>
      <w:r w:rsidR="001F189C">
        <w:rPr>
          <w:sz w:val="28"/>
        </w:rPr>
        <w:t xml:space="preserve">работнику </w:t>
      </w:r>
      <w:r w:rsidRPr="00D3223B">
        <w:rPr>
          <w:sz w:val="28"/>
        </w:rPr>
        <w:t>оплачиваются расходы по проезду до станции, пристани, аэропорта при наличии документов (билетов), подтверждающих эти расходы.</w:t>
      </w:r>
    </w:p>
    <w:p w:rsidR="00D3223B" w:rsidRPr="004F7731" w:rsidRDefault="008230C0" w:rsidP="000D6F83">
      <w:pPr>
        <w:tabs>
          <w:tab w:val="left" w:pos="2925"/>
        </w:tabs>
        <w:ind w:left="5" w:firstLine="790"/>
        <w:jc w:val="both"/>
        <w:rPr>
          <w:sz w:val="28"/>
        </w:rPr>
      </w:pPr>
      <w:r>
        <w:rPr>
          <w:sz w:val="28"/>
        </w:rPr>
        <w:t>4</w:t>
      </w:r>
      <w:r w:rsidR="00526340">
        <w:rPr>
          <w:sz w:val="28"/>
        </w:rPr>
        <w:t>.4</w:t>
      </w:r>
      <w:r w:rsidR="00D3223B" w:rsidRPr="00D3223B">
        <w:rPr>
          <w:sz w:val="28"/>
        </w:rPr>
        <w:t>. Расходы по най</w:t>
      </w:r>
      <w:r w:rsidR="003379D2">
        <w:rPr>
          <w:sz w:val="28"/>
        </w:rPr>
        <w:t xml:space="preserve">му жилого помещения возмещаются </w:t>
      </w:r>
      <w:r w:rsidR="00D3223B" w:rsidRPr="00D3223B">
        <w:rPr>
          <w:sz w:val="28"/>
        </w:rPr>
        <w:t>работникам (кроме тех случаев, когда им предоставляется бесплатное жилое помещение) по фактическим затратам, подтвержденным соответс</w:t>
      </w:r>
      <w:r w:rsidR="0065063F">
        <w:rPr>
          <w:sz w:val="28"/>
        </w:rPr>
        <w:t xml:space="preserve">твующими документами, </w:t>
      </w:r>
      <w:r w:rsidR="0065063F" w:rsidRPr="004F7731">
        <w:rPr>
          <w:sz w:val="28"/>
        </w:rPr>
        <w:t>не более стоимости однокомнатного (одноместного) номера.</w:t>
      </w:r>
    </w:p>
    <w:p w:rsidR="00D3223B" w:rsidRPr="00D3223B" w:rsidRDefault="008230C0" w:rsidP="000D6F83">
      <w:pPr>
        <w:tabs>
          <w:tab w:val="left" w:pos="2925"/>
        </w:tabs>
        <w:ind w:left="5" w:firstLine="790"/>
        <w:jc w:val="both"/>
        <w:rPr>
          <w:sz w:val="28"/>
        </w:rPr>
      </w:pPr>
      <w:r>
        <w:rPr>
          <w:sz w:val="28"/>
        </w:rPr>
        <w:t>4</w:t>
      </w:r>
      <w:r w:rsidR="00526340">
        <w:rPr>
          <w:sz w:val="28"/>
        </w:rPr>
        <w:t>.5</w:t>
      </w:r>
      <w:r w:rsidR="00D3223B" w:rsidRPr="004F7731">
        <w:rPr>
          <w:sz w:val="28"/>
        </w:rPr>
        <w:t>. В случае если в населенном</w:t>
      </w:r>
      <w:r w:rsidR="00D3223B" w:rsidRPr="00D3223B">
        <w:rPr>
          <w:sz w:val="28"/>
        </w:rPr>
        <w:t xml:space="preserve"> пункте отсутствует гостиница, работнику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D3223B" w:rsidRPr="00D3223B" w:rsidRDefault="00D3223B" w:rsidP="000D6F83">
      <w:pPr>
        <w:tabs>
          <w:tab w:val="left" w:pos="2925"/>
        </w:tabs>
        <w:ind w:left="5" w:firstLine="790"/>
        <w:jc w:val="both"/>
        <w:rPr>
          <w:sz w:val="28"/>
        </w:rPr>
      </w:pPr>
      <w:r w:rsidRPr="00D3223B">
        <w:rPr>
          <w:sz w:val="28"/>
        </w:rPr>
        <w:t xml:space="preserve">При отсутствии подтверждающих документов (в случае </w:t>
      </w:r>
      <w:proofErr w:type="spellStart"/>
      <w:r w:rsidRPr="00D3223B">
        <w:rPr>
          <w:sz w:val="28"/>
        </w:rPr>
        <w:t>непредоставления</w:t>
      </w:r>
      <w:proofErr w:type="spellEnd"/>
      <w:r w:rsidRPr="00D3223B">
        <w:rPr>
          <w:sz w:val="28"/>
        </w:rP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D3223B" w:rsidRPr="00D3223B" w:rsidRDefault="00D3223B" w:rsidP="000D6F83">
      <w:pPr>
        <w:tabs>
          <w:tab w:val="left" w:pos="2925"/>
        </w:tabs>
        <w:ind w:left="5" w:firstLine="790"/>
        <w:jc w:val="both"/>
        <w:rPr>
          <w:sz w:val="28"/>
        </w:rPr>
      </w:pPr>
      <w:r w:rsidRPr="00D3223B">
        <w:rPr>
          <w:sz w:val="28"/>
        </w:rPr>
        <w:t>В случае вынужденной остановки в пути работнику возмещаются расходы по найму жилого помещения, подтвержденные соответствующими документами.</w:t>
      </w:r>
    </w:p>
    <w:p w:rsidR="00D3223B" w:rsidRPr="00D3223B" w:rsidRDefault="008230C0" w:rsidP="000D6F83">
      <w:pPr>
        <w:tabs>
          <w:tab w:val="left" w:pos="2925"/>
        </w:tabs>
        <w:ind w:left="5" w:firstLine="790"/>
        <w:jc w:val="both"/>
        <w:rPr>
          <w:sz w:val="28"/>
        </w:rPr>
      </w:pPr>
      <w:r>
        <w:rPr>
          <w:sz w:val="28"/>
        </w:rPr>
        <w:t>4</w:t>
      </w:r>
      <w:r w:rsidR="00526340">
        <w:rPr>
          <w:sz w:val="28"/>
        </w:rPr>
        <w:t>.6</w:t>
      </w:r>
      <w:r w:rsidR="003379D2">
        <w:rPr>
          <w:sz w:val="28"/>
        </w:rPr>
        <w:t xml:space="preserve">. Предоставление </w:t>
      </w:r>
      <w:r w:rsidR="00D3223B" w:rsidRPr="00D3223B">
        <w:rPr>
          <w:sz w:val="28"/>
        </w:rPr>
        <w:t xml:space="preserve">работникам услуг по найму жилого помещения осуществляется в соответствии с Правилами предоставления гостиничных услуг </w:t>
      </w:r>
      <w:r w:rsidR="003B73E8">
        <w:rPr>
          <w:sz w:val="28"/>
        </w:rPr>
        <w:t xml:space="preserve">и услуг иных средств размещения </w:t>
      </w:r>
      <w:r w:rsidR="00D3223B" w:rsidRPr="00D3223B">
        <w:rPr>
          <w:sz w:val="28"/>
        </w:rPr>
        <w:t xml:space="preserve">в Российской Федерации, </w:t>
      </w:r>
      <w:r w:rsidR="00D3223B" w:rsidRPr="00BF5BE1">
        <w:rPr>
          <w:sz w:val="28"/>
        </w:rPr>
        <w:t xml:space="preserve">утвержденными </w:t>
      </w:r>
      <w:r w:rsidR="003379D2" w:rsidRPr="00BF5BE1">
        <w:rPr>
          <w:sz w:val="28"/>
        </w:rPr>
        <w:t xml:space="preserve">постановлением </w:t>
      </w:r>
      <w:r w:rsidR="00D3223B" w:rsidRPr="00BF5BE1">
        <w:rPr>
          <w:sz w:val="28"/>
        </w:rPr>
        <w:t>Правительством Российской Федерации</w:t>
      </w:r>
      <w:r w:rsidR="003B73E8">
        <w:rPr>
          <w:sz w:val="28"/>
        </w:rPr>
        <w:t xml:space="preserve"> от 27</w:t>
      </w:r>
      <w:r w:rsidR="003379D2" w:rsidRPr="00BF5BE1">
        <w:rPr>
          <w:sz w:val="28"/>
        </w:rPr>
        <w:t>.11.202</w:t>
      </w:r>
      <w:r w:rsidR="003B73E8">
        <w:rPr>
          <w:sz w:val="28"/>
        </w:rPr>
        <w:t>5 № 1912</w:t>
      </w:r>
      <w:r w:rsidR="00D3223B" w:rsidRPr="00BF5BE1">
        <w:rPr>
          <w:sz w:val="28"/>
        </w:rPr>
        <w:t>.</w:t>
      </w:r>
    </w:p>
    <w:p w:rsidR="00D3223B" w:rsidRPr="00D3223B" w:rsidRDefault="008230C0" w:rsidP="000D6F83">
      <w:pPr>
        <w:tabs>
          <w:tab w:val="left" w:pos="2925"/>
        </w:tabs>
        <w:ind w:left="5" w:firstLine="790"/>
        <w:jc w:val="both"/>
        <w:rPr>
          <w:sz w:val="28"/>
        </w:rPr>
      </w:pPr>
      <w:r>
        <w:rPr>
          <w:sz w:val="28"/>
        </w:rPr>
        <w:t>4</w:t>
      </w:r>
      <w:r w:rsidR="00526340">
        <w:rPr>
          <w:sz w:val="28"/>
        </w:rPr>
        <w:t>.7</w:t>
      </w:r>
      <w:r w:rsidR="00D3223B" w:rsidRPr="00D3223B">
        <w:rPr>
          <w:sz w:val="28"/>
        </w:rPr>
        <w:t xml:space="preserve">. Дополнительные расходы, связанные с проживанием вне места постоянного жительства (суточные), выплачиваются работнику за каждый день нахождения в служебной командировке, включая выходные и праздничные </w:t>
      </w:r>
      <w:r w:rsidR="00D3223B" w:rsidRPr="00D3223B">
        <w:rPr>
          <w:sz w:val="28"/>
        </w:rPr>
        <w:lastRenderedPageBreak/>
        <w:t>дни, а также дни нахождения в пути, в том числе за время вынужденной остановки в пути.</w:t>
      </w:r>
    </w:p>
    <w:p w:rsidR="00D3223B" w:rsidRPr="00D3223B" w:rsidRDefault="008230C0" w:rsidP="000D6F83">
      <w:pPr>
        <w:tabs>
          <w:tab w:val="left" w:pos="2925"/>
        </w:tabs>
        <w:ind w:left="5" w:firstLine="790"/>
        <w:jc w:val="both"/>
        <w:rPr>
          <w:sz w:val="28"/>
        </w:rPr>
      </w:pPr>
      <w:r>
        <w:rPr>
          <w:sz w:val="28"/>
        </w:rPr>
        <w:t>4</w:t>
      </w:r>
      <w:r w:rsidR="00526340">
        <w:rPr>
          <w:sz w:val="28"/>
        </w:rPr>
        <w:t>.8</w:t>
      </w:r>
      <w:r w:rsidR="00D3223B" w:rsidRPr="00D3223B">
        <w:rPr>
          <w:sz w:val="28"/>
        </w:rPr>
        <w:t>.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D3223B" w:rsidRPr="00D3223B" w:rsidRDefault="00D3223B" w:rsidP="000D6F83">
      <w:pPr>
        <w:tabs>
          <w:tab w:val="left" w:pos="2925"/>
        </w:tabs>
        <w:ind w:left="5" w:firstLine="790"/>
        <w:jc w:val="both"/>
        <w:rPr>
          <w:sz w:val="28"/>
        </w:rPr>
      </w:pPr>
      <w:r w:rsidRPr="00D3223B">
        <w:rPr>
          <w:sz w:val="28"/>
        </w:rPr>
        <w:t>Если работник по окончании служебного дня по согласованию с представителем нанимателя остается в месте командирования, то при предоставлении документов о найме жилого помещения эти расходы подлежат возмещению.</w:t>
      </w:r>
    </w:p>
    <w:p w:rsidR="00D3223B" w:rsidRPr="00D3223B" w:rsidRDefault="00D3223B" w:rsidP="000D6F83">
      <w:pPr>
        <w:tabs>
          <w:tab w:val="left" w:pos="2925"/>
        </w:tabs>
        <w:ind w:left="5" w:firstLine="790"/>
        <w:jc w:val="both"/>
        <w:rPr>
          <w:sz w:val="28"/>
        </w:rPr>
      </w:pPr>
      <w:r w:rsidRPr="00D3223B">
        <w:rPr>
          <w:sz w:val="28"/>
        </w:rPr>
        <w:t>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представителем нанимателя с учетом расстояния, условий транспортного сообщения, характера выполняемого работнику условий для отдыха.</w:t>
      </w:r>
    </w:p>
    <w:p w:rsidR="00D3223B" w:rsidRPr="00106525" w:rsidRDefault="008230C0" w:rsidP="000D6F83">
      <w:pPr>
        <w:tabs>
          <w:tab w:val="left" w:pos="2925"/>
        </w:tabs>
        <w:ind w:left="5" w:firstLine="790"/>
        <w:jc w:val="both"/>
        <w:rPr>
          <w:sz w:val="28"/>
        </w:rPr>
      </w:pPr>
      <w:r>
        <w:rPr>
          <w:sz w:val="28"/>
        </w:rPr>
        <w:t>4</w:t>
      </w:r>
      <w:r w:rsidR="00526340">
        <w:rPr>
          <w:sz w:val="28"/>
        </w:rPr>
        <w:t>.9</w:t>
      </w:r>
      <w:r w:rsidR="00D3223B" w:rsidRPr="00106525">
        <w:rPr>
          <w:sz w:val="28"/>
        </w:rPr>
        <w:t>. Расходы на выплату суточных возмещаются:</w:t>
      </w:r>
    </w:p>
    <w:p w:rsidR="00D3223B" w:rsidRPr="00106525" w:rsidRDefault="00D3223B" w:rsidP="000D6F83">
      <w:pPr>
        <w:tabs>
          <w:tab w:val="left" w:pos="2925"/>
        </w:tabs>
        <w:ind w:left="5" w:firstLine="790"/>
        <w:jc w:val="both"/>
        <w:rPr>
          <w:sz w:val="28"/>
        </w:rPr>
      </w:pPr>
      <w:r w:rsidRPr="00106525">
        <w:rPr>
          <w:sz w:val="28"/>
        </w:rPr>
        <w:t xml:space="preserve">– при командировании </w:t>
      </w:r>
      <w:r w:rsidR="00147BC1" w:rsidRPr="00106525">
        <w:rPr>
          <w:sz w:val="28"/>
        </w:rPr>
        <w:t>в населенные пункты</w:t>
      </w:r>
      <w:r w:rsidRPr="00106525">
        <w:rPr>
          <w:sz w:val="28"/>
        </w:rPr>
        <w:t xml:space="preserve"> Ро</w:t>
      </w:r>
      <w:r w:rsidR="00147BC1" w:rsidRPr="00106525">
        <w:rPr>
          <w:sz w:val="28"/>
        </w:rPr>
        <w:t>ссийской Федерации – 700 рублей,</w:t>
      </w:r>
    </w:p>
    <w:p w:rsidR="00D3223B" w:rsidRPr="00D3223B" w:rsidRDefault="00D3223B" w:rsidP="000D6F83">
      <w:pPr>
        <w:tabs>
          <w:tab w:val="left" w:pos="2925"/>
        </w:tabs>
        <w:ind w:left="5" w:firstLine="790"/>
        <w:jc w:val="both"/>
        <w:rPr>
          <w:sz w:val="28"/>
        </w:rPr>
      </w:pPr>
      <w:r w:rsidRPr="00106525">
        <w:rPr>
          <w:sz w:val="28"/>
        </w:rPr>
        <w:t xml:space="preserve">– в населенные пункты в пределах </w:t>
      </w:r>
      <w:r w:rsidR="007207B7" w:rsidRPr="00106525">
        <w:rPr>
          <w:sz w:val="28"/>
        </w:rPr>
        <w:t>Ростовской</w:t>
      </w:r>
      <w:r w:rsidRPr="00106525">
        <w:rPr>
          <w:sz w:val="28"/>
        </w:rPr>
        <w:t xml:space="preserve"> области – 500 рублей за каждый день нахождения в служебной командировке.</w:t>
      </w:r>
    </w:p>
    <w:p w:rsidR="00D3223B" w:rsidRPr="00D3223B" w:rsidRDefault="00D3223B" w:rsidP="000D6F83">
      <w:pPr>
        <w:tabs>
          <w:tab w:val="left" w:pos="2925"/>
        </w:tabs>
        <w:ind w:left="5" w:firstLine="790"/>
        <w:jc w:val="both"/>
        <w:rPr>
          <w:sz w:val="28"/>
        </w:rPr>
      </w:pPr>
      <w:r w:rsidRPr="00D3223B">
        <w:rPr>
          <w:sz w:val="28"/>
        </w:rPr>
        <w:t>Работнику в период его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выплачивается денежное содержание в двойном размере.</w:t>
      </w:r>
    </w:p>
    <w:p w:rsidR="00D3223B" w:rsidRPr="00D3223B" w:rsidRDefault="00D3223B" w:rsidP="000D6F83">
      <w:pPr>
        <w:tabs>
          <w:tab w:val="left" w:pos="2925"/>
        </w:tabs>
        <w:ind w:left="5" w:firstLine="790"/>
        <w:jc w:val="both"/>
        <w:rPr>
          <w:sz w:val="28"/>
        </w:rPr>
      </w:pPr>
      <w:r w:rsidRPr="00D3223B">
        <w:rPr>
          <w:sz w:val="28"/>
        </w:rPr>
        <w:t>При командировке на вновь присоединенные территории (ДНР, ЛНР, Херсонская и Запорожская области) необлагаемые НДФЛ суточные выплачиваются в размере 8 480 рублей, согласно Указа Президента РФ от 17.10.2022 № 752 (ред. от 09.03.2023) «Об особенностях командирования отдельных категорий лиц на территории Донецкой Народной Республики, Луганской Народной Республики, Запорожской области и Херсонской области».</w:t>
      </w:r>
    </w:p>
    <w:p w:rsidR="00D3223B" w:rsidRPr="008F3930" w:rsidRDefault="00D3223B" w:rsidP="000D6F83">
      <w:pPr>
        <w:tabs>
          <w:tab w:val="left" w:pos="2925"/>
        </w:tabs>
        <w:ind w:left="5" w:firstLine="790"/>
        <w:jc w:val="both"/>
        <w:rPr>
          <w:color w:val="auto"/>
          <w:sz w:val="28"/>
        </w:rPr>
      </w:pPr>
      <w:r w:rsidRPr="00620DA4">
        <w:rPr>
          <w:color w:val="auto"/>
          <w:sz w:val="28"/>
        </w:rPr>
        <w:t>В соответствии с п.1 статьи 217 Налогового Кодекса Российской Федерации весь размер командировочных затрат попадает под налогообложение. Документально подтвержденные затраты на проезд и проживание, суточные выплаты в пределах 700 руб. для поездок в Российской Федерации не являются объектом налогообложения НДФЛ. С выплат суточных, произведенных организацией работникам свыше указанных норм, удерживается налог на доходы физических лиц на общих основаниях.</w:t>
      </w:r>
    </w:p>
    <w:p w:rsidR="00D3223B" w:rsidRPr="00D3223B" w:rsidRDefault="008230C0" w:rsidP="000D6F83">
      <w:pPr>
        <w:tabs>
          <w:tab w:val="left" w:pos="2925"/>
        </w:tabs>
        <w:ind w:left="5" w:firstLine="790"/>
        <w:jc w:val="both"/>
        <w:rPr>
          <w:sz w:val="28"/>
        </w:rPr>
      </w:pPr>
      <w:r>
        <w:rPr>
          <w:sz w:val="28"/>
        </w:rPr>
        <w:t>4</w:t>
      </w:r>
      <w:r w:rsidR="00526340">
        <w:rPr>
          <w:sz w:val="28"/>
        </w:rPr>
        <w:t>.10</w:t>
      </w:r>
      <w:r w:rsidR="00D3223B" w:rsidRPr="00D3223B">
        <w:rPr>
          <w:sz w:val="28"/>
        </w:rPr>
        <w:t>. Работнику возмещаются иные расходы (бронирование найма жилого помещения, расходы, связанные со сдачей ранее приобретенных проездных билетов в связи с погодными условиями или по иным уважительным причинам, проезд по городу, аренда транспортного средства, оплата постельных принадлежностей и другие), связанные со служебной командировкой, произведенные с разрешения или ведома представителя нанимателя, при представлении документов, подтверждающих эти расходы.</w:t>
      </w:r>
    </w:p>
    <w:p w:rsidR="00D3223B" w:rsidRPr="00D3223B" w:rsidRDefault="008230C0" w:rsidP="000D6F83">
      <w:pPr>
        <w:tabs>
          <w:tab w:val="left" w:pos="2925"/>
        </w:tabs>
        <w:ind w:left="5" w:firstLine="790"/>
        <w:jc w:val="both"/>
        <w:rPr>
          <w:sz w:val="28"/>
        </w:rPr>
      </w:pPr>
      <w:r>
        <w:rPr>
          <w:sz w:val="28"/>
        </w:rPr>
        <w:lastRenderedPageBreak/>
        <w:t>4</w:t>
      </w:r>
      <w:r w:rsidR="00526340">
        <w:rPr>
          <w:sz w:val="28"/>
        </w:rPr>
        <w:t>.11</w:t>
      </w:r>
      <w:r w:rsidR="00D3223B" w:rsidRPr="00D3223B">
        <w:rPr>
          <w:sz w:val="28"/>
        </w:rPr>
        <w:t>. В случае временной нетрудоспособности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D3223B" w:rsidRPr="00D3223B" w:rsidRDefault="00D3223B" w:rsidP="000D6F83">
      <w:pPr>
        <w:tabs>
          <w:tab w:val="left" w:pos="2925"/>
        </w:tabs>
        <w:ind w:left="5" w:firstLine="790"/>
        <w:jc w:val="both"/>
        <w:rPr>
          <w:sz w:val="28"/>
        </w:rPr>
      </w:pPr>
      <w:r w:rsidRPr="00D3223B">
        <w:rPr>
          <w:sz w:val="28"/>
        </w:rPr>
        <w:t>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rsidR="001139F8" w:rsidRDefault="008230C0" w:rsidP="000D6F83">
      <w:pPr>
        <w:tabs>
          <w:tab w:val="left" w:pos="2925"/>
        </w:tabs>
        <w:ind w:left="5" w:firstLine="790"/>
        <w:jc w:val="both"/>
        <w:rPr>
          <w:sz w:val="28"/>
        </w:rPr>
      </w:pPr>
      <w:r>
        <w:rPr>
          <w:sz w:val="28"/>
        </w:rPr>
        <w:t>4</w:t>
      </w:r>
      <w:r w:rsidR="00526340">
        <w:rPr>
          <w:sz w:val="28"/>
        </w:rPr>
        <w:t>.12</w:t>
      </w:r>
      <w:r w:rsidR="00D3223B" w:rsidRPr="00D3223B">
        <w:rPr>
          <w:sz w:val="28"/>
        </w:rPr>
        <w:t>. Работнику возмещаются расходы, связанных с использованием личного транспорта для проезда к месту командирования и обратно – к постоянному месту работы, на основании письма МНС России от 2 июня 2004 г. № 04-2-06/419 «О возмещении расходов при использовании личного транспорта»</w:t>
      </w:r>
      <w:r w:rsidR="007207B7">
        <w:rPr>
          <w:sz w:val="28"/>
        </w:rPr>
        <w:t>.</w:t>
      </w:r>
    </w:p>
    <w:p w:rsidR="001F189C" w:rsidRPr="00106525" w:rsidRDefault="001C7ED6" w:rsidP="000D6F83">
      <w:pPr>
        <w:widowControl w:val="0"/>
        <w:autoSpaceDE w:val="0"/>
        <w:autoSpaceDN w:val="0"/>
        <w:adjustRightInd w:val="0"/>
        <w:ind w:firstLine="709"/>
        <w:jc w:val="both"/>
        <w:rPr>
          <w:color w:val="auto"/>
          <w:sz w:val="28"/>
          <w:szCs w:val="28"/>
        </w:rPr>
      </w:pPr>
      <w:r>
        <w:rPr>
          <w:color w:val="auto"/>
          <w:sz w:val="28"/>
          <w:szCs w:val="28"/>
        </w:rPr>
        <w:t xml:space="preserve"> </w:t>
      </w:r>
      <w:r w:rsidR="008230C0">
        <w:rPr>
          <w:color w:val="auto"/>
          <w:sz w:val="28"/>
          <w:szCs w:val="28"/>
        </w:rPr>
        <w:t>4</w:t>
      </w:r>
      <w:r w:rsidR="00526340">
        <w:rPr>
          <w:color w:val="auto"/>
          <w:sz w:val="28"/>
          <w:szCs w:val="28"/>
        </w:rPr>
        <w:t>.13</w:t>
      </w:r>
      <w:r w:rsidR="001F189C" w:rsidRPr="00106525">
        <w:rPr>
          <w:color w:val="auto"/>
          <w:sz w:val="28"/>
          <w:szCs w:val="28"/>
        </w:rPr>
        <w:t xml:space="preserve">. При направлении в командировку работника на территорию зарубежного государства возмещаются расходы, утвержденные сметой командировочных расходов. </w:t>
      </w:r>
    </w:p>
    <w:p w:rsidR="001C7ED6" w:rsidRPr="00106525" w:rsidRDefault="001F189C" w:rsidP="000D6F83">
      <w:pPr>
        <w:widowControl w:val="0"/>
        <w:autoSpaceDE w:val="0"/>
        <w:autoSpaceDN w:val="0"/>
        <w:adjustRightInd w:val="0"/>
        <w:ind w:firstLine="709"/>
        <w:jc w:val="both"/>
        <w:rPr>
          <w:color w:val="auto"/>
          <w:sz w:val="28"/>
          <w:szCs w:val="28"/>
        </w:rPr>
      </w:pPr>
      <w:r w:rsidRPr="00106525">
        <w:rPr>
          <w:color w:val="auto"/>
          <w:sz w:val="28"/>
          <w:szCs w:val="28"/>
        </w:rPr>
        <w:t>За каждый день нахождения на территории иностранного государства (государств) работнику выплачиваются суточные в размерах, аналогичных размерам суточных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 установленных Постановлением Правительства Российско</w:t>
      </w:r>
      <w:r w:rsidR="002C60AD">
        <w:rPr>
          <w:color w:val="auto"/>
          <w:sz w:val="28"/>
          <w:szCs w:val="28"/>
        </w:rPr>
        <w:t>й Федерации от 26.12.2005 № 812</w:t>
      </w:r>
      <w:r w:rsidRPr="00106525">
        <w:rPr>
          <w:color w:val="auto"/>
          <w:sz w:val="28"/>
          <w:szCs w:val="28"/>
        </w:rPr>
        <w:t xml:space="preserve">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В этом случае работнику выплачиваются денежные средства в рублях Российской Федерации по официальному обменному курсу Банка России к иностранным валютам стран пребывания на день получения денежных средств. Оплата и возмещение расходов осуществляются в соответствии с Федеральным законом от 10.12.2003 № 173-ФЗ «О валютном регулировании и валютном контроле».</w:t>
      </w:r>
    </w:p>
    <w:p w:rsidR="001C7ED6" w:rsidRPr="00106525" w:rsidRDefault="008230C0" w:rsidP="000D6F83">
      <w:pPr>
        <w:widowControl w:val="0"/>
        <w:autoSpaceDE w:val="0"/>
        <w:autoSpaceDN w:val="0"/>
        <w:adjustRightInd w:val="0"/>
        <w:ind w:firstLine="709"/>
        <w:jc w:val="both"/>
        <w:rPr>
          <w:color w:val="auto"/>
          <w:sz w:val="28"/>
          <w:szCs w:val="28"/>
        </w:rPr>
      </w:pPr>
      <w:r>
        <w:rPr>
          <w:color w:val="auto"/>
          <w:sz w:val="28"/>
          <w:szCs w:val="28"/>
        </w:rPr>
        <w:t>4</w:t>
      </w:r>
      <w:r w:rsidR="00526340">
        <w:rPr>
          <w:color w:val="auto"/>
          <w:sz w:val="28"/>
          <w:szCs w:val="28"/>
        </w:rPr>
        <w:t>.14</w:t>
      </w:r>
      <w:r w:rsidR="001C7ED6" w:rsidRPr="00106525">
        <w:rPr>
          <w:color w:val="auto"/>
          <w:sz w:val="28"/>
          <w:szCs w:val="28"/>
        </w:rPr>
        <w:t>. За время нахождения работника, направляемого в служебную командировку за пределы территории Российской Федерации, в пути суточные выплачиваются:</w:t>
      </w:r>
    </w:p>
    <w:p w:rsidR="001C7ED6" w:rsidRPr="00106525" w:rsidRDefault="001C7ED6" w:rsidP="000D6F83">
      <w:pPr>
        <w:widowControl w:val="0"/>
        <w:autoSpaceDE w:val="0"/>
        <w:autoSpaceDN w:val="0"/>
        <w:adjustRightInd w:val="0"/>
        <w:ind w:firstLine="709"/>
        <w:jc w:val="both"/>
        <w:rPr>
          <w:color w:val="auto"/>
          <w:sz w:val="28"/>
          <w:szCs w:val="28"/>
        </w:rPr>
      </w:pPr>
      <w:r w:rsidRPr="00106525">
        <w:rPr>
          <w:color w:val="auto"/>
          <w:sz w:val="28"/>
          <w:szCs w:val="28"/>
        </w:rPr>
        <w:t xml:space="preserve">а) при проезде по территории Российской Федерации - в размерах, утверждённых настоящим решением для служебных командировок в пределах </w:t>
      </w:r>
      <w:r w:rsidRPr="00106525">
        <w:rPr>
          <w:color w:val="auto"/>
          <w:sz w:val="28"/>
          <w:szCs w:val="28"/>
        </w:rPr>
        <w:lastRenderedPageBreak/>
        <w:t>территории Российской Федерации;</w:t>
      </w:r>
    </w:p>
    <w:p w:rsidR="001C7ED6" w:rsidRPr="00106525" w:rsidRDefault="001C7ED6" w:rsidP="000D6F83">
      <w:pPr>
        <w:widowControl w:val="0"/>
        <w:autoSpaceDE w:val="0"/>
        <w:autoSpaceDN w:val="0"/>
        <w:adjustRightInd w:val="0"/>
        <w:ind w:firstLine="709"/>
        <w:jc w:val="both"/>
        <w:rPr>
          <w:color w:val="auto"/>
          <w:sz w:val="28"/>
          <w:szCs w:val="28"/>
        </w:rPr>
      </w:pPr>
      <w:r w:rsidRPr="00106525">
        <w:rPr>
          <w:color w:val="auto"/>
          <w:sz w:val="28"/>
          <w:szCs w:val="28"/>
        </w:rPr>
        <w:t>б) при проезде по территории иностранного государства - в раз</w:t>
      </w:r>
      <w:r w:rsidR="008230C0">
        <w:rPr>
          <w:color w:val="auto"/>
          <w:sz w:val="28"/>
          <w:szCs w:val="28"/>
        </w:rPr>
        <w:t>мерах, установленных пунктом 4</w:t>
      </w:r>
      <w:r w:rsidR="00620DA4">
        <w:rPr>
          <w:color w:val="auto"/>
          <w:sz w:val="28"/>
          <w:szCs w:val="28"/>
        </w:rPr>
        <w:t>.13</w:t>
      </w:r>
      <w:r w:rsidRPr="00106525">
        <w:rPr>
          <w:color w:val="auto"/>
          <w:sz w:val="28"/>
          <w:szCs w:val="28"/>
        </w:rPr>
        <w:t>. настоящего Положения для служебных командировок на территории иностранных государств.</w:t>
      </w:r>
    </w:p>
    <w:p w:rsidR="001C7ED6" w:rsidRPr="00106525" w:rsidRDefault="008230C0" w:rsidP="000D6F83">
      <w:pPr>
        <w:widowControl w:val="0"/>
        <w:autoSpaceDE w:val="0"/>
        <w:autoSpaceDN w:val="0"/>
        <w:adjustRightInd w:val="0"/>
        <w:ind w:firstLine="709"/>
        <w:jc w:val="both"/>
        <w:rPr>
          <w:color w:val="auto"/>
          <w:sz w:val="28"/>
          <w:szCs w:val="28"/>
        </w:rPr>
      </w:pPr>
      <w:r>
        <w:rPr>
          <w:color w:val="auto"/>
          <w:sz w:val="28"/>
          <w:szCs w:val="28"/>
        </w:rPr>
        <w:t>4</w:t>
      </w:r>
      <w:r w:rsidR="00526340">
        <w:rPr>
          <w:color w:val="auto"/>
          <w:sz w:val="28"/>
          <w:szCs w:val="28"/>
        </w:rPr>
        <w:t>.15</w:t>
      </w:r>
      <w:r w:rsidR="001C7ED6" w:rsidRPr="00106525">
        <w:rPr>
          <w:color w:val="auto"/>
          <w:sz w:val="28"/>
          <w:szCs w:val="28"/>
        </w:rPr>
        <w:t>. При следовании работника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w:t>
      </w:r>
      <w:r w:rsidR="001F189C" w:rsidRPr="00106525">
        <w:rPr>
          <w:color w:val="auto"/>
          <w:sz w:val="28"/>
          <w:szCs w:val="28"/>
        </w:rPr>
        <w:t xml:space="preserve"> рублях Российской Федерации по официальному обменному курсу Банка России к иностранным валютам стран пребывания на день получения денежных средств</w:t>
      </w:r>
      <w:r w:rsidR="001C7ED6" w:rsidRPr="00106525">
        <w:rPr>
          <w:color w:val="auto"/>
          <w:sz w:val="28"/>
          <w:szCs w:val="28"/>
        </w:rPr>
        <w:t>,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1C7ED6" w:rsidRPr="00106525" w:rsidRDefault="001C7ED6" w:rsidP="000D6F83">
      <w:pPr>
        <w:widowControl w:val="0"/>
        <w:autoSpaceDE w:val="0"/>
        <w:autoSpaceDN w:val="0"/>
        <w:adjustRightInd w:val="0"/>
        <w:ind w:firstLine="709"/>
        <w:jc w:val="both"/>
        <w:rPr>
          <w:color w:val="auto"/>
          <w:sz w:val="28"/>
          <w:szCs w:val="28"/>
        </w:rPr>
      </w:pPr>
      <w:r w:rsidRPr="00106525">
        <w:rPr>
          <w:color w:val="auto"/>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работника.</w:t>
      </w:r>
    </w:p>
    <w:p w:rsidR="001C7ED6" w:rsidRPr="00106525" w:rsidRDefault="001C7ED6" w:rsidP="000D6F83">
      <w:pPr>
        <w:widowControl w:val="0"/>
        <w:autoSpaceDE w:val="0"/>
        <w:autoSpaceDN w:val="0"/>
        <w:adjustRightInd w:val="0"/>
        <w:ind w:firstLine="709"/>
        <w:jc w:val="both"/>
        <w:rPr>
          <w:color w:val="auto"/>
          <w:sz w:val="28"/>
          <w:szCs w:val="28"/>
        </w:rPr>
      </w:pPr>
      <w:r w:rsidRPr="00106525">
        <w:rPr>
          <w:color w:val="auto"/>
          <w:sz w:val="28"/>
          <w:szCs w:val="28"/>
        </w:rPr>
        <w:t>При направлении</w:t>
      </w:r>
      <w:r w:rsidR="00886E01" w:rsidRPr="00106525">
        <w:rPr>
          <w:color w:val="auto"/>
          <w:sz w:val="28"/>
          <w:szCs w:val="28"/>
        </w:rPr>
        <w:t xml:space="preserve"> </w:t>
      </w:r>
      <w:r w:rsidRPr="00106525">
        <w:rPr>
          <w:color w:val="auto"/>
          <w:sz w:val="28"/>
          <w:szCs w:val="28"/>
        </w:rPr>
        <w:t>работника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w:t>
      </w:r>
      <w:r w:rsidR="001F189C" w:rsidRPr="00106525">
        <w:rPr>
          <w:color w:val="auto"/>
          <w:sz w:val="28"/>
          <w:szCs w:val="28"/>
        </w:rPr>
        <w:t xml:space="preserve"> рублях Российской Федерации по официальному обменному курсу Банка России к иностранным валютам стран пребывания на день получения денежных средств,</w:t>
      </w:r>
      <w:r w:rsidRPr="00106525">
        <w:rPr>
          <w:color w:val="auto"/>
          <w:sz w:val="28"/>
          <w:szCs w:val="28"/>
        </w:rPr>
        <w:t xml:space="preserve"> по нормам, установленным приложением 1 к Постановлению Правительства Российской Федерации </w:t>
      </w:r>
      <w:r w:rsidRPr="00106525">
        <w:rPr>
          <w:rFonts w:eastAsia="Calibri"/>
          <w:color w:val="auto"/>
          <w:sz w:val="28"/>
          <w:szCs w:val="28"/>
        </w:rPr>
        <w:t>от 26.12.2005 г.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r w:rsidRPr="00106525">
        <w:rPr>
          <w:color w:val="auto"/>
          <w:sz w:val="28"/>
          <w:szCs w:val="28"/>
        </w:rPr>
        <w:t xml:space="preserve">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Pr="00106525">
        <w:rPr>
          <w:rFonts w:eastAsia="Calibri"/>
          <w:color w:val="auto"/>
          <w:sz w:val="28"/>
          <w:szCs w:val="28"/>
        </w:rPr>
        <w:t xml:space="preserve">» </w:t>
      </w:r>
      <w:r w:rsidRPr="00106525">
        <w:rPr>
          <w:color w:val="auto"/>
          <w:sz w:val="28"/>
          <w:szCs w:val="28"/>
        </w:rPr>
        <w:t>для государства, в которое направляется работник.</w:t>
      </w:r>
    </w:p>
    <w:p w:rsidR="001C7ED6" w:rsidRPr="00106525" w:rsidRDefault="008230C0" w:rsidP="000D6F83">
      <w:pPr>
        <w:widowControl w:val="0"/>
        <w:autoSpaceDE w:val="0"/>
        <w:autoSpaceDN w:val="0"/>
        <w:adjustRightInd w:val="0"/>
        <w:ind w:firstLine="709"/>
        <w:jc w:val="both"/>
        <w:rPr>
          <w:b/>
          <w:color w:val="auto"/>
          <w:sz w:val="28"/>
          <w:szCs w:val="28"/>
        </w:rPr>
      </w:pPr>
      <w:r>
        <w:rPr>
          <w:color w:val="auto"/>
          <w:sz w:val="28"/>
          <w:szCs w:val="28"/>
        </w:rPr>
        <w:t>4</w:t>
      </w:r>
      <w:r w:rsidR="00526340">
        <w:rPr>
          <w:color w:val="auto"/>
          <w:sz w:val="28"/>
          <w:szCs w:val="28"/>
        </w:rPr>
        <w:t>.16</w:t>
      </w:r>
      <w:r w:rsidR="001C7ED6" w:rsidRPr="00106525">
        <w:rPr>
          <w:color w:val="auto"/>
          <w:sz w:val="28"/>
          <w:szCs w:val="28"/>
        </w:rPr>
        <w:t xml:space="preserve">. При </w:t>
      </w:r>
      <w:r w:rsidR="00886E01" w:rsidRPr="00106525">
        <w:rPr>
          <w:color w:val="auto"/>
          <w:sz w:val="28"/>
          <w:szCs w:val="28"/>
        </w:rPr>
        <w:t xml:space="preserve">направлении </w:t>
      </w:r>
      <w:r w:rsidR="001C7ED6" w:rsidRPr="00106525">
        <w:rPr>
          <w:color w:val="auto"/>
          <w:sz w:val="28"/>
          <w:szCs w:val="28"/>
        </w:rPr>
        <w:t>работника</w:t>
      </w:r>
      <w:r w:rsidR="00886E01" w:rsidRPr="00106525">
        <w:rPr>
          <w:color w:val="auto"/>
          <w:sz w:val="28"/>
          <w:szCs w:val="28"/>
        </w:rPr>
        <w:t xml:space="preserve"> </w:t>
      </w:r>
      <w:r w:rsidR="001C7ED6" w:rsidRPr="00106525">
        <w:rPr>
          <w:color w:val="auto"/>
          <w:sz w:val="28"/>
          <w:szCs w:val="28"/>
        </w:rPr>
        <w:t>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1C7ED6" w:rsidRPr="00106525" w:rsidRDefault="001C7ED6" w:rsidP="000D6F83">
      <w:pPr>
        <w:widowControl w:val="0"/>
        <w:autoSpaceDE w:val="0"/>
        <w:autoSpaceDN w:val="0"/>
        <w:adjustRightInd w:val="0"/>
        <w:ind w:firstLine="709"/>
        <w:jc w:val="both"/>
        <w:rPr>
          <w:sz w:val="28"/>
          <w:szCs w:val="28"/>
        </w:rPr>
      </w:pPr>
      <w:r w:rsidRPr="00106525">
        <w:rPr>
          <w:sz w:val="28"/>
          <w:szCs w:val="28"/>
        </w:rPr>
        <w:t xml:space="preserve">В случае вынужденной задержки в пути суточные за время задержки выплачиваются по письменному решению </w:t>
      </w:r>
      <w:r w:rsidR="00886E01" w:rsidRPr="00106525">
        <w:rPr>
          <w:sz w:val="28"/>
          <w:szCs w:val="28"/>
        </w:rPr>
        <w:t>представителя нанимателя</w:t>
      </w:r>
      <w:r w:rsidRPr="00106525">
        <w:rPr>
          <w:sz w:val="28"/>
          <w:szCs w:val="28"/>
        </w:rPr>
        <w:t xml:space="preserve"> при </w:t>
      </w:r>
      <w:r w:rsidRPr="00106525">
        <w:rPr>
          <w:sz w:val="28"/>
          <w:szCs w:val="28"/>
        </w:rPr>
        <w:lastRenderedPageBreak/>
        <w:t>предоставлении документов, подтверждающих факт вынужденной задержки.</w:t>
      </w:r>
    </w:p>
    <w:p w:rsidR="001C7ED6" w:rsidRPr="00106525" w:rsidRDefault="008230C0" w:rsidP="000D6F83">
      <w:pPr>
        <w:widowControl w:val="0"/>
        <w:autoSpaceDE w:val="0"/>
        <w:autoSpaceDN w:val="0"/>
        <w:adjustRightInd w:val="0"/>
        <w:ind w:firstLine="709"/>
        <w:jc w:val="both"/>
        <w:rPr>
          <w:color w:val="auto"/>
          <w:sz w:val="28"/>
          <w:szCs w:val="28"/>
        </w:rPr>
      </w:pPr>
      <w:r>
        <w:rPr>
          <w:color w:val="auto"/>
          <w:sz w:val="28"/>
          <w:szCs w:val="28"/>
        </w:rPr>
        <w:t>4</w:t>
      </w:r>
      <w:r w:rsidR="00526340">
        <w:rPr>
          <w:color w:val="auto"/>
          <w:sz w:val="28"/>
          <w:szCs w:val="28"/>
        </w:rPr>
        <w:t>.17</w:t>
      </w:r>
      <w:r w:rsidR="001C7ED6" w:rsidRPr="00106525">
        <w:rPr>
          <w:color w:val="auto"/>
          <w:sz w:val="28"/>
          <w:szCs w:val="28"/>
        </w:rPr>
        <w:t xml:space="preserve">. </w:t>
      </w:r>
      <w:r w:rsidR="00886E01" w:rsidRPr="00106525">
        <w:rPr>
          <w:color w:val="auto"/>
          <w:sz w:val="28"/>
          <w:szCs w:val="28"/>
        </w:rPr>
        <w:t>Р</w:t>
      </w:r>
      <w:r w:rsidR="001C7ED6" w:rsidRPr="00106525">
        <w:rPr>
          <w:color w:val="auto"/>
          <w:sz w:val="28"/>
          <w:szCs w:val="28"/>
        </w:rPr>
        <w:t xml:space="preserve">аботнику,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w:t>
      </w:r>
      <w:r w:rsidR="00E535BD" w:rsidRPr="00106525">
        <w:rPr>
          <w:color w:val="auto"/>
          <w:sz w:val="28"/>
          <w:szCs w:val="28"/>
        </w:rPr>
        <w:t xml:space="preserve">в рублях Российской Федерации по официальному обменному курсу Банка России к иностранным валютам стран пребывания на день получения денежных средств </w:t>
      </w:r>
      <w:r w:rsidR="006D066E" w:rsidRPr="00106525">
        <w:rPr>
          <w:color w:val="auto"/>
          <w:sz w:val="28"/>
          <w:szCs w:val="28"/>
        </w:rPr>
        <w:t xml:space="preserve">выплачиваются </w:t>
      </w:r>
      <w:r w:rsidR="001C7ED6" w:rsidRPr="00106525">
        <w:rPr>
          <w:color w:val="auto"/>
          <w:sz w:val="28"/>
          <w:szCs w:val="28"/>
        </w:rPr>
        <w:t xml:space="preserve">в размере 50 процентов нормы расходов на выплату суточных, устанавливаемых </w:t>
      </w:r>
      <w:r>
        <w:rPr>
          <w:color w:val="auto"/>
          <w:sz w:val="28"/>
          <w:szCs w:val="28"/>
        </w:rPr>
        <w:t>пунктом 4</w:t>
      </w:r>
      <w:r w:rsidR="00E362A6">
        <w:rPr>
          <w:color w:val="auto"/>
          <w:sz w:val="28"/>
          <w:szCs w:val="28"/>
        </w:rPr>
        <w:t>.13</w:t>
      </w:r>
      <w:r w:rsidR="001C7ED6" w:rsidRPr="00106525">
        <w:rPr>
          <w:color w:val="auto"/>
          <w:sz w:val="28"/>
          <w:szCs w:val="28"/>
        </w:rPr>
        <w:t>. настоящего Положения.</w:t>
      </w:r>
    </w:p>
    <w:p w:rsidR="001C7ED6" w:rsidRPr="00106525" w:rsidRDefault="008230C0" w:rsidP="000D6F83">
      <w:pPr>
        <w:widowControl w:val="0"/>
        <w:autoSpaceDE w:val="0"/>
        <w:autoSpaceDN w:val="0"/>
        <w:adjustRightInd w:val="0"/>
        <w:ind w:firstLine="709"/>
        <w:jc w:val="both"/>
        <w:rPr>
          <w:color w:val="auto"/>
          <w:sz w:val="28"/>
          <w:szCs w:val="28"/>
        </w:rPr>
      </w:pPr>
      <w:r>
        <w:rPr>
          <w:color w:val="auto"/>
          <w:sz w:val="28"/>
          <w:szCs w:val="28"/>
        </w:rPr>
        <w:t>4</w:t>
      </w:r>
      <w:r w:rsidR="00526340">
        <w:rPr>
          <w:color w:val="auto"/>
          <w:sz w:val="28"/>
          <w:szCs w:val="28"/>
        </w:rPr>
        <w:t>.18</w:t>
      </w:r>
      <w:r w:rsidR="001C7ED6" w:rsidRPr="00106525">
        <w:rPr>
          <w:color w:val="auto"/>
          <w:sz w:val="28"/>
          <w:szCs w:val="28"/>
        </w:rPr>
        <w:t>.  Расходы по найму жилого помещения при направлении работника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устанавливаемых приказом Министерства финансов Российской Федерации от 02.08.2004 г. № 64н.</w:t>
      </w:r>
    </w:p>
    <w:p w:rsidR="001C7ED6" w:rsidRDefault="008230C0" w:rsidP="000D6F83">
      <w:pPr>
        <w:widowControl w:val="0"/>
        <w:autoSpaceDE w:val="0"/>
        <w:autoSpaceDN w:val="0"/>
        <w:adjustRightInd w:val="0"/>
        <w:ind w:firstLine="709"/>
        <w:jc w:val="both"/>
        <w:rPr>
          <w:color w:val="auto"/>
          <w:sz w:val="28"/>
          <w:szCs w:val="28"/>
        </w:rPr>
      </w:pPr>
      <w:r>
        <w:rPr>
          <w:color w:val="auto"/>
          <w:sz w:val="28"/>
          <w:szCs w:val="28"/>
        </w:rPr>
        <w:t>4</w:t>
      </w:r>
      <w:r w:rsidR="00526340">
        <w:rPr>
          <w:color w:val="auto"/>
          <w:sz w:val="28"/>
          <w:szCs w:val="28"/>
        </w:rPr>
        <w:t>.19</w:t>
      </w:r>
      <w:r w:rsidR="001C7ED6" w:rsidRPr="00106525">
        <w:rPr>
          <w:color w:val="auto"/>
          <w:sz w:val="28"/>
          <w:szCs w:val="28"/>
        </w:rPr>
        <w:t>. Расходы по проезду при направлении работника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8230C0" w:rsidRDefault="008230C0" w:rsidP="000D6F83">
      <w:pPr>
        <w:tabs>
          <w:tab w:val="left" w:pos="2925"/>
        </w:tabs>
        <w:ind w:left="5" w:firstLine="790"/>
        <w:jc w:val="both"/>
        <w:rPr>
          <w:sz w:val="28"/>
        </w:rPr>
      </w:pPr>
      <w:r>
        <w:rPr>
          <w:sz w:val="28"/>
        </w:rPr>
        <w:t>4.20</w:t>
      </w:r>
      <w:r w:rsidRPr="004F7731">
        <w:rPr>
          <w:sz w:val="28"/>
        </w:rPr>
        <w:t xml:space="preserve">. Возмещение расходов, связанных со служебными командировками, производится за счет средств местного бюджета, выделенных на служебные командировки в пределах </w:t>
      </w:r>
      <w:r w:rsidRPr="00106525">
        <w:rPr>
          <w:color w:val="auto"/>
          <w:sz w:val="28"/>
        </w:rPr>
        <w:t>бюджетных а</w:t>
      </w:r>
      <w:r w:rsidRPr="004F7731">
        <w:rPr>
          <w:sz w:val="28"/>
        </w:rPr>
        <w:t>ссигнований, утвержденных решением Собрания депутатов П</w:t>
      </w:r>
      <w:r>
        <w:rPr>
          <w:sz w:val="28"/>
        </w:rPr>
        <w:t>есчанокопского района о</w:t>
      </w:r>
      <w:r w:rsidRPr="004F7731">
        <w:rPr>
          <w:sz w:val="28"/>
        </w:rPr>
        <w:t xml:space="preserve"> бюджете на текущий год и </w:t>
      </w:r>
      <w:r w:rsidRPr="00106525">
        <w:rPr>
          <w:color w:val="auto"/>
          <w:sz w:val="28"/>
        </w:rPr>
        <w:t xml:space="preserve">бюджетной сметы </w:t>
      </w:r>
      <w:r w:rsidRPr="004F7731">
        <w:rPr>
          <w:sz w:val="28"/>
        </w:rPr>
        <w:t>расходов</w:t>
      </w:r>
      <w:r>
        <w:rPr>
          <w:sz w:val="28"/>
        </w:rPr>
        <w:t xml:space="preserve"> </w:t>
      </w:r>
      <w:r w:rsidRPr="004F7731">
        <w:rPr>
          <w:sz w:val="28"/>
        </w:rPr>
        <w:t xml:space="preserve">на содержание аппарата </w:t>
      </w:r>
      <w:r>
        <w:rPr>
          <w:sz w:val="28"/>
        </w:rPr>
        <w:t xml:space="preserve">и отраслевых органов </w:t>
      </w:r>
      <w:r w:rsidRPr="004F7731">
        <w:rPr>
          <w:sz w:val="28"/>
        </w:rPr>
        <w:t>Администрации Песчанокопского района.</w:t>
      </w:r>
    </w:p>
    <w:p w:rsidR="007207B7" w:rsidRPr="00D3223B" w:rsidRDefault="007207B7" w:rsidP="000D6F83">
      <w:pPr>
        <w:tabs>
          <w:tab w:val="left" w:pos="2925"/>
        </w:tabs>
        <w:jc w:val="both"/>
        <w:rPr>
          <w:sz w:val="28"/>
        </w:rPr>
      </w:pPr>
    </w:p>
    <w:p w:rsidR="00D3223B" w:rsidRDefault="000D7F1E" w:rsidP="000D6F83">
      <w:pPr>
        <w:tabs>
          <w:tab w:val="left" w:pos="2925"/>
        </w:tabs>
        <w:ind w:left="5" w:firstLine="790"/>
        <w:jc w:val="center"/>
        <w:rPr>
          <w:sz w:val="28"/>
        </w:rPr>
      </w:pPr>
      <w:r>
        <w:rPr>
          <w:sz w:val="28"/>
        </w:rPr>
        <w:t>5</w:t>
      </w:r>
      <w:r w:rsidR="007207B7">
        <w:rPr>
          <w:sz w:val="28"/>
        </w:rPr>
        <w:t xml:space="preserve">. </w:t>
      </w:r>
      <w:r w:rsidR="00D3223B" w:rsidRPr="00D3223B">
        <w:rPr>
          <w:sz w:val="28"/>
        </w:rPr>
        <w:t>Ведени</w:t>
      </w:r>
      <w:r w:rsidR="007207B7">
        <w:rPr>
          <w:sz w:val="28"/>
        </w:rPr>
        <w:t>е отчетности</w:t>
      </w:r>
    </w:p>
    <w:p w:rsidR="007207B7" w:rsidRPr="00D3223B" w:rsidRDefault="007207B7" w:rsidP="000D6F83">
      <w:pPr>
        <w:tabs>
          <w:tab w:val="left" w:pos="2925"/>
        </w:tabs>
        <w:ind w:left="5" w:firstLine="790"/>
        <w:jc w:val="center"/>
        <w:rPr>
          <w:sz w:val="28"/>
        </w:rPr>
      </w:pPr>
    </w:p>
    <w:p w:rsidR="00D3223B" w:rsidRPr="00D3223B" w:rsidRDefault="00D3223B" w:rsidP="000D6F83">
      <w:pPr>
        <w:tabs>
          <w:tab w:val="left" w:pos="2925"/>
        </w:tabs>
        <w:ind w:left="5" w:firstLine="790"/>
        <w:jc w:val="both"/>
        <w:rPr>
          <w:sz w:val="28"/>
        </w:rPr>
      </w:pPr>
      <w:r w:rsidRPr="00D3223B">
        <w:rPr>
          <w:sz w:val="28"/>
        </w:rPr>
        <w:t xml:space="preserve"> </w:t>
      </w:r>
      <w:r w:rsidRPr="00BF5BE1">
        <w:rPr>
          <w:sz w:val="28"/>
        </w:rPr>
        <w:t>По возвращении из служебной командировки работник обязан в течение трех рабочих дней представить</w:t>
      </w:r>
      <w:r w:rsidR="00E362A6" w:rsidRPr="00BF5BE1">
        <w:rPr>
          <w:sz w:val="28"/>
        </w:rPr>
        <w:t xml:space="preserve"> </w:t>
      </w:r>
      <w:r w:rsidR="002C60AD">
        <w:rPr>
          <w:sz w:val="28"/>
        </w:rPr>
        <w:t xml:space="preserve">главному </w:t>
      </w:r>
      <w:r w:rsidR="00E362A6" w:rsidRPr="00BF5BE1">
        <w:rPr>
          <w:sz w:val="28"/>
        </w:rPr>
        <w:t>бухгалтеру Администрации Песчанокопского района, специалисту по бухгалтерскому учету отраслевого органа Администрации района</w:t>
      </w:r>
      <w:r w:rsidRPr="00BF5BE1">
        <w:rPr>
          <w:sz w:val="28"/>
        </w:rPr>
        <w:t>:</w:t>
      </w:r>
    </w:p>
    <w:p w:rsidR="00D3223B" w:rsidRPr="00D3223B" w:rsidRDefault="00D3223B" w:rsidP="000D6F83">
      <w:pPr>
        <w:tabs>
          <w:tab w:val="left" w:pos="2925"/>
        </w:tabs>
        <w:ind w:left="5" w:firstLine="790"/>
        <w:jc w:val="both"/>
        <w:rPr>
          <w:sz w:val="28"/>
        </w:rPr>
      </w:pPr>
      <w:r w:rsidRPr="00D3223B">
        <w:rPr>
          <w:sz w:val="28"/>
        </w:rPr>
        <w:t>–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
    <w:p w:rsidR="00D3223B" w:rsidRDefault="00D3223B" w:rsidP="000D6F83">
      <w:pPr>
        <w:tabs>
          <w:tab w:val="left" w:pos="2925"/>
        </w:tabs>
        <w:ind w:left="5" w:firstLine="790"/>
        <w:jc w:val="both"/>
        <w:rPr>
          <w:sz w:val="28"/>
        </w:rPr>
      </w:pPr>
      <w:r w:rsidRPr="00D3223B">
        <w:rPr>
          <w:sz w:val="28"/>
        </w:rPr>
        <w:t>К авансовому отчету прилагаются документы о найме жилого помещения, фактических расходах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w:t>
      </w:r>
    </w:p>
    <w:p w:rsidR="00BF5BE1" w:rsidRPr="00BF5BE1" w:rsidRDefault="00BF5BE1" w:rsidP="000D6F83">
      <w:pPr>
        <w:tabs>
          <w:tab w:val="left" w:pos="2925"/>
        </w:tabs>
        <w:ind w:left="5" w:firstLine="790"/>
        <w:jc w:val="both"/>
        <w:rPr>
          <w:color w:val="auto"/>
          <w:sz w:val="28"/>
        </w:rPr>
      </w:pPr>
      <w:r w:rsidRPr="00BF5BE1">
        <w:rPr>
          <w:color w:val="auto"/>
          <w:sz w:val="28"/>
        </w:rPr>
        <w:t>По расходам в валюте, оплаченным подотчетными деньгами, применяется  курс Банка России, установленный на дату выдачи аванса.</w:t>
      </w:r>
    </w:p>
    <w:p w:rsidR="00BF5BE1" w:rsidRPr="00BF5BE1" w:rsidRDefault="00BF5BE1" w:rsidP="000D6F83">
      <w:pPr>
        <w:tabs>
          <w:tab w:val="left" w:pos="2925"/>
        </w:tabs>
        <w:ind w:left="5" w:firstLine="790"/>
        <w:jc w:val="both"/>
        <w:rPr>
          <w:color w:val="auto"/>
          <w:sz w:val="28"/>
        </w:rPr>
      </w:pPr>
      <w:r w:rsidRPr="00BF5BE1">
        <w:rPr>
          <w:color w:val="auto"/>
          <w:sz w:val="28"/>
        </w:rPr>
        <w:lastRenderedPageBreak/>
        <w:t>По расходам в валюте, оплаченным подотчетным лицом</w:t>
      </w:r>
      <w:r>
        <w:rPr>
          <w:color w:val="auto"/>
          <w:sz w:val="28"/>
        </w:rPr>
        <w:t xml:space="preserve"> сверх суммы выданного аванса (</w:t>
      </w:r>
      <w:r w:rsidRPr="00BF5BE1">
        <w:rPr>
          <w:color w:val="auto"/>
          <w:sz w:val="28"/>
        </w:rPr>
        <w:t>то есть по перерасходу), применяется курс Банка России,</w:t>
      </w:r>
      <w:r w:rsidRPr="00BF5BE1">
        <w:rPr>
          <w:color w:val="auto"/>
        </w:rPr>
        <w:t xml:space="preserve"> </w:t>
      </w:r>
      <w:r w:rsidRPr="00BF5BE1">
        <w:rPr>
          <w:color w:val="auto"/>
          <w:sz w:val="28"/>
        </w:rPr>
        <w:t>ус</w:t>
      </w:r>
      <w:r>
        <w:rPr>
          <w:color w:val="auto"/>
          <w:sz w:val="28"/>
        </w:rPr>
        <w:t>тановленный на дату утверждения</w:t>
      </w:r>
      <w:r w:rsidRPr="00BF5BE1">
        <w:rPr>
          <w:color w:val="auto"/>
          <w:sz w:val="28"/>
        </w:rPr>
        <w:t xml:space="preserve"> авансового отчета</w:t>
      </w:r>
      <w:r>
        <w:rPr>
          <w:color w:val="auto"/>
          <w:sz w:val="28"/>
        </w:rPr>
        <w:t xml:space="preserve"> (</w:t>
      </w:r>
      <w:proofErr w:type="spellStart"/>
      <w:r w:rsidRPr="00BF5BE1">
        <w:rPr>
          <w:color w:val="auto"/>
          <w:sz w:val="28"/>
        </w:rPr>
        <w:t>пп</w:t>
      </w:r>
      <w:proofErr w:type="spellEnd"/>
      <w:r w:rsidRPr="00BF5BE1">
        <w:rPr>
          <w:color w:val="auto"/>
          <w:sz w:val="28"/>
        </w:rPr>
        <w:t>. 5 п. 7 ст. 272 Налогового Кодекса Российской Федерации).</w:t>
      </w:r>
    </w:p>
    <w:p w:rsidR="00D3223B" w:rsidRPr="00D3223B" w:rsidRDefault="00D3223B" w:rsidP="000D6F83">
      <w:pPr>
        <w:tabs>
          <w:tab w:val="left" w:pos="2925"/>
        </w:tabs>
        <w:ind w:left="5" w:firstLine="790"/>
        <w:jc w:val="both"/>
        <w:rPr>
          <w:sz w:val="28"/>
        </w:rPr>
      </w:pPr>
      <w:r w:rsidRPr="00D3223B">
        <w:rPr>
          <w:sz w:val="28"/>
        </w:rPr>
        <w:t>Выдача денежных средств на командировочные расходы производится путем перечисления на карту работника.</w:t>
      </w:r>
    </w:p>
    <w:p w:rsidR="00D3223B" w:rsidRPr="00D3223B" w:rsidRDefault="00B859FD" w:rsidP="000D6F83">
      <w:pPr>
        <w:tabs>
          <w:tab w:val="left" w:pos="2925"/>
        </w:tabs>
        <w:ind w:left="5" w:firstLine="790"/>
        <w:jc w:val="both"/>
        <w:rPr>
          <w:sz w:val="28"/>
        </w:rPr>
      </w:pPr>
      <w:r>
        <w:rPr>
          <w:sz w:val="28"/>
        </w:rPr>
        <w:t>Если р</w:t>
      </w:r>
      <w:r w:rsidR="00D3223B" w:rsidRPr="00D3223B">
        <w:rPr>
          <w:sz w:val="28"/>
        </w:rPr>
        <w:t>аботник получил аванс на командировочные расходы, но не выехал в командировку, он обязан в течение трех рабочих дней возвратить его на расчётный счёт организации.</w:t>
      </w:r>
    </w:p>
    <w:p w:rsidR="00CE43FB" w:rsidRDefault="00CE43FB" w:rsidP="000D6F83">
      <w:pPr>
        <w:tabs>
          <w:tab w:val="left" w:pos="2925"/>
        </w:tabs>
        <w:jc w:val="both"/>
        <w:rPr>
          <w:sz w:val="28"/>
        </w:rPr>
      </w:pPr>
    </w:p>
    <w:p w:rsidR="007207B7" w:rsidRDefault="007207B7" w:rsidP="000D6F83">
      <w:pPr>
        <w:tabs>
          <w:tab w:val="left" w:pos="2925"/>
        </w:tabs>
        <w:jc w:val="both"/>
        <w:rPr>
          <w:sz w:val="28"/>
        </w:rPr>
      </w:pPr>
    </w:p>
    <w:p w:rsidR="00CE43FB" w:rsidRDefault="00946E36" w:rsidP="000D6F83">
      <w:pPr>
        <w:tabs>
          <w:tab w:val="right" w:pos="9356"/>
        </w:tabs>
        <w:jc w:val="both"/>
        <w:rPr>
          <w:sz w:val="28"/>
        </w:rPr>
      </w:pPr>
      <w:r>
        <w:rPr>
          <w:sz w:val="28"/>
        </w:rPr>
        <w:t>Управляющий делами</w:t>
      </w:r>
    </w:p>
    <w:p w:rsidR="00CE43FB" w:rsidRDefault="00946E36" w:rsidP="000D6F83">
      <w:pPr>
        <w:tabs>
          <w:tab w:val="right" w:pos="9356"/>
        </w:tabs>
        <w:jc w:val="both"/>
        <w:rPr>
          <w:sz w:val="28"/>
        </w:rPr>
      </w:pPr>
      <w:r>
        <w:rPr>
          <w:sz w:val="28"/>
        </w:rPr>
        <w:t>Администрации района</w:t>
      </w:r>
      <w:r>
        <w:rPr>
          <w:sz w:val="28"/>
        </w:rPr>
        <w:tab/>
        <w:t>О.В. Купина</w:t>
      </w:r>
    </w:p>
    <w:sectPr w:rsidR="00CE43FB" w:rsidSect="004C587F">
      <w:headerReference w:type="default" r:id="rId11"/>
      <w:footerReference w:type="default" r:id="rId12"/>
      <w:pgSz w:w="11906" w:h="16838"/>
      <w:pgMar w:top="567" w:right="567" w:bottom="42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D8" w:rsidRDefault="008C0CD8">
      <w:r>
        <w:separator/>
      </w:r>
    </w:p>
  </w:endnote>
  <w:endnote w:type="continuationSeparator" w:id="0">
    <w:p w:rsidR="008C0CD8" w:rsidRDefault="008C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FB" w:rsidRDefault="00CE43FB">
    <w:pPr>
      <w:pStyle w:val="a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FB" w:rsidRDefault="00946E36">
    <w:pPr>
      <w:framePr w:wrap="around" w:vAnchor="text" w:hAnchor="margin" w:xAlign="right" w:y="1"/>
    </w:pPr>
    <w:r>
      <w:fldChar w:fldCharType="begin"/>
    </w:r>
    <w:r>
      <w:instrText xml:space="preserve">PAGE </w:instrText>
    </w:r>
    <w:r>
      <w:fldChar w:fldCharType="separate"/>
    </w:r>
    <w:r w:rsidR="00AD52BF">
      <w:rPr>
        <w:noProof/>
      </w:rPr>
      <w:t>3</w:t>
    </w:r>
    <w:r>
      <w:fldChar w:fldCharType="end"/>
    </w:r>
  </w:p>
  <w:p w:rsidR="00CE43FB" w:rsidRDefault="00CE43FB">
    <w:pPr>
      <w:pStyle w:val="afffffffffd"/>
      <w:jc w:val="right"/>
    </w:pPr>
  </w:p>
  <w:p w:rsidR="00CE43FB" w:rsidRDefault="00CE43FB">
    <w:pPr>
      <w:pStyle w:val="a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D8" w:rsidRDefault="008C0CD8">
      <w:r>
        <w:separator/>
      </w:r>
    </w:p>
  </w:footnote>
  <w:footnote w:type="continuationSeparator" w:id="0">
    <w:p w:rsidR="008C0CD8" w:rsidRDefault="008C0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FB" w:rsidRDefault="00CE43FB">
    <w:pPr>
      <w:pStyle w:val="afffffff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3FB" w:rsidRDefault="00CE43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3A54"/>
    <w:multiLevelType w:val="multilevel"/>
    <w:tmpl w:val="DFEE301E"/>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3"/>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24D532C9"/>
    <w:multiLevelType w:val="multilevel"/>
    <w:tmpl w:val="E8708E2A"/>
    <w:lvl w:ilvl="0">
      <w:start w:val="4"/>
      <w:numFmt w:val="decimal"/>
      <w:lvlText w:val="%1."/>
      <w:lvlJc w:val="left"/>
      <w:pPr>
        <w:tabs>
          <w:tab w:val="left" w:pos="720"/>
        </w:tabs>
        <w:ind w:left="720" w:hanging="360"/>
      </w:pPr>
    </w:lvl>
    <w:lvl w:ilvl="1">
      <w:start w:val="1"/>
      <w:numFmt w:val="decimal"/>
      <w:lvlText w:val="%1.%2"/>
      <w:lvlJc w:val="left"/>
      <w:pPr>
        <w:tabs>
          <w:tab w:val="left" w:pos="1070"/>
        </w:tabs>
        <w:ind w:left="1070" w:hanging="360"/>
      </w:p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2">
    <w:nsid w:val="3DD25A33"/>
    <w:multiLevelType w:val="multilevel"/>
    <w:tmpl w:val="1E749C98"/>
    <w:lvl w:ilvl="0">
      <w:start w:val="1"/>
      <w:numFmt w:val="decimal"/>
      <w:pStyle w:val="1"/>
      <w:lvlText w:val=""/>
      <w:lvlJc w:val="left"/>
      <w:pPr>
        <w:tabs>
          <w:tab w:val="left" w:pos="0"/>
        </w:tabs>
        <w:ind w:left="432" w:hanging="432"/>
      </w:pPr>
      <w:rPr>
        <w:rFonts w:ascii="Times New Roman" w:hAnsi="Times New Roman"/>
      </w:r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rPr>
        <w:rFonts w:ascii="Wingdings" w:hAnsi="Wingdings"/>
      </w:r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pStyle w:val="6"/>
      <w:lvlText w:val=""/>
      <w:lvlJc w:val="left"/>
      <w:pPr>
        <w:tabs>
          <w:tab w:val="left" w:pos="0"/>
        </w:tabs>
        <w:ind w:left="1152" w:hanging="1152"/>
      </w:pPr>
    </w:lvl>
    <w:lvl w:ilvl="6">
      <w:start w:val="1"/>
      <w:numFmt w:val="decimal"/>
      <w:pStyle w:val="7"/>
      <w:lvlText w:val=""/>
      <w:lvlJc w:val="left"/>
      <w:pPr>
        <w:tabs>
          <w:tab w:val="left" w:pos="0"/>
        </w:tabs>
        <w:ind w:left="1296" w:hanging="1296"/>
      </w:pPr>
    </w:lvl>
    <w:lvl w:ilvl="7">
      <w:start w:val="1"/>
      <w:numFmt w:val="decimal"/>
      <w:pStyle w:val="8"/>
      <w:lvlText w:val=""/>
      <w:lvlJc w:val="left"/>
      <w:pPr>
        <w:tabs>
          <w:tab w:val="left" w:pos="0"/>
        </w:tabs>
        <w:ind w:left="1440" w:hanging="1440"/>
      </w:pPr>
    </w:lvl>
    <w:lvl w:ilvl="8">
      <w:start w:val="1"/>
      <w:numFmt w:val="decimal"/>
      <w:pStyle w:val="9"/>
      <w:lvlText w:val=""/>
      <w:lvlJc w:val="left"/>
      <w:pPr>
        <w:tabs>
          <w:tab w:val="left" w:pos="0"/>
        </w:tabs>
        <w:ind w:left="1584" w:hanging="1584"/>
      </w:pPr>
    </w:lvl>
  </w:abstractNum>
  <w:abstractNum w:abstractNumId="3">
    <w:nsid w:val="44EE1516"/>
    <w:multiLevelType w:val="multilevel"/>
    <w:tmpl w:val="44A01E26"/>
    <w:lvl w:ilvl="0">
      <w:start w:val="4"/>
      <w:numFmt w:val="decimal"/>
      <w:lvlText w:val="%1."/>
      <w:lvlJc w:val="left"/>
      <w:pPr>
        <w:tabs>
          <w:tab w:val="left" w:pos="720"/>
        </w:tabs>
        <w:ind w:left="720" w:hanging="360"/>
      </w:pPr>
    </w:lvl>
    <w:lvl w:ilvl="1">
      <w:start w:val="1"/>
      <w:numFmt w:val="decimal"/>
      <w:lvlText w:val="%1.%2"/>
      <w:lvlJc w:val="left"/>
      <w:pPr>
        <w:tabs>
          <w:tab w:val="left" w:pos="1080"/>
        </w:tabs>
        <w:ind w:left="1080" w:hanging="360"/>
      </w:pPr>
    </w:lvl>
    <w:lvl w:ilvl="2">
      <w:start w:val="1"/>
      <w:numFmt w:val="decimal"/>
      <w:lvlText w:val="%1.%2.%3."/>
      <w:lvlJc w:val="left"/>
      <w:pPr>
        <w:tabs>
          <w:tab w:val="left" w:pos="1440"/>
        </w:tabs>
        <w:ind w:left="1440" w:hanging="360"/>
      </w:p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4">
    <w:nsid w:val="70357775"/>
    <w:multiLevelType w:val="multilevel"/>
    <w:tmpl w:val="0F1626BE"/>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8"/>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3FB"/>
    <w:rsid w:val="00023876"/>
    <w:rsid w:val="00030E6B"/>
    <w:rsid w:val="000B10AB"/>
    <w:rsid w:val="000B2B48"/>
    <w:rsid w:val="000B36E8"/>
    <w:rsid w:val="000B756E"/>
    <w:rsid w:val="000D182E"/>
    <w:rsid w:val="000D6F83"/>
    <w:rsid w:val="000D7F1E"/>
    <w:rsid w:val="000E0152"/>
    <w:rsid w:val="00106525"/>
    <w:rsid w:val="001139F8"/>
    <w:rsid w:val="00116299"/>
    <w:rsid w:val="00131EDB"/>
    <w:rsid w:val="00147BC1"/>
    <w:rsid w:val="00151825"/>
    <w:rsid w:val="00174BBA"/>
    <w:rsid w:val="001B2A88"/>
    <w:rsid w:val="001B2EDC"/>
    <w:rsid w:val="001C7ED6"/>
    <w:rsid w:val="001E6345"/>
    <w:rsid w:val="001F01D9"/>
    <w:rsid w:val="001F189C"/>
    <w:rsid w:val="00201A1A"/>
    <w:rsid w:val="00213A9C"/>
    <w:rsid w:val="002148D2"/>
    <w:rsid w:val="00256806"/>
    <w:rsid w:val="00267F9A"/>
    <w:rsid w:val="00282590"/>
    <w:rsid w:val="002938D1"/>
    <w:rsid w:val="002B55F7"/>
    <w:rsid w:val="002C60AD"/>
    <w:rsid w:val="002D743E"/>
    <w:rsid w:val="00315693"/>
    <w:rsid w:val="00334BE4"/>
    <w:rsid w:val="003379D2"/>
    <w:rsid w:val="00376712"/>
    <w:rsid w:val="003B73E8"/>
    <w:rsid w:val="00417625"/>
    <w:rsid w:val="00485CCF"/>
    <w:rsid w:val="0049312F"/>
    <w:rsid w:val="004B222E"/>
    <w:rsid w:val="004C3DA7"/>
    <w:rsid w:val="004C587F"/>
    <w:rsid w:val="004D6189"/>
    <w:rsid w:val="004F7731"/>
    <w:rsid w:val="00521A55"/>
    <w:rsid w:val="005244CF"/>
    <w:rsid w:val="00526340"/>
    <w:rsid w:val="005340F0"/>
    <w:rsid w:val="005508B3"/>
    <w:rsid w:val="00564209"/>
    <w:rsid w:val="005A19AC"/>
    <w:rsid w:val="00620DA4"/>
    <w:rsid w:val="00622F58"/>
    <w:rsid w:val="00623F62"/>
    <w:rsid w:val="0064474C"/>
    <w:rsid w:val="0065063F"/>
    <w:rsid w:val="006930C9"/>
    <w:rsid w:val="006A3823"/>
    <w:rsid w:val="006B6118"/>
    <w:rsid w:val="006B74B9"/>
    <w:rsid w:val="006D066E"/>
    <w:rsid w:val="006E357F"/>
    <w:rsid w:val="00705372"/>
    <w:rsid w:val="007207B7"/>
    <w:rsid w:val="00764608"/>
    <w:rsid w:val="007A2974"/>
    <w:rsid w:val="007B03C3"/>
    <w:rsid w:val="007D31BA"/>
    <w:rsid w:val="007E6467"/>
    <w:rsid w:val="007F7ACF"/>
    <w:rsid w:val="008230C0"/>
    <w:rsid w:val="0085765C"/>
    <w:rsid w:val="008631C9"/>
    <w:rsid w:val="00870DB3"/>
    <w:rsid w:val="00886E01"/>
    <w:rsid w:val="008C0CD8"/>
    <w:rsid w:val="008F25D9"/>
    <w:rsid w:val="008F3930"/>
    <w:rsid w:val="00930FAB"/>
    <w:rsid w:val="009413D8"/>
    <w:rsid w:val="00946E36"/>
    <w:rsid w:val="009C26C8"/>
    <w:rsid w:val="009E5AD1"/>
    <w:rsid w:val="00A0436E"/>
    <w:rsid w:val="00A644C1"/>
    <w:rsid w:val="00A95355"/>
    <w:rsid w:val="00AA39E3"/>
    <w:rsid w:val="00AA45E5"/>
    <w:rsid w:val="00AB4F0C"/>
    <w:rsid w:val="00AD52BF"/>
    <w:rsid w:val="00AF7BA7"/>
    <w:rsid w:val="00B04EC0"/>
    <w:rsid w:val="00B26C22"/>
    <w:rsid w:val="00B67819"/>
    <w:rsid w:val="00B75E57"/>
    <w:rsid w:val="00B83E45"/>
    <w:rsid w:val="00B859FD"/>
    <w:rsid w:val="00B96074"/>
    <w:rsid w:val="00BA18DF"/>
    <w:rsid w:val="00BA6BA5"/>
    <w:rsid w:val="00BF5BE1"/>
    <w:rsid w:val="00C33AB5"/>
    <w:rsid w:val="00C46D7C"/>
    <w:rsid w:val="00C8405E"/>
    <w:rsid w:val="00CA0487"/>
    <w:rsid w:val="00CA2052"/>
    <w:rsid w:val="00CA7321"/>
    <w:rsid w:val="00CC0CD7"/>
    <w:rsid w:val="00CE43FB"/>
    <w:rsid w:val="00CE7963"/>
    <w:rsid w:val="00CF3D3C"/>
    <w:rsid w:val="00D039E3"/>
    <w:rsid w:val="00D22516"/>
    <w:rsid w:val="00D3223B"/>
    <w:rsid w:val="00D45180"/>
    <w:rsid w:val="00DA1F4B"/>
    <w:rsid w:val="00DA4AF8"/>
    <w:rsid w:val="00DC6057"/>
    <w:rsid w:val="00E12CAB"/>
    <w:rsid w:val="00E2146C"/>
    <w:rsid w:val="00E26766"/>
    <w:rsid w:val="00E362A6"/>
    <w:rsid w:val="00E476C1"/>
    <w:rsid w:val="00E535BD"/>
    <w:rsid w:val="00EC2FE1"/>
    <w:rsid w:val="00F3012A"/>
    <w:rsid w:val="00F66359"/>
    <w:rsid w:val="00FA73AE"/>
    <w:rsid w:val="00FC6BD4"/>
    <w:rsid w:val="00FD3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style>
  <w:style w:type="paragraph" w:styleId="1">
    <w:name w:val="heading 1"/>
    <w:basedOn w:val="a"/>
    <w:next w:val="a"/>
    <w:link w:val="11"/>
    <w:uiPriority w:val="9"/>
    <w:qFormat/>
    <w:pPr>
      <w:keepNext/>
      <w:numPr>
        <w:numId w:val="1"/>
      </w:numPr>
      <w:ind w:left="0" w:right="263" w:firstLine="0"/>
      <w:jc w:val="center"/>
      <w:outlineLvl w:val="0"/>
    </w:pPr>
    <w:rPr>
      <w:b/>
      <w:spacing w:val="20"/>
      <w:sz w:val="48"/>
    </w:rPr>
  </w:style>
  <w:style w:type="paragraph" w:styleId="2">
    <w:name w:val="heading 2"/>
    <w:basedOn w:val="a"/>
    <w:next w:val="a"/>
    <w:link w:val="21"/>
    <w:uiPriority w:val="9"/>
    <w:qFormat/>
    <w:pPr>
      <w:keepNext/>
      <w:numPr>
        <w:ilvl w:val="1"/>
        <w:numId w:val="1"/>
      </w:numPr>
      <w:ind w:left="0" w:right="263" w:firstLine="0"/>
      <w:jc w:val="center"/>
      <w:outlineLvl w:val="1"/>
    </w:pPr>
    <w:rPr>
      <w:rFonts w:ascii="Arial" w:hAnsi="Arial"/>
      <w:b/>
    </w:rPr>
  </w:style>
  <w:style w:type="paragraph" w:styleId="3">
    <w:name w:val="heading 3"/>
    <w:basedOn w:val="a"/>
    <w:next w:val="a"/>
    <w:link w:val="31"/>
    <w:uiPriority w:val="9"/>
    <w:qFormat/>
    <w:pPr>
      <w:keepNext/>
      <w:numPr>
        <w:ilvl w:val="2"/>
        <w:numId w:val="1"/>
      </w:numPr>
      <w:ind w:left="0" w:right="263" w:firstLine="0"/>
      <w:jc w:val="center"/>
      <w:outlineLvl w:val="2"/>
    </w:pPr>
    <w:rPr>
      <w:b/>
      <w:sz w:val="44"/>
    </w:rPr>
  </w:style>
  <w:style w:type="paragraph" w:styleId="4">
    <w:name w:val="heading 4"/>
    <w:basedOn w:val="a"/>
    <w:next w:val="a"/>
    <w:link w:val="41"/>
    <w:uiPriority w:val="9"/>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1"/>
    <w:uiPriority w:val="9"/>
    <w:qFormat/>
    <w:pPr>
      <w:keepNext/>
      <w:numPr>
        <w:ilvl w:val="4"/>
        <w:numId w:val="1"/>
      </w:numPr>
      <w:tabs>
        <w:tab w:val="left" w:pos="2552"/>
      </w:tabs>
      <w:outlineLvl w:val="4"/>
    </w:pPr>
    <w:rPr>
      <w:sz w:val="28"/>
    </w:rPr>
  </w:style>
  <w:style w:type="paragraph" w:styleId="6">
    <w:name w:val="heading 6"/>
    <w:basedOn w:val="a"/>
    <w:next w:val="a"/>
    <w:link w:val="61"/>
    <w:uiPriority w:val="9"/>
    <w:qFormat/>
    <w:pPr>
      <w:keepNext/>
      <w:numPr>
        <w:ilvl w:val="5"/>
        <w:numId w:val="1"/>
      </w:numPr>
      <w:ind w:left="3903" w:hanging="180"/>
      <w:jc w:val="center"/>
      <w:outlineLvl w:val="5"/>
    </w:pPr>
    <w:rPr>
      <w:b/>
      <w:sz w:val="24"/>
    </w:rPr>
  </w:style>
  <w:style w:type="paragraph" w:styleId="7">
    <w:name w:val="heading 7"/>
    <w:basedOn w:val="a"/>
    <w:next w:val="a"/>
    <w:link w:val="71"/>
    <w:uiPriority w:val="9"/>
    <w:qFormat/>
    <w:pPr>
      <w:keepNext/>
      <w:numPr>
        <w:ilvl w:val="6"/>
        <w:numId w:val="1"/>
      </w:numPr>
      <w:jc w:val="right"/>
      <w:outlineLvl w:val="6"/>
    </w:pPr>
    <w:rPr>
      <w:b/>
      <w:i/>
      <w:color w:val="FF0000"/>
      <w:sz w:val="24"/>
    </w:rPr>
  </w:style>
  <w:style w:type="paragraph" w:styleId="8">
    <w:name w:val="heading 8"/>
    <w:basedOn w:val="a"/>
    <w:next w:val="a"/>
    <w:link w:val="81"/>
    <w:uiPriority w:val="9"/>
    <w:qFormat/>
    <w:pPr>
      <w:keepNext/>
      <w:keepLines/>
      <w:numPr>
        <w:ilvl w:val="7"/>
        <w:numId w:val="1"/>
      </w:numPr>
      <w:spacing w:before="200"/>
      <w:ind w:left="0" w:firstLine="709"/>
      <w:jc w:val="both"/>
      <w:outlineLvl w:val="7"/>
    </w:pPr>
    <w:rPr>
      <w:rFonts w:ascii="Cambria" w:hAnsi="Cambria"/>
      <w:color w:val="404040"/>
    </w:rPr>
  </w:style>
  <w:style w:type="paragraph" w:styleId="9">
    <w:name w:val="heading 9"/>
    <w:basedOn w:val="a"/>
    <w:next w:val="a"/>
    <w:link w:val="91"/>
    <w:uiPriority w:val="9"/>
    <w:qFormat/>
    <w:pPr>
      <w:keepNext/>
      <w:numPr>
        <w:ilvl w:val="8"/>
        <w:numId w:val="1"/>
      </w:numPr>
      <w:ind w:left="72" w:firstLine="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20">
    <w:name w:val="Заголовок 2 Знак"/>
    <w:link w:val="22"/>
    <w:rPr>
      <w:rFonts w:ascii="Arial" w:hAnsi="Arial"/>
      <w:b/>
    </w:rPr>
  </w:style>
  <w:style w:type="character" w:customStyle="1" w:styleId="22">
    <w:name w:val="Заголовок 2 Знак"/>
    <w:link w:val="20"/>
    <w:rPr>
      <w:rFonts w:ascii="Arial" w:hAnsi="Arial"/>
      <w:b/>
    </w:rPr>
  </w:style>
  <w:style w:type="paragraph" w:customStyle="1" w:styleId="12">
    <w:name w:val="Заголовок 1 Знак"/>
    <w:link w:val="13"/>
    <w:rPr>
      <w:b/>
      <w:spacing w:val="20"/>
      <w:sz w:val="48"/>
    </w:rPr>
  </w:style>
  <w:style w:type="character" w:customStyle="1" w:styleId="13">
    <w:name w:val="Заголовок 1 Знак"/>
    <w:link w:val="12"/>
    <w:rPr>
      <w:b/>
      <w:spacing w:val="20"/>
      <w:sz w:val="48"/>
    </w:rPr>
  </w:style>
  <w:style w:type="paragraph" w:customStyle="1" w:styleId="Style10">
    <w:name w:val="Style10"/>
    <w:basedOn w:val="a"/>
    <w:link w:val="Style100"/>
    <w:pPr>
      <w:widowControl w:val="0"/>
      <w:spacing w:line="324" w:lineRule="exact"/>
      <w:ind w:firstLine="634"/>
      <w:jc w:val="both"/>
    </w:pPr>
    <w:rPr>
      <w:rFonts w:ascii="Century Schoolbook" w:hAnsi="Century Schoolbook"/>
      <w:sz w:val="24"/>
    </w:rPr>
  </w:style>
  <w:style w:type="character" w:customStyle="1" w:styleId="Style100">
    <w:name w:val="Style10"/>
    <w:basedOn w:val="10"/>
    <w:link w:val="Style10"/>
    <w:rPr>
      <w:rFonts w:ascii="Century Schoolbook" w:hAnsi="Century Schoolbook"/>
      <w:sz w:val="24"/>
    </w:rPr>
  </w:style>
  <w:style w:type="paragraph" w:customStyle="1" w:styleId="WW8Num1z1">
    <w:name w:val="WW8Num1z1"/>
    <w:link w:val="WW8Num1z10"/>
  </w:style>
  <w:style w:type="character" w:customStyle="1" w:styleId="WW8Num1z10">
    <w:name w:val="WW8Num1z1"/>
    <w:link w:val="WW8Num1z1"/>
  </w:style>
  <w:style w:type="paragraph" w:customStyle="1" w:styleId="a3">
    <w:name w:val="Внимание: недобросовестность!"/>
    <w:basedOn w:val="a4"/>
    <w:next w:val="a"/>
    <w:link w:val="a5"/>
  </w:style>
  <w:style w:type="character" w:customStyle="1" w:styleId="a5">
    <w:name w:val="Внимание: недобросовестность!"/>
    <w:basedOn w:val="a6"/>
    <w:link w:val="a3"/>
    <w:rPr>
      <w:rFonts w:ascii="Arial" w:hAnsi="Arial"/>
      <w:sz w:val="24"/>
      <w:shd w:val="clear" w:color="auto" w:fill="FAF3E9"/>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DOsntext">
    <w:name w:val="D Osn text"/>
    <w:basedOn w:val="a"/>
    <w:link w:val="DOsntext0"/>
    <w:pPr>
      <w:spacing w:after="120" w:line="336" w:lineRule="auto"/>
      <w:ind w:firstLine="567"/>
      <w:jc w:val="both"/>
    </w:pPr>
    <w:rPr>
      <w:sz w:val="24"/>
    </w:rPr>
  </w:style>
  <w:style w:type="character" w:customStyle="1" w:styleId="DOsntext0">
    <w:name w:val="D Osn text"/>
    <w:basedOn w:val="10"/>
    <w:link w:val="DOsntext"/>
    <w:rPr>
      <w:sz w:val="24"/>
    </w:rPr>
  </w:style>
  <w:style w:type="paragraph" w:customStyle="1" w:styleId="a7">
    <w:name w:val="Заголовок ЭР (правое окно)"/>
    <w:basedOn w:val="a8"/>
    <w:next w:val="a"/>
    <w:link w:val="a9"/>
    <w:pPr>
      <w:spacing w:before="0" w:after="0"/>
      <w:jc w:val="left"/>
    </w:pPr>
    <w:rPr>
      <w:b w:val="0"/>
      <w:color w:val="000000"/>
      <w:sz w:val="24"/>
    </w:rPr>
  </w:style>
  <w:style w:type="character" w:customStyle="1" w:styleId="a9">
    <w:name w:val="Заголовок ЭР (правое окно)"/>
    <w:basedOn w:val="aa"/>
    <w:link w:val="a7"/>
    <w:rPr>
      <w:rFonts w:ascii="Arial" w:hAnsi="Arial"/>
      <w:b w:val="0"/>
      <w:color w:val="000000"/>
      <w:sz w:val="24"/>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rPr>
  </w:style>
  <w:style w:type="character" w:customStyle="1" w:styleId="HTML1">
    <w:name w:val="Стандартный HTML Знак1"/>
    <w:basedOn w:val="10"/>
    <w:link w:val="HTML"/>
    <w:rPr>
      <w:rFonts w:ascii="Courier New" w:hAnsi="Courier New"/>
    </w:rPr>
  </w:style>
  <w:style w:type="paragraph" w:customStyle="1" w:styleId="ab">
    <w:name w:val="Информация об изменениях документа"/>
    <w:basedOn w:val="ac"/>
    <w:next w:val="a"/>
    <w:link w:val="ad"/>
  </w:style>
  <w:style w:type="character" w:customStyle="1" w:styleId="ad">
    <w:name w:val="Информация об изменениях документа"/>
    <w:basedOn w:val="ae"/>
    <w:link w:val="ab"/>
    <w:rPr>
      <w:rFonts w:ascii="Arial" w:hAnsi="Arial"/>
      <w:color w:val="353842"/>
      <w:sz w:val="24"/>
      <w:shd w:val="clear" w:color="auto" w:fill="F0F0F0"/>
    </w:rPr>
  </w:style>
  <w:style w:type="paragraph" w:customStyle="1" w:styleId="contentheader2cols">
    <w:name w:val="contentheader2cols"/>
    <w:basedOn w:val="a"/>
    <w:link w:val="contentheader2cols0"/>
    <w:pPr>
      <w:spacing w:before="70"/>
      <w:ind w:left="351"/>
    </w:pPr>
    <w:rPr>
      <w:b/>
      <w:color w:val="3560A7"/>
      <w:sz w:val="30"/>
    </w:rPr>
  </w:style>
  <w:style w:type="character" w:customStyle="1" w:styleId="contentheader2cols0">
    <w:name w:val="contentheader2cols"/>
    <w:basedOn w:val="10"/>
    <w:link w:val="contentheader2cols"/>
    <w:rPr>
      <w:b/>
      <w:color w:val="3560A7"/>
      <w:sz w:val="30"/>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6z8">
    <w:name w:val="WW8Num6z8"/>
    <w:link w:val="WW8Num6z80"/>
  </w:style>
  <w:style w:type="character" w:customStyle="1" w:styleId="WW8Num6z80">
    <w:name w:val="WW8Num6z8"/>
    <w:link w:val="WW8Num6z8"/>
  </w:style>
  <w:style w:type="character" w:customStyle="1" w:styleId="71">
    <w:name w:val="Заголовок 7 Знак1"/>
    <w:basedOn w:val="10"/>
    <w:link w:val="7"/>
    <w:rPr>
      <w:b/>
      <w:i/>
      <w:color w:val="FF0000"/>
      <w:sz w:val="24"/>
    </w:rPr>
  </w:style>
  <w:style w:type="paragraph" w:styleId="af">
    <w:name w:val="List Paragraph"/>
    <w:basedOn w:val="a"/>
    <w:link w:val="af0"/>
    <w:pPr>
      <w:ind w:left="720" w:firstLine="709"/>
      <w:jc w:val="both"/>
    </w:pPr>
    <w:rPr>
      <w:rFonts w:ascii="Calibri" w:hAnsi="Calibri"/>
    </w:rPr>
  </w:style>
  <w:style w:type="character" w:customStyle="1" w:styleId="14">
    <w:name w:val="Абзац списка1"/>
    <w:basedOn w:val="10"/>
    <w:rPr>
      <w:rFonts w:ascii="Calibri" w:hAnsi="Calibri"/>
      <w:sz w:val="22"/>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Postan">
    <w:name w:val="Postan"/>
    <w:basedOn w:val="a"/>
    <w:link w:val="Postan0"/>
    <w:pPr>
      <w:jc w:val="center"/>
    </w:pPr>
    <w:rPr>
      <w:sz w:val="28"/>
    </w:rPr>
  </w:style>
  <w:style w:type="character" w:customStyle="1" w:styleId="Postan0">
    <w:name w:val="Postan"/>
    <w:basedOn w:val="10"/>
    <w:link w:val="Postan"/>
    <w:rPr>
      <w:sz w:val="28"/>
    </w:rPr>
  </w:style>
  <w:style w:type="paragraph" w:customStyle="1" w:styleId="60">
    <w:name w:val="Заголовок 6 Знак"/>
    <w:link w:val="62"/>
    <w:rPr>
      <w:b/>
      <w:sz w:val="24"/>
    </w:rPr>
  </w:style>
  <w:style w:type="character" w:customStyle="1" w:styleId="62">
    <w:name w:val="Заголовок 6 Знак"/>
    <w:link w:val="60"/>
    <w:rPr>
      <w:b/>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af1">
    <w:name w:val="Заголовок приложения"/>
    <w:basedOn w:val="a"/>
    <w:next w:val="a"/>
    <w:link w:val="af2"/>
    <w:pPr>
      <w:widowControl w:val="0"/>
      <w:jc w:val="right"/>
    </w:pPr>
    <w:rPr>
      <w:rFonts w:ascii="Arial" w:hAnsi="Arial"/>
      <w:sz w:val="24"/>
    </w:rPr>
  </w:style>
  <w:style w:type="character" w:customStyle="1" w:styleId="af2">
    <w:name w:val="Заголовок приложения"/>
    <w:basedOn w:val="10"/>
    <w:link w:val="af1"/>
    <w:rPr>
      <w:rFonts w:ascii="Arial" w:hAnsi="Arial"/>
      <w:sz w:val="24"/>
    </w:rPr>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WW8Num4z3">
    <w:name w:val="WW8Num4z3"/>
    <w:link w:val="WW8Num4z30"/>
  </w:style>
  <w:style w:type="character" w:customStyle="1" w:styleId="WW8Num4z30">
    <w:name w:val="WW8Num4z3"/>
    <w:link w:val="WW8Num4z3"/>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xt">
    <w:name w:val="Context"/>
    <w:link w:val="Context0"/>
    <w:pPr>
      <w:widowControl w:val="0"/>
    </w:pPr>
    <w:rPr>
      <w:rFonts w:ascii="Arial" w:hAnsi="Arial"/>
      <w:u w:val="single"/>
    </w:rPr>
  </w:style>
  <w:style w:type="character" w:customStyle="1" w:styleId="Context0">
    <w:name w:val="Context"/>
    <w:link w:val="Context"/>
    <w:rPr>
      <w:rFonts w:ascii="Arial" w:hAnsi="Arial"/>
      <w:u w:val="single"/>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af3">
    <w:name w:val="Не вступил в силу"/>
    <w:link w:val="af4"/>
    <w:rPr>
      <w:sz w:val="26"/>
      <w:shd w:val="clear" w:color="auto" w:fill="D8EDE8"/>
    </w:rPr>
  </w:style>
  <w:style w:type="character" w:customStyle="1" w:styleId="af4">
    <w:name w:val="Не вступил в силу"/>
    <w:link w:val="af3"/>
    <w:rPr>
      <w:color w:val="000000"/>
      <w:sz w:val="26"/>
      <w:shd w:val="clear" w:color="auto" w:fill="D8EDE8"/>
    </w:rPr>
  </w:style>
  <w:style w:type="paragraph" w:customStyle="1" w:styleId="af5">
    <w:name w:val="Центрированный (таблица)"/>
    <w:basedOn w:val="af6"/>
    <w:next w:val="a"/>
    <w:link w:val="af7"/>
    <w:pPr>
      <w:jc w:val="center"/>
    </w:pPr>
  </w:style>
  <w:style w:type="character" w:customStyle="1" w:styleId="af7">
    <w:name w:val="Центрированный (таблица)"/>
    <w:basedOn w:val="af8"/>
    <w:link w:val="af5"/>
    <w:rPr>
      <w:rFonts w:ascii="Arial" w:hAnsi="Arial"/>
      <w:sz w:val="24"/>
    </w:rPr>
  </w:style>
  <w:style w:type="paragraph" w:customStyle="1" w:styleId="17">
    <w:name w:val="Строгий1"/>
    <w:link w:val="af9"/>
    <w:rPr>
      <w:b/>
    </w:rPr>
  </w:style>
  <w:style w:type="character" w:styleId="af9">
    <w:name w:val="Strong"/>
    <w:link w:val="17"/>
    <w:rPr>
      <w:b/>
    </w:rPr>
  </w:style>
  <w:style w:type="paragraph" w:customStyle="1" w:styleId="afa">
    <w:name w:val="Знак Знак Знак Знак Знак Знак"/>
    <w:basedOn w:val="a"/>
    <w:link w:val="afb"/>
    <w:pPr>
      <w:spacing w:before="100" w:after="100"/>
      <w:ind w:firstLine="709"/>
      <w:jc w:val="both"/>
    </w:pPr>
    <w:rPr>
      <w:rFonts w:ascii="Tahoma" w:hAnsi="Tahoma"/>
    </w:rPr>
  </w:style>
  <w:style w:type="character" w:customStyle="1" w:styleId="afb">
    <w:name w:val="Знак Знак Знак Знак Знак Знак"/>
    <w:basedOn w:val="10"/>
    <w:link w:val="afa"/>
    <w:rPr>
      <w:rFonts w:ascii="Tahoma" w:hAnsi="Tahoma"/>
    </w:rPr>
  </w:style>
  <w:style w:type="paragraph" w:customStyle="1" w:styleId="afc">
    <w:name w:val="Активная гипертекстовая ссылка"/>
    <w:link w:val="afd"/>
    <w:rPr>
      <w:color w:val="106BBE"/>
      <w:sz w:val="26"/>
      <w:u w:val="single"/>
    </w:rPr>
  </w:style>
  <w:style w:type="character" w:customStyle="1" w:styleId="afd">
    <w:name w:val="Активная гипертекстовая ссылка"/>
    <w:link w:val="afc"/>
    <w:rPr>
      <w:color w:val="106BBE"/>
      <w:sz w:val="26"/>
      <w:u w:val="single"/>
    </w:rPr>
  </w:style>
  <w:style w:type="paragraph" w:customStyle="1" w:styleId="afe">
    <w:name w:val="Переменная часть"/>
    <w:basedOn w:val="aff"/>
    <w:next w:val="a"/>
    <w:link w:val="aff0"/>
    <w:rPr>
      <w:rFonts w:ascii="Arial" w:hAnsi="Arial"/>
      <w:sz w:val="20"/>
    </w:rPr>
  </w:style>
  <w:style w:type="character" w:customStyle="1" w:styleId="aff0">
    <w:name w:val="Переменная часть"/>
    <w:basedOn w:val="aff1"/>
    <w:link w:val="afe"/>
    <w:rPr>
      <w:rFonts w:ascii="Arial" w:hAnsi="Arial"/>
      <w:sz w:val="20"/>
    </w:rPr>
  </w:style>
  <w:style w:type="paragraph" w:customStyle="1" w:styleId="aff2">
    <w:name w:val="Выделение для Базового Поиска (курсив)"/>
    <w:link w:val="aff3"/>
    <w:rPr>
      <w:i/>
      <w:color w:val="0058A9"/>
      <w:sz w:val="26"/>
    </w:rPr>
  </w:style>
  <w:style w:type="character" w:customStyle="1" w:styleId="aff3">
    <w:name w:val="Выделение для Базового Поиска (курсив)"/>
    <w:link w:val="aff2"/>
    <w:rPr>
      <w:i/>
      <w:color w:val="0058A9"/>
      <w:sz w:val="26"/>
    </w:rPr>
  </w:style>
  <w:style w:type="paragraph" w:customStyle="1" w:styleId="aff4">
    <w:name w:val="Заголовок статьи"/>
    <w:basedOn w:val="a"/>
    <w:next w:val="a"/>
    <w:link w:val="aff5"/>
    <w:pPr>
      <w:widowControl w:val="0"/>
      <w:ind w:left="1612" w:hanging="892"/>
      <w:jc w:val="both"/>
    </w:pPr>
    <w:rPr>
      <w:rFonts w:ascii="Arial" w:hAnsi="Arial"/>
      <w:sz w:val="24"/>
    </w:rPr>
  </w:style>
  <w:style w:type="character" w:customStyle="1" w:styleId="aff5">
    <w:name w:val="Заголовок статьи"/>
    <w:basedOn w:val="10"/>
    <w:link w:val="aff4"/>
    <w:rPr>
      <w:rFonts w:ascii="Arial" w:hAnsi="Arial"/>
      <w:sz w:val="24"/>
    </w:rPr>
  </w:style>
  <w:style w:type="paragraph" w:customStyle="1" w:styleId="WW8Num6z7">
    <w:name w:val="WW8Num6z7"/>
    <w:link w:val="WW8Num6z70"/>
  </w:style>
  <w:style w:type="character" w:customStyle="1" w:styleId="WW8Num6z70">
    <w:name w:val="WW8Num6z7"/>
    <w:link w:val="WW8Num6z7"/>
  </w:style>
  <w:style w:type="paragraph" w:styleId="aff6">
    <w:name w:val="Body Text"/>
    <w:basedOn w:val="a"/>
    <w:link w:val="25"/>
    <w:pPr>
      <w:spacing w:after="120"/>
    </w:pPr>
  </w:style>
  <w:style w:type="character" w:customStyle="1" w:styleId="25">
    <w:name w:val="Основной текст Знак2"/>
    <w:basedOn w:val="10"/>
    <w:link w:val="aff6"/>
  </w:style>
  <w:style w:type="paragraph" w:customStyle="1" w:styleId="aff7">
    <w:name w:val="Куда обратиться?"/>
    <w:basedOn w:val="a4"/>
    <w:next w:val="a"/>
    <w:link w:val="aff8"/>
  </w:style>
  <w:style w:type="character" w:customStyle="1" w:styleId="aff8">
    <w:name w:val="Куда обратиться?"/>
    <w:basedOn w:val="a6"/>
    <w:link w:val="aff7"/>
    <w:rPr>
      <w:rFonts w:ascii="Arial" w:hAnsi="Arial"/>
      <w:sz w:val="24"/>
      <w:shd w:val="clear" w:color="auto" w:fill="FAF3E9"/>
    </w:rPr>
  </w:style>
  <w:style w:type="paragraph" w:customStyle="1" w:styleId="aff9">
    <w:name w:val="Текст ЭР (см. также)"/>
    <w:basedOn w:val="a"/>
    <w:next w:val="a"/>
    <w:link w:val="affa"/>
    <w:pPr>
      <w:widowControl w:val="0"/>
      <w:spacing w:before="200"/>
    </w:pPr>
    <w:rPr>
      <w:rFonts w:ascii="Arial" w:hAnsi="Arial"/>
      <w:sz w:val="22"/>
    </w:rPr>
  </w:style>
  <w:style w:type="character" w:customStyle="1" w:styleId="affa">
    <w:name w:val="Текст ЭР (см. также)"/>
    <w:basedOn w:val="10"/>
    <w:link w:val="aff9"/>
    <w:rPr>
      <w:rFonts w:ascii="Arial" w:hAnsi="Arial"/>
      <w:sz w:val="22"/>
    </w:rPr>
  </w:style>
  <w:style w:type="paragraph" w:customStyle="1" w:styleId="affb">
    <w:name w:val="Основной текст Знак"/>
    <w:basedOn w:val="30"/>
    <w:link w:val="affc"/>
  </w:style>
  <w:style w:type="character" w:customStyle="1" w:styleId="affc">
    <w:name w:val="Основной текст Знак"/>
    <w:basedOn w:val="32"/>
    <w:link w:val="affb"/>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sz w:val="20"/>
    </w:rPr>
  </w:style>
  <w:style w:type="paragraph" w:customStyle="1" w:styleId="affd">
    <w:name w:val="Необходимые документы"/>
    <w:basedOn w:val="a4"/>
    <w:next w:val="a"/>
    <w:link w:val="affe"/>
  </w:style>
  <w:style w:type="character" w:customStyle="1" w:styleId="affe">
    <w:name w:val="Необходимые документы"/>
    <w:basedOn w:val="a6"/>
    <w:link w:val="affd"/>
    <w:rPr>
      <w:rFonts w:ascii="Arial" w:hAnsi="Arial"/>
      <w:sz w:val="24"/>
      <w:shd w:val="clear" w:color="auto" w:fill="FAF3E9"/>
    </w:rPr>
  </w:style>
  <w:style w:type="paragraph" w:customStyle="1" w:styleId="18">
    <w:name w:val="Схема документа1"/>
    <w:basedOn w:val="a"/>
    <w:link w:val="19"/>
    <w:rPr>
      <w:rFonts w:ascii="Tahoma" w:hAnsi="Tahoma"/>
    </w:rPr>
  </w:style>
  <w:style w:type="character" w:customStyle="1" w:styleId="19">
    <w:name w:val="Схема документа1"/>
    <w:basedOn w:val="10"/>
    <w:link w:val="18"/>
    <w:rPr>
      <w:rFonts w:ascii="Tahoma" w:hAnsi="Tahoma"/>
    </w:rPr>
  </w:style>
  <w:style w:type="character" w:customStyle="1" w:styleId="31">
    <w:name w:val="Заголовок 3 Знак1"/>
    <w:basedOn w:val="10"/>
    <w:link w:val="3"/>
    <w:rPr>
      <w:b/>
      <w:sz w:val="44"/>
    </w:rPr>
  </w:style>
  <w:style w:type="paragraph" w:customStyle="1" w:styleId="afff">
    <w:name w:val="Сравнение редакций"/>
    <w:link w:val="afff0"/>
    <w:rPr>
      <w:color w:val="26282F"/>
      <w:sz w:val="26"/>
    </w:rPr>
  </w:style>
  <w:style w:type="character" w:customStyle="1" w:styleId="afff0">
    <w:name w:val="Сравнение редакций"/>
    <w:link w:val="afff"/>
    <w:rPr>
      <w:color w:val="26282F"/>
      <w:sz w:val="26"/>
    </w:rPr>
  </w:style>
  <w:style w:type="paragraph" w:customStyle="1" w:styleId="afff1">
    <w:name w:val="Символы концевой сноски"/>
    <w:link w:val="afff2"/>
    <w:rPr>
      <w:vertAlign w:val="superscript"/>
    </w:rPr>
  </w:style>
  <w:style w:type="character" w:customStyle="1" w:styleId="afff2">
    <w:name w:val="Символы концевой сноски"/>
    <w:link w:val="afff1"/>
    <w:rPr>
      <w:vertAlign w:val="superscript"/>
    </w:rPr>
  </w:style>
  <w:style w:type="paragraph" w:customStyle="1" w:styleId="afff3">
    <w:name w:val="Формула"/>
    <w:basedOn w:val="a"/>
    <w:next w:val="a"/>
    <w:link w:val="afff4"/>
    <w:pPr>
      <w:widowControl w:val="0"/>
      <w:spacing w:before="240" w:after="240"/>
      <w:ind w:left="420" w:right="420" w:firstLine="300"/>
      <w:jc w:val="both"/>
    </w:pPr>
    <w:rPr>
      <w:rFonts w:ascii="Arial" w:hAnsi="Arial"/>
      <w:sz w:val="24"/>
      <w:shd w:val="clear" w:color="auto" w:fill="FAF3E9"/>
    </w:rPr>
  </w:style>
  <w:style w:type="character" w:customStyle="1" w:styleId="afff4">
    <w:name w:val="Формула"/>
    <w:basedOn w:val="10"/>
    <w:link w:val="afff3"/>
    <w:rPr>
      <w:rFonts w:ascii="Arial" w:hAnsi="Arial"/>
      <w:sz w:val="24"/>
      <w:shd w:val="clear" w:color="auto" w:fill="FAF3E9"/>
    </w:rPr>
  </w:style>
  <w:style w:type="paragraph" w:customStyle="1" w:styleId="WW8Num1z8">
    <w:name w:val="WW8Num1z8"/>
    <w:link w:val="WW8Num1z80"/>
  </w:style>
  <w:style w:type="character" w:customStyle="1" w:styleId="WW8Num1z80">
    <w:name w:val="WW8Num1z8"/>
    <w:link w:val="WW8Num1z8"/>
  </w:style>
  <w:style w:type="paragraph" w:customStyle="1" w:styleId="afff5">
    <w:name w:val="Знак"/>
    <w:basedOn w:val="a"/>
    <w:link w:val="afff6"/>
    <w:pPr>
      <w:spacing w:before="100" w:after="100"/>
    </w:pPr>
    <w:rPr>
      <w:rFonts w:ascii="Tahoma" w:hAnsi="Tahoma"/>
    </w:rPr>
  </w:style>
  <w:style w:type="character" w:customStyle="1" w:styleId="afff6">
    <w:name w:val="Знак"/>
    <w:basedOn w:val="10"/>
    <w:link w:val="afff5"/>
    <w:rPr>
      <w:rFonts w:ascii="Tahoma" w:hAnsi="Tahoma"/>
    </w:rPr>
  </w:style>
  <w:style w:type="paragraph" w:styleId="afff7">
    <w:name w:val="endnote text"/>
    <w:basedOn w:val="a"/>
    <w:link w:val="1a"/>
  </w:style>
  <w:style w:type="character" w:customStyle="1" w:styleId="1a">
    <w:name w:val="Текст концевой сноски Знак1"/>
    <w:basedOn w:val="10"/>
    <w:link w:val="afff7"/>
  </w:style>
  <w:style w:type="paragraph" w:customStyle="1" w:styleId="30">
    <w:name w:val="Основной шрифт абзаца3"/>
    <w:link w:val="32"/>
  </w:style>
  <w:style w:type="character" w:customStyle="1" w:styleId="32">
    <w:name w:val="Основной шрифт абзаца3"/>
    <w:link w:val="30"/>
  </w:style>
  <w:style w:type="paragraph" w:customStyle="1" w:styleId="afff8">
    <w:name w:val="Колонтитул (левый)"/>
    <w:basedOn w:val="afff9"/>
    <w:next w:val="a"/>
    <w:link w:val="afffa"/>
    <w:pPr>
      <w:jc w:val="both"/>
    </w:pPr>
    <w:rPr>
      <w:sz w:val="16"/>
    </w:rPr>
  </w:style>
  <w:style w:type="character" w:customStyle="1" w:styleId="afffa">
    <w:name w:val="Колонтитул (левый)"/>
    <w:basedOn w:val="afffb"/>
    <w:link w:val="afff8"/>
    <w:rPr>
      <w:rFonts w:ascii="Arial" w:hAnsi="Arial"/>
      <w:sz w:val="16"/>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WW8Num2z8">
    <w:name w:val="WW8Num2z8"/>
    <w:link w:val="WW8Num2z80"/>
  </w:style>
  <w:style w:type="character" w:customStyle="1" w:styleId="WW8Num2z80">
    <w:name w:val="WW8Num2z8"/>
    <w:link w:val="WW8Num2z8"/>
  </w:style>
  <w:style w:type="paragraph" w:customStyle="1" w:styleId="afffc">
    <w:name w:val="Пример."/>
    <w:basedOn w:val="a4"/>
    <w:next w:val="a"/>
    <w:link w:val="afffd"/>
  </w:style>
  <w:style w:type="character" w:customStyle="1" w:styleId="afffd">
    <w:name w:val="Пример."/>
    <w:basedOn w:val="a6"/>
    <w:link w:val="afffc"/>
    <w:rPr>
      <w:rFonts w:ascii="Arial" w:hAnsi="Arial"/>
      <w:sz w:val="24"/>
      <w:shd w:val="clear" w:color="auto" w:fill="FAF3E9"/>
    </w:rPr>
  </w:style>
  <w:style w:type="paragraph" w:customStyle="1" w:styleId="26">
    <w:name w:val="Указатель2"/>
    <w:basedOn w:val="a"/>
    <w:link w:val="27"/>
    <w:pPr>
      <w:widowControl w:val="0"/>
    </w:pPr>
  </w:style>
  <w:style w:type="character" w:customStyle="1" w:styleId="27">
    <w:name w:val="Указатель2"/>
    <w:basedOn w:val="10"/>
    <w:link w:val="26"/>
  </w:style>
  <w:style w:type="paragraph" w:customStyle="1" w:styleId="80">
    <w:name w:val="Заголовок 8 Знак"/>
    <w:link w:val="82"/>
    <w:rPr>
      <w:rFonts w:ascii="Cambria" w:hAnsi="Cambria"/>
      <w:color w:val="404040"/>
    </w:rPr>
  </w:style>
  <w:style w:type="character" w:customStyle="1" w:styleId="82">
    <w:name w:val="Заголовок 8 Знак"/>
    <w:link w:val="80"/>
    <w:rPr>
      <w:rFonts w:ascii="Cambria" w:hAnsi="Cambria"/>
      <w:color w:val="404040"/>
    </w:rPr>
  </w:style>
  <w:style w:type="paragraph" w:customStyle="1" w:styleId="WW8Num2z0">
    <w:name w:val="WW8Num2z0"/>
    <w:link w:val="WW8Num2z00"/>
  </w:style>
  <w:style w:type="character" w:customStyle="1" w:styleId="WW8Num2z00">
    <w:name w:val="WW8Num2z0"/>
    <w:link w:val="WW8Num2z0"/>
    <w:rPr>
      <w:rFonts w:ascii="Times New Roman" w:hAnsi="Times New Roman"/>
    </w:rPr>
  </w:style>
  <w:style w:type="paragraph" w:customStyle="1" w:styleId="220">
    <w:name w:val="Основной текст 22"/>
    <w:basedOn w:val="a"/>
    <w:link w:val="221"/>
    <w:pPr>
      <w:spacing w:after="120" w:line="480" w:lineRule="auto"/>
      <w:ind w:firstLine="709"/>
      <w:jc w:val="both"/>
    </w:pPr>
    <w:rPr>
      <w:rFonts w:ascii="Calibri" w:hAnsi="Calibri"/>
    </w:rPr>
  </w:style>
  <w:style w:type="character" w:customStyle="1" w:styleId="221">
    <w:name w:val="Основной текст 22"/>
    <w:basedOn w:val="10"/>
    <w:link w:val="220"/>
    <w:rPr>
      <w:rFonts w:ascii="Calibri" w:hAnsi="Calibri"/>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0"/>
    <w:link w:val="310"/>
    <w:rPr>
      <w:sz w:val="16"/>
    </w:rPr>
  </w:style>
  <w:style w:type="paragraph" w:customStyle="1" w:styleId="afffe">
    <w:name w:val="Сравнение редакций. Удаленный фрагмент"/>
    <w:link w:val="affff"/>
    <w:rPr>
      <w:shd w:val="clear" w:color="auto" w:fill="C4C413"/>
    </w:rPr>
  </w:style>
  <w:style w:type="character" w:customStyle="1" w:styleId="affff">
    <w:name w:val="Сравнение редакций. Удаленный фрагмент"/>
    <w:link w:val="afffe"/>
    <w:rPr>
      <w:color w:val="000000"/>
      <w:shd w:val="clear" w:color="auto" w:fill="C4C413"/>
    </w:rPr>
  </w:style>
  <w:style w:type="paragraph" w:customStyle="1" w:styleId="ConsPlusCell">
    <w:name w:val="ConsPlusCell"/>
    <w:link w:val="ConsPlusCell0"/>
    <w:pPr>
      <w:widowControl w:val="0"/>
    </w:pPr>
    <w:rPr>
      <w:rFonts w:ascii="Calibri" w:hAnsi="Calibri"/>
    </w:rPr>
  </w:style>
  <w:style w:type="character" w:customStyle="1" w:styleId="ConsPlusCell0">
    <w:name w:val="ConsPlusCell"/>
    <w:link w:val="ConsPlusCell"/>
    <w:rPr>
      <w:rFonts w:ascii="Calibri" w:hAnsi="Calibri"/>
    </w:rPr>
  </w:style>
  <w:style w:type="character" w:customStyle="1" w:styleId="91">
    <w:name w:val="Заголовок 9 Знак1"/>
    <w:basedOn w:val="10"/>
    <w:link w:val="9"/>
    <w:rPr>
      <w:b/>
      <w:sz w:val="28"/>
    </w:rPr>
  </w:style>
  <w:style w:type="paragraph" w:customStyle="1" w:styleId="affff0">
    <w:name w:val="Информация об изменениях"/>
    <w:basedOn w:val="affff1"/>
    <w:next w:val="a"/>
    <w:link w:val="affff2"/>
    <w:pPr>
      <w:spacing w:before="180"/>
      <w:ind w:left="360" w:right="360"/>
    </w:pPr>
    <w:rPr>
      <w:color w:val="000000"/>
      <w:sz w:val="24"/>
      <w:shd w:val="clear" w:color="auto" w:fill="EAEFED"/>
    </w:rPr>
  </w:style>
  <w:style w:type="character" w:customStyle="1" w:styleId="affff2">
    <w:name w:val="Информация об изменениях"/>
    <w:basedOn w:val="affff3"/>
    <w:link w:val="affff0"/>
    <w:rPr>
      <w:rFonts w:ascii="Arial" w:hAnsi="Arial"/>
      <w:color w:val="000000"/>
      <w:sz w:val="24"/>
      <w:shd w:val="clear" w:color="auto" w:fill="EAEFED"/>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affff4">
    <w:name w:val="Стиль"/>
    <w:link w:val="affff5"/>
    <w:pPr>
      <w:widowControl w:val="0"/>
    </w:pPr>
    <w:rPr>
      <w:sz w:val="24"/>
    </w:rPr>
  </w:style>
  <w:style w:type="character" w:customStyle="1" w:styleId="affff5">
    <w:name w:val="Стиль"/>
    <w:link w:val="affff4"/>
    <w:rPr>
      <w:sz w:val="24"/>
    </w:rPr>
  </w:style>
  <w:style w:type="paragraph" w:customStyle="1" w:styleId="affff6">
    <w:name w:val="Опечатки"/>
    <w:link w:val="affff7"/>
    <w:rPr>
      <w:color w:val="FF0000"/>
      <w:sz w:val="26"/>
    </w:rPr>
  </w:style>
  <w:style w:type="character" w:customStyle="1" w:styleId="affff7">
    <w:name w:val="Опечатки"/>
    <w:link w:val="affff6"/>
    <w:rPr>
      <w:color w:val="FF0000"/>
      <w:sz w:val="26"/>
    </w:rPr>
  </w:style>
  <w:style w:type="paragraph" w:customStyle="1" w:styleId="1b">
    <w:name w:val="Выделение1"/>
    <w:link w:val="affff8"/>
    <w:rPr>
      <w:i/>
    </w:rPr>
  </w:style>
  <w:style w:type="character" w:styleId="affff8">
    <w:name w:val="Emphasis"/>
    <w:link w:val="1b"/>
    <w:rPr>
      <w:i/>
    </w:rPr>
  </w:style>
  <w:style w:type="paragraph" w:customStyle="1" w:styleId="1c">
    <w:name w:val="Номер страницы1"/>
    <w:basedOn w:val="30"/>
    <w:link w:val="affff9"/>
  </w:style>
  <w:style w:type="character" w:styleId="affff9">
    <w:name w:val="page number"/>
    <w:basedOn w:val="32"/>
    <w:link w:val="1c"/>
  </w:style>
  <w:style w:type="paragraph" w:customStyle="1" w:styleId="WW8Num1z7">
    <w:name w:val="WW8Num1z7"/>
    <w:link w:val="WW8Num1z70"/>
  </w:style>
  <w:style w:type="character" w:customStyle="1" w:styleId="WW8Num1z70">
    <w:name w:val="WW8Num1z7"/>
    <w:link w:val="WW8Num1z7"/>
  </w:style>
  <w:style w:type="paragraph" w:customStyle="1" w:styleId="33">
    <w:name w:val="Заголовок 3 Знак"/>
    <w:link w:val="34"/>
    <w:rPr>
      <w:b/>
      <w:sz w:val="44"/>
    </w:rPr>
  </w:style>
  <w:style w:type="character" w:customStyle="1" w:styleId="34">
    <w:name w:val="Заголовок 3 Знак"/>
    <w:link w:val="33"/>
    <w:rPr>
      <w:b/>
      <w:sz w:val="44"/>
    </w:rPr>
  </w:style>
  <w:style w:type="paragraph" w:customStyle="1" w:styleId="28">
    <w:name w:val="Основной шрифт абзаца2"/>
    <w:link w:val="29"/>
  </w:style>
  <w:style w:type="character" w:customStyle="1" w:styleId="29">
    <w:name w:val="Основной шрифт абзаца2"/>
    <w:link w:val="28"/>
  </w:style>
  <w:style w:type="paragraph" w:customStyle="1" w:styleId="affffa">
    <w:name w:val="Маркеры списка"/>
    <w:link w:val="affffb"/>
    <w:rPr>
      <w:rFonts w:ascii="OpenSymbol" w:hAnsi="OpenSymbol"/>
    </w:rPr>
  </w:style>
  <w:style w:type="character" w:customStyle="1" w:styleId="affffb">
    <w:name w:val="Маркеры списка"/>
    <w:link w:val="affffa"/>
    <w:rPr>
      <w:rFonts w:ascii="OpenSymbol" w:hAnsi="OpenSymbol"/>
    </w:rPr>
  </w:style>
  <w:style w:type="paragraph" w:customStyle="1" w:styleId="WW8Num4z4">
    <w:name w:val="WW8Num4z4"/>
    <w:link w:val="WW8Num4z40"/>
  </w:style>
  <w:style w:type="character" w:customStyle="1" w:styleId="WW8Num4z40">
    <w:name w:val="WW8Num4z4"/>
    <w:link w:val="WW8Num4z4"/>
  </w:style>
  <w:style w:type="paragraph" w:customStyle="1" w:styleId="1d">
    <w:name w:val="Маркированный список1"/>
    <w:basedOn w:val="1e"/>
    <w:link w:val="1f"/>
    <w:pPr>
      <w:tabs>
        <w:tab w:val="left" w:pos="1041"/>
      </w:tabs>
      <w:spacing w:after="0"/>
      <w:ind w:left="1041" w:hanging="615"/>
    </w:pPr>
    <w:rPr>
      <w:sz w:val="20"/>
    </w:rPr>
  </w:style>
  <w:style w:type="character" w:customStyle="1" w:styleId="1f">
    <w:name w:val="Маркированный список1"/>
    <w:basedOn w:val="1f0"/>
    <w:link w:val="1d"/>
    <w:rPr>
      <w:sz w:val="20"/>
    </w:rPr>
  </w:style>
  <w:style w:type="paragraph" w:customStyle="1" w:styleId="1f1">
    <w:name w:val="Основной текст Знак1"/>
    <w:link w:val="1f2"/>
    <w:rPr>
      <w:sz w:val="28"/>
    </w:rPr>
  </w:style>
  <w:style w:type="character" w:customStyle="1" w:styleId="1f2">
    <w:name w:val="Основной текст Знак1"/>
    <w:link w:val="1f1"/>
    <w:rPr>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c">
    <w:name w:val="Текст концевой сноски Знак"/>
    <w:basedOn w:val="30"/>
    <w:link w:val="affffd"/>
  </w:style>
  <w:style w:type="character" w:customStyle="1" w:styleId="affffd">
    <w:name w:val="Текст концевой сноски Знак"/>
    <w:basedOn w:val="32"/>
    <w:link w:val="affffc"/>
  </w:style>
  <w:style w:type="paragraph" w:customStyle="1" w:styleId="WW8Num5z0">
    <w:name w:val="WW8Num5z0"/>
    <w:link w:val="WW8Num5z00"/>
  </w:style>
  <w:style w:type="character" w:customStyle="1" w:styleId="WW8Num5z00">
    <w:name w:val="WW8Num5z0"/>
    <w:link w:val="WW8Num5z0"/>
    <w:rPr>
      <w:rFonts w:ascii="Times New Roman" w:hAnsi="Times New Roman"/>
    </w:rPr>
  </w:style>
  <w:style w:type="paragraph" w:customStyle="1" w:styleId="1f3">
    <w:name w:val="Обычный1"/>
    <w:link w:val="1f4"/>
    <w:rPr>
      <w:sz w:val="24"/>
    </w:rPr>
  </w:style>
  <w:style w:type="character" w:customStyle="1" w:styleId="1f4">
    <w:name w:val="Обычный1"/>
    <w:link w:val="1f3"/>
    <w:rPr>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e">
    <w:name w:val="Постоянная часть"/>
    <w:basedOn w:val="aff"/>
    <w:next w:val="a"/>
    <w:link w:val="afffff"/>
    <w:rPr>
      <w:rFonts w:ascii="Arial" w:hAnsi="Arial"/>
      <w:sz w:val="22"/>
    </w:rPr>
  </w:style>
  <w:style w:type="character" w:customStyle="1" w:styleId="afffff">
    <w:name w:val="Постоянная часть"/>
    <w:basedOn w:val="aff1"/>
    <w:link w:val="affffe"/>
    <w:rPr>
      <w:rFonts w:ascii="Arial" w:hAnsi="Arial"/>
      <w:sz w:val="22"/>
    </w:rPr>
  </w:style>
  <w:style w:type="paragraph" w:customStyle="1" w:styleId="WW8Num6z0">
    <w:name w:val="WW8Num6z0"/>
    <w:link w:val="WW8Num6z00"/>
  </w:style>
  <w:style w:type="character" w:customStyle="1" w:styleId="WW8Num6z00">
    <w:name w:val="WW8Num6z0"/>
    <w:link w:val="WW8Num6z0"/>
  </w:style>
  <w:style w:type="paragraph" w:customStyle="1" w:styleId="FontStyle22">
    <w:name w:val="Font Style22"/>
    <w:link w:val="FontStyle220"/>
    <w:rPr>
      <w:sz w:val="26"/>
    </w:rPr>
  </w:style>
  <w:style w:type="character" w:customStyle="1" w:styleId="FontStyle220">
    <w:name w:val="Font Style22"/>
    <w:link w:val="FontStyle22"/>
    <w:rPr>
      <w:rFonts w:ascii="Times New Roman" w:hAnsi="Times New Roman"/>
      <w:sz w:val="26"/>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afffff0">
    <w:name w:val="Заголовок для информации об изменениях"/>
    <w:basedOn w:val="1"/>
    <w:next w:val="a"/>
    <w:link w:val="afffff1"/>
    <w:pPr>
      <w:keepNext w:val="0"/>
      <w:widowControl w:val="0"/>
      <w:numPr>
        <w:numId w:val="0"/>
      </w:numPr>
      <w:ind w:right="0"/>
      <w:jc w:val="both"/>
    </w:pPr>
    <w:rPr>
      <w:rFonts w:ascii="Arial" w:hAnsi="Arial"/>
      <w:b w:val="0"/>
      <w:spacing w:val="0"/>
      <w:sz w:val="20"/>
      <w:highlight w:val="white"/>
    </w:rPr>
  </w:style>
  <w:style w:type="character" w:customStyle="1" w:styleId="afffff1">
    <w:name w:val="Заголовок для информации об изменениях"/>
    <w:basedOn w:val="11"/>
    <w:link w:val="afffff0"/>
    <w:rPr>
      <w:rFonts w:ascii="Arial" w:hAnsi="Arial"/>
      <w:b w:val="0"/>
      <w:spacing w:val="0"/>
      <w:sz w:val="20"/>
      <w:highlight w:val="white"/>
    </w:rPr>
  </w:style>
  <w:style w:type="paragraph" w:customStyle="1" w:styleId="afffff2">
    <w:name w:val="Подпись к таблице"/>
    <w:basedOn w:val="a"/>
    <w:link w:val="afffff3"/>
    <w:pPr>
      <w:widowControl w:val="0"/>
      <w:spacing w:line="240" w:lineRule="atLeast"/>
    </w:pPr>
    <w:rPr>
      <w:spacing w:val="5"/>
      <w:sz w:val="23"/>
    </w:rPr>
  </w:style>
  <w:style w:type="character" w:customStyle="1" w:styleId="afffff3">
    <w:name w:val="Подпись к таблице"/>
    <w:basedOn w:val="10"/>
    <w:link w:val="afffff2"/>
    <w:rPr>
      <w:spacing w:val="5"/>
      <w:sz w:val="23"/>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afffff4">
    <w:name w:val="Содержимое таблицы"/>
    <w:basedOn w:val="a"/>
    <w:link w:val="afffff5"/>
  </w:style>
  <w:style w:type="character" w:customStyle="1" w:styleId="afffff5">
    <w:name w:val="Содержимое таблицы"/>
    <w:basedOn w:val="10"/>
    <w:link w:val="afffff4"/>
  </w:style>
  <w:style w:type="paragraph" w:customStyle="1" w:styleId="WW8Num2z2">
    <w:name w:val="WW8Num2z2"/>
    <w:link w:val="WW8Num2z20"/>
  </w:style>
  <w:style w:type="character" w:customStyle="1" w:styleId="WW8Num2z20">
    <w:name w:val="WW8Num2z2"/>
    <w:link w:val="WW8Num2z2"/>
  </w:style>
  <w:style w:type="paragraph" w:customStyle="1" w:styleId="1f5">
    <w:name w:val="Заголовок1"/>
    <w:basedOn w:val="aff"/>
    <w:next w:val="a"/>
    <w:link w:val="1f6"/>
    <w:rPr>
      <w:rFonts w:ascii="Arial" w:hAnsi="Arial"/>
      <w:b/>
      <w:color w:val="0058A9"/>
      <w:shd w:val="clear" w:color="auto" w:fill="F0F0F0"/>
    </w:rPr>
  </w:style>
  <w:style w:type="character" w:customStyle="1" w:styleId="1f6">
    <w:name w:val="Заголовок1"/>
    <w:basedOn w:val="aff1"/>
    <w:link w:val="1f5"/>
    <w:rPr>
      <w:rFonts w:ascii="Arial" w:hAnsi="Arial"/>
      <w:b/>
      <w:color w:val="0058A9"/>
      <w:sz w:val="24"/>
      <w:shd w:val="clear" w:color="auto" w:fill="F0F0F0"/>
    </w:rPr>
  </w:style>
  <w:style w:type="paragraph" w:styleId="afffff6">
    <w:name w:val="List"/>
    <w:basedOn w:val="aff6"/>
    <w:link w:val="afffff7"/>
    <w:pPr>
      <w:widowControl w:val="0"/>
    </w:pPr>
  </w:style>
  <w:style w:type="character" w:customStyle="1" w:styleId="afffff7">
    <w:name w:val="Список Знак"/>
    <w:basedOn w:val="25"/>
    <w:link w:val="afffff6"/>
  </w:style>
  <w:style w:type="paragraph" w:customStyle="1" w:styleId="afffff8">
    <w:name w:val="Подпись к таблице_"/>
    <w:link w:val="afffff9"/>
    <w:rPr>
      <w:spacing w:val="5"/>
      <w:sz w:val="23"/>
      <w:highlight w:val="white"/>
    </w:rPr>
  </w:style>
  <w:style w:type="character" w:customStyle="1" w:styleId="afffff9">
    <w:name w:val="Подпись к таблице_"/>
    <w:link w:val="afffff8"/>
    <w:rPr>
      <w:spacing w:val="5"/>
      <w:sz w:val="23"/>
      <w:highlight w:val="white"/>
    </w:rPr>
  </w:style>
  <w:style w:type="paragraph" w:customStyle="1" w:styleId="WW8Num1z5">
    <w:name w:val="WW8Num1z5"/>
    <w:link w:val="WW8Num1z50"/>
  </w:style>
  <w:style w:type="character" w:customStyle="1" w:styleId="WW8Num1z50">
    <w:name w:val="WW8Num1z5"/>
    <w:link w:val="WW8Num1z5"/>
  </w:style>
  <w:style w:type="paragraph" w:customStyle="1" w:styleId="WW8Num4z7">
    <w:name w:val="WW8Num4z7"/>
    <w:link w:val="WW8Num4z70"/>
  </w:style>
  <w:style w:type="character" w:customStyle="1" w:styleId="WW8Num4z70">
    <w:name w:val="WW8Num4z7"/>
    <w:link w:val="WW8Num4z7"/>
  </w:style>
  <w:style w:type="paragraph" w:customStyle="1" w:styleId="ConsCell">
    <w:name w:val="ConsCell"/>
    <w:link w:val="ConsCell0"/>
    <w:pPr>
      <w:widowControl w:val="0"/>
      <w:ind w:left="450" w:right="19772" w:hanging="450"/>
    </w:pPr>
    <w:rPr>
      <w:rFonts w:ascii="Arial" w:hAnsi="Arial"/>
    </w:rPr>
  </w:style>
  <w:style w:type="character" w:customStyle="1" w:styleId="ConsCell0">
    <w:name w:val="ConsCell"/>
    <w:link w:val="ConsCell"/>
    <w:rPr>
      <w:rFonts w:ascii="Arial" w:hAnsi="Arial"/>
    </w:rPr>
  </w:style>
  <w:style w:type="paragraph" w:customStyle="1" w:styleId="2a">
    <w:name w:val="Основной текст (2)_"/>
    <w:link w:val="2b"/>
    <w:rPr>
      <w:rFonts w:ascii="Palatino Linotype" w:hAnsi="Palatino Linotype"/>
      <w:spacing w:val="11"/>
      <w:sz w:val="21"/>
      <w:highlight w:val="white"/>
    </w:rPr>
  </w:style>
  <w:style w:type="character" w:customStyle="1" w:styleId="2b">
    <w:name w:val="Основной текст (2)_"/>
    <w:link w:val="2a"/>
    <w:rPr>
      <w:rFonts w:ascii="Palatino Linotype" w:hAnsi="Palatino Linotype"/>
      <w:spacing w:val="11"/>
      <w:sz w:val="21"/>
      <w:highlight w:val="white"/>
    </w:rPr>
  </w:style>
  <w:style w:type="paragraph" w:customStyle="1" w:styleId="312">
    <w:name w:val="Основной текст с отступом 31"/>
    <w:basedOn w:val="a"/>
    <w:link w:val="313"/>
    <w:pPr>
      <w:spacing w:after="120"/>
      <w:ind w:left="283"/>
    </w:pPr>
    <w:rPr>
      <w:sz w:val="16"/>
    </w:rPr>
  </w:style>
  <w:style w:type="character" w:customStyle="1" w:styleId="313">
    <w:name w:val="Основной текст с отступом 31"/>
    <w:basedOn w:val="10"/>
    <w:link w:val="312"/>
    <w:rPr>
      <w:sz w:val="16"/>
    </w:rPr>
  </w:style>
  <w:style w:type="paragraph" w:customStyle="1" w:styleId="210">
    <w:name w:val="Основной текст 21"/>
    <w:basedOn w:val="a"/>
    <w:link w:val="211"/>
    <w:pPr>
      <w:spacing w:line="360" w:lineRule="auto"/>
    </w:pPr>
    <w:rPr>
      <w:sz w:val="28"/>
    </w:rPr>
  </w:style>
  <w:style w:type="character" w:customStyle="1" w:styleId="211">
    <w:name w:val="Основной текст 21"/>
    <w:basedOn w:val="10"/>
    <w:link w:val="210"/>
    <w:rPr>
      <w:sz w:val="28"/>
    </w:rPr>
  </w:style>
  <w:style w:type="paragraph" w:customStyle="1" w:styleId="1f7">
    <w:name w:val="Название1"/>
    <w:basedOn w:val="a"/>
    <w:link w:val="2c"/>
    <w:pPr>
      <w:spacing w:before="120" w:after="120"/>
    </w:pPr>
    <w:rPr>
      <w:rFonts w:ascii="Arial" w:hAnsi="Arial"/>
      <w:i/>
    </w:rPr>
  </w:style>
  <w:style w:type="character" w:customStyle="1" w:styleId="2c">
    <w:name w:val="Название2"/>
    <w:basedOn w:val="10"/>
    <w:link w:val="1f7"/>
    <w:rPr>
      <w:rFonts w:ascii="Arial" w:hAnsi="Arial"/>
      <w:i/>
      <w:sz w:val="20"/>
    </w:rPr>
  </w:style>
  <w:style w:type="paragraph" w:customStyle="1" w:styleId="1f8">
    <w:name w:val="Название1"/>
    <w:basedOn w:val="a"/>
    <w:link w:val="1f9"/>
    <w:pPr>
      <w:spacing w:before="120" w:after="120"/>
    </w:pPr>
    <w:rPr>
      <w:i/>
      <w:sz w:val="24"/>
    </w:rPr>
  </w:style>
  <w:style w:type="character" w:customStyle="1" w:styleId="1f9">
    <w:name w:val="Название1"/>
    <w:basedOn w:val="10"/>
    <w:link w:val="1f8"/>
    <w:rPr>
      <w:i/>
      <w:sz w:val="24"/>
    </w:rPr>
  </w:style>
  <w:style w:type="paragraph" w:customStyle="1" w:styleId="1fa">
    <w:name w:val="Название объекта1"/>
    <w:basedOn w:val="a"/>
    <w:link w:val="1fb"/>
    <w:pPr>
      <w:widowControl w:val="0"/>
      <w:spacing w:before="120" w:after="120"/>
    </w:pPr>
    <w:rPr>
      <w:i/>
      <w:sz w:val="24"/>
    </w:rPr>
  </w:style>
  <w:style w:type="character" w:customStyle="1" w:styleId="1fb">
    <w:name w:val="Название объекта1"/>
    <w:basedOn w:val="10"/>
    <w:link w:val="1fa"/>
    <w:rPr>
      <w:i/>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afffffa">
    <w:name w:val="Оглавление"/>
    <w:basedOn w:val="afffffb"/>
    <w:next w:val="a"/>
    <w:link w:val="afffffc"/>
    <w:pPr>
      <w:ind w:left="140"/>
    </w:pPr>
    <w:rPr>
      <w:rFonts w:ascii="Arial" w:hAnsi="Arial"/>
      <w:sz w:val="24"/>
    </w:rPr>
  </w:style>
  <w:style w:type="character" w:customStyle="1" w:styleId="afffffc">
    <w:name w:val="Оглавление"/>
    <w:basedOn w:val="afffffd"/>
    <w:link w:val="afffffa"/>
    <w:rPr>
      <w:rFonts w:ascii="Arial" w:hAnsi="Arial"/>
      <w:sz w:val="24"/>
    </w:rPr>
  </w:style>
  <w:style w:type="paragraph" w:styleId="afffffe">
    <w:name w:val="No Spacing"/>
    <w:link w:val="affffff"/>
    <w:rPr>
      <w:rFonts w:ascii="Calibri" w:hAnsi="Calibri"/>
      <w:sz w:val="22"/>
    </w:rPr>
  </w:style>
  <w:style w:type="character" w:customStyle="1" w:styleId="1fc">
    <w:name w:val="Без интервала1"/>
    <w:rPr>
      <w:rFonts w:ascii="Calibri" w:hAnsi="Calibri"/>
      <w:sz w:val="22"/>
    </w:rPr>
  </w:style>
  <w:style w:type="paragraph" w:customStyle="1" w:styleId="affffff0">
    <w:name w:val="Утратил силу"/>
    <w:link w:val="affffff1"/>
    <w:rPr>
      <w:strike/>
      <w:color w:val="666600"/>
      <w:sz w:val="26"/>
    </w:rPr>
  </w:style>
  <w:style w:type="character" w:customStyle="1" w:styleId="affffff1">
    <w:name w:val="Утратил силу"/>
    <w:link w:val="affffff0"/>
    <w:rPr>
      <w:strike/>
      <w:color w:val="666600"/>
      <w:sz w:val="26"/>
    </w:rPr>
  </w:style>
  <w:style w:type="paragraph" w:customStyle="1" w:styleId="affffff2">
    <w:name w:val="Заголовок своего сообщения"/>
    <w:link w:val="affffff3"/>
    <w:rPr>
      <w:color w:val="26282F"/>
      <w:sz w:val="26"/>
    </w:rPr>
  </w:style>
  <w:style w:type="character" w:customStyle="1" w:styleId="affffff3">
    <w:name w:val="Заголовок своего сообщения"/>
    <w:link w:val="affffff2"/>
    <w:rPr>
      <w:color w:val="26282F"/>
      <w:sz w:val="26"/>
    </w:rPr>
  </w:style>
  <w:style w:type="paragraph" w:customStyle="1" w:styleId="affffff4">
    <w:name w:val="Символ сноски"/>
    <w:link w:val="affffff5"/>
    <w:rPr>
      <w:vertAlign w:val="superscript"/>
    </w:rPr>
  </w:style>
  <w:style w:type="character" w:customStyle="1" w:styleId="affffff5">
    <w:name w:val="Символ сноски"/>
    <w:link w:val="affffff4"/>
    <w:rPr>
      <w:vertAlign w:val="superscript"/>
    </w:rPr>
  </w:style>
  <w:style w:type="paragraph" w:customStyle="1" w:styleId="aff">
    <w:name w:val="Основное меню (преемственное)"/>
    <w:basedOn w:val="a"/>
    <w:next w:val="a"/>
    <w:link w:val="aff1"/>
    <w:pPr>
      <w:widowControl w:val="0"/>
      <w:jc w:val="both"/>
    </w:pPr>
    <w:rPr>
      <w:rFonts w:ascii="Verdana" w:hAnsi="Verdana"/>
      <w:sz w:val="24"/>
    </w:rPr>
  </w:style>
  <w:style w:type="character" w:customStyle="1" w:styleId="aff1">
    <w:name w:val="Основное меню (преемственное)"/>
    <w:basedOn w:val="10"/>
    <w:link w:val="aff"/>
    <w:rPr>
      <w:rFonts w:ascii="Verdana" w:hAnsi="Verdana"/>
      <w:sz w:val="24"/>
    </w:rPr>
  </w:style>
  <w:style w:type="paragraph" w:customStyle="1" w:styleId="affffff6">
    <w:name w:val="Знак"/>
    <w:basedOn w:val="a"/>
    <w:link w:val="affffff7"/>
    <w:pPr>
      <w:spacing w:before="100" w:after="100"/>
    </w:pPr>
    <w:rPr>
      <w:rFonts w:ascii="Tahoma" w:hAnsi="Tahoma"/>
    </w:rPr>
  </w:style>
  <w:style w:type="character" w:customStyle="1" w:styleId="affffff7">
    <w:name w:val="Знак"/>
    <w:basedOn w:val="10"/>
    <w:link w:val="affffff6"/>
    <w:rPr>
      <w:rFonts w:ascii="Tahoma" w:hAnsi="Tahoma"/>
    </w:rPr>
  </w:style>
  <w:style w:type="paragraph" w:customStyle="1" w:styleId="affffff8">
    <w:name w:val="Моноширинный"/>
    <w:basedOn w:val="a"/>
    <w:next w:val="a"/>
    <w:link w:val="affffff9"/>
    <w:pPr>
      <w:widowControl w:val="0"/>
      <w:jc w:val="both"/>
    </w:pPr>
    <w:rPr>
      <w:rFonts w:ascii="Courier New" w:hAnsi="Courier New"/>
      <w:sz w:val="22"/>
    </w:rPr>
  </w:style>
  <w:style w:type="character" w:customStyle="1" w:styleId="affffff9">
    <w:name w:val="Моноширинный"/>
    <w:basedOn w:val="10"/>
    <w:link w:val="affffff8"/>
    <w:rPr>
      <w:rFonts w:ascii="Courier New" w:hAnsi="Courier New"/>
      <w:sz w:val="22"/>
    </w:rPr>
  </w:style>
  <w:style w:type="paragraph" w:customStyle="1" w:styleId="2d">
    <w:name w:val="Основной текст с отступом 2 Знак"/>
    <w:link w:val="2e"/>
    <w:rPr>
      <w:sz w:val="28"/>
    </w:rPr>
  </w:style>
  <w:style w:type="character" w:customStyle="1" w:styleId="2e">
    <w:name w:val="Основной текст с отступом 2 Знак"/>
    <w:link w:val="2d"/>
    <w:rPr>
      <w:sz w:val="28"/>
    </w:rPr>
  </w:style>
  <w:style w:type="paragraph" w:customStyle="1" w:styleId="WW8Num2z7">
    <w:name w:val="WW8Num2z7"/>
    <w:link w:val="WW8Num2z70"/>
  </w:style>
  <w:style w:type="character" w:customStyle="1" w:styleId="WW8Num2z70">
    <w:name w:val="WW8Num2z7"/>
    <w:link w:val="WW8Num2z7"/>
  </w:style>
  <w:style w:type="paragraph" w:customStyle="1" w:styleId="affffffa">
    <w:name w:val="Гипертекстовая ссылка"/>
    <w:link w:val="affffffb"/>
    <w:rPr>
      <w:color w:val="106BBE"/>
      <w:sz w:val="26"/>
    </w:rPr>
  </w:style>
  <w:style w:type="character" w:customStyle="1" w:styleId="affffffb">
    <w:name w:val="Гипертекстовая ссылка"/>
    <w:link w:val="affffffa"/>
    <w:rPr>
      <w:color w:val="106BBE"/>
      <w:sz w:val="26"/>
    </w:rPr>
  </w:style>
  <w:style w:type="paragraph" w:customStyle="1" w:styleId="WW8Num4z0">
    <w:name w:val="WW8Num4z0"/>
    <w:link w:val="WW8Num4z00"/>
    <w:rPr>
      <w:sz w:val="28"/>
    </w:rPr>
  </w:style>
  <w:style w:type="character" w:customStyle="1" w:styleId="WW8Num4z00">
    <w:name w:val="WW8Num4z0"/>
    <w:link w:val="WW8Num4z0"/>
    <w:rPr>
      <w:sz w:val="28"/>
    </w:rPr>
  </w:style>
  <w:style w:type="paragraph" w:customStyle="1" w:styleId="a8">
    <w:name w:val="Заголовок ЭР (левое окно)"/>
    <w:basedOn w:val="a"/>
    <w:next w:val="a"/>
    <w:link w:val="aa"/>
    <w:pPr>
      <w:widowControl w:val="0"/>
      <w:spacing w:before="300" w:after="250"/>
      <w:jc w:val="center"/>
    </w:pPr>
    <w:rPr>
      <w:rFonts w:ascii="Arial" w:hAnsi="Arial"/>
      <w:b/>
      <w:color w:val="26282F"/>
      <w:sz w:val="28"/>
    </w:rPr>
  </w:style>
  <w:style w:type="character" w:customStyle="1" w:styleId="aa">
    <w:name w:val="Заголовок ЭР (левое окно)"/>
    <w:basedOn w:val="10"/>
    <w:link w:val="a8"/>
    <w:rPr>
      <w:rFonts w:ascii="Arial" w:hAnsi="Arial"/>
      <w:b/>
      <w:color w:val="26282F"/>
      <w:sz w:val="28"/>
    </w:rPr>
  </w:style>
  <w:style w:type="paragraph" w:customStyle="1" w:styleId="1fd">
    <w:name w:val="Текст1"/>
    <w:basedOn w:val="a"/>
    <w:link w:val="1fe"/>
    <w:rPr>
      <w:rFonts w:ascii="Courier New" w:hAnsi="Courier New"/>
    </w:rPr>
  </w:style>
  <w:style w:type="character" w:customStyle="1" w:styleId="1fe">
    <w:name w:val="Текст1"/>
    <w:basedOn w:val="10"/>
    <w:link w:val="1fd"/>
    <w:rPr>
      <w:rFonts w:ascii="Courier New" w:hAnsi="Courier New"/>
    </w:rPr>
  </w:style>
  <w:style w:type="paragraph" w:customStyle="1" w:styleId="WW8Num6z5">
    <w:name w:val="WW8Num6z5"/>
    <w:link w:val="WW8Num6z50"/>
  </w:style>
  <w:style w:type="character" w:customStyle="1" w:styleId="WW8Num6z50">
    <w:name w:val="WW8Num6z5"/>
    <w:link w:val="WW8Num6z5"/>
  </w:style>
  <w:style w:type="paragraph" w:customStyle="1" w:styleId="affffffc">
    <w:name w:val="Текст (справка)"/>
    <w:basedOn w:val="a"/>
    <w:next w:val="a"/>
    <w:link w:val="affffffd"/>
    <w:pPr>
      <w:widowControl w:val="0"/>
      <w:ind w:left="170" w:right="170"/>
    </w:pPr>
    <w:rPr>
      <w:rFonts w:ascii="Arial" w:hAnsi="Arial"/>
      <w:sz w:val="24"/>
    </w:rPr>
  </w:style>
  <w:style w:type="character" w:customStyle="1" w:styleId="affffffd">
    <w:name w:val="Текст (справка)"/>
    <w:basedOn w:val="10"/>
    <w:link w:val="affffffc"/>
    <w:rPr>
      <w:rFonts w:ascii="Arial" w:hAnsi="Arial"/>
      <w:sz w:val="24"/>
    </w:rPr>
  </w:style>
  <w:style w:type="paragraph" w:customStyle="1" w:styleId="Style6">
    <w:name w:val="Style6"/>
    <w:basedOn w:val="a"/>
    <w:link w:val="Style60"/>
    <w:pPr>
      <w:widowControl w:val="0"/>
    </w:pPr>
    <w:rPr>
      <w:sz w:val="24"/>
    </w:rPr>
  </w:style>
  <w:style w:type="character" w:customStyle="1" w:styleId="Style60">
    <w:name w:val="Style6"/>
    <w:basedOn w:val="10"/>
    <w:link w:val="Style6"/>
    <w:rPr>
      <w:sz w:val="24"/>
    </w:rPr>
  </w:style>
  <w:style w:type="paragraph" w:customStyle="1" w:styleId="83">
    <w:name w:val="Знак Знак8"/>
    <w:link w:val="84"/>
    <w:rPr>
      <w:b/>
      <w:i/>
      <w:sz w:val="26"/>
    </w:rPr>
  </w:style>
  <w:style w:type="character" w:customStyle="1" w:styleId="84">
    <w:name w:val="Знак Знак8"/>
    <w:link w:val="83"/>
    <w:rPr>
      <w:b/>
      <w:i/>
      <w:sz w:val="26"/>
    </w:rPr>
  </w:style>
  <w:style w:type="paragraph" w:styleId="affffffe">
    <w:name w:val="Normal (Web)"/>
    <w:basedOn w:val="a"/>
    <w:link w:val="afffffff"/>
    <w:pPr>
      <w:spacing w:before="100" w:after="100"/>
    </w:pPr>
    <w:rPr>
      <w:rFonts w:ascii="Calibri" w:hAnsi="Calibri"/>
      <w:sz w:val="24"/>
    </w:rPr>
  </w:style>
  <w:style w:type="character" w:customStyle="1" w:styleId="afffffff">
    <w:name w:val="Обычный (веб) Знак"/>
    <w:basedOn w:val="10"/>
    <w:link w:val="affffffe"/>
    <w:rPr>
      <w:rFonts w:ascii="Calibri" w:hAnsi="Calibri"/>
      <w:sz w:val="24"/>
    </w:rPr>
  </w:style>
  <w:style w:type="paragraph" w:customStyle="1" w:styleId="afffffff0">
    <w:name w:val="Примечание."/>
    <w:basedOn w:val="a4"/>
    <w:next w:val="a"/>
    <w:link w:val="afffffff1"/>
  </w:style>
  <w:style w:type="character" w:customStyle="1" w:styleId="afffffff1">
    <w:name w:val="Примечание."/>
    <w:basedOn w:val="a6"/>
    <w:link w:val="afffffff0"/>
    <w:rPr>
      <w:rFonts w:ascii="Arial" w:hAnsi="Arial"/>
      <w:sz w:val="24"/>
      <w:shd w:val="clear" w:color="auto" w:fill="FAF3E9"/>
    </w:rPr>
  </w:style>
  <w:style w:type="paragraph" w:customStyle="1" w:styleId="1ff">
    <w:name w:val="Знак1"/>
    <w:basedOn w:val="a"/>
    <w:link w:val="1ff0"/>
    <w:pPr>
      <w:spacing w:before="100" w:after="100"/>
    </w:pPr>
    <w:rPr>
      <w:rFonts w:ascii="Tahoma" w:hAnsi="Tahoma"/>
    </w:rPr>
  </w:style>
  <w:style w:type="character" w:customStyle="1" w:styleId="1ff0">
    <w:name w:val="Знак1"/>
    <w:basedOn w:val="10"/>
    <w:link w:val="1ff"/>
    <w:rPr>
      <w:rFonts w:ascii="Tahoma" w:hAnsi="Tahoma"/>
    </w:rPr>
  </w:style>
  <w:style w:type="paragraph" w:customStyle="1" w:styleId="afffffff2">
    <w:name w:val="Заголовок чужого сообщения"/>
    <w:link w:val="afffffff3"/>
    <w:rPr>
      <w:color w:val="FF0000"/>
      <w:sz w:val="26"/>
    </w:rPr>
  </w:style>
  <w:style w:type="character" w:customStyle="1" w:styleId="afffffff3">
    <w:name w:val="Заголовок чужого сообщения"/>
    <w:link w:val="afffffff2"/>
    <w:rPr>
      <w:color w:val="FF0000"/>
      <w:sz w:val="26"/>
    </w:rPr>
  </w:style>
  <w:style w:type="paragraph" w:customStyle="1" w:styleId="WW8Num4z2">
    <w:name w:val="WW8Num4z2"/>
    <w:link w:val="WW8Num4z20"/>
  </w:style>
  <w:style w:type="character" w:customStyle="1" w:styleId="WW8Num4z20">
    <w:name w:val="WW8Num4z2"/>
    <w:link w:val="WW8Num4z2"/>
  </w:style>
  <w:style w:type="character" w:customStyle="1" w:styleId="51">
    <w:name w:val="Заголовок 5 Знак1"/>
    <w:basedOn w:val="10"/>
    <w:link w:val="5"/>
    <w:rPr>
      <w:sz w:val="28"/>
    </w:rPr>
  </w:style>
  <w:style w:type="paragraph" w:customStyle="1" w:styleId="2f">
    <w:name w:val="Знак2 Знак Знак Знак Знак Знак Знак Знак Знак Знак Знак Знак Знак Знак Знак Знак"/>
    <w:basedOn w:val="a"/>
    <w:link w:val="2f0"/>
    <w:pPr>
      <w:spacing w:before="100" w:after="100"/>
    </w:pPr>
    <w:rPr>
      <w:rFonts w:ascii="Tahoma" w:hAnsi="Tahoma"/>
    </w:rPr>
  </w:style>
  <w:style w:type="character" w:customStyle="1" w:styleId="2f0">
    <w:name w:val="Знак2 Знак Знак Знак Знак Знак Знак Знак Знак Знак Знак Знак Знак Знак Знак Знак"/>
    <w:basedOn w:val="10"/>
    <w:link w:val="2f"/>
    <w:rPr>
      <w:rFonts w:ascii="Tahoma" w:hAnsi="Tahoma"/>
    </w:rPr>
  </w:style>
  <w:style w:type="paragraph" w:customStyle="1" w:styleId="WW8Num2z5">
    <w:name w:val="WW8Num2z5"/>
    <w:link w:val="WW8Num2z50"/>
  </w:style>
  <w:style w:type="character" w:customStyle="1" w:styleId="WW8Num2z50">
    <w:name w:val="WW8Num2z5"/>
    <w:link w:val="WW8Num2z5"/>
  </w:style>
  <w:style w:type="paragraph" w:customStyle="1" w:styleId="WW8Num1z3">
    <w:name w:val="WW8Num1z3"/>
    <w:link w:val="WW8Num1z30"/>
  </w:style>
  <w:style w:type="character" w:customStyle="1" w:styleId="WW8Num1z30">
    <w:name w:val="WW8Num1z3"/>
    <w:link w:val="WW8Num1z3"/>
  </w:style>
  <w:style w:type="paragraph" w:customStyle="1" w:styleId="-">
    <w:name w:val="ЭР-содержание (правое окно)"/>
    <w:basedOn w:val="a"/>
    <w:next w:val="a"/>
    <w:link w:val="-0"/>
    <w:pPr>
      <w:widowControl w:val="0"/>
      <w:spacing w:before="300"/>
    </w:pPr>
    <w:rPr>
      <w:rFonts w:ascii="Arial" w:hAnsi="Arial"/>
      <w:sz w:val="26"/>
    </w:rPr>
  </w:style>
  <w:style w:type="character" w:customStyle="1" w:styleId="-0">
    <w:name w:val="ЭР-содержание (правое окно)"/>
    <w:basedOn w:val="10"/>
    <w:link w:val="-"/>
    <w:rPr>
      <w:rFonts w:ascii="Arial" w:hAnsi="Arial"/>
      <w:sz w:val="26"/>
    </w:rPr>
  </w:style>
  <w:style w:type="paragraph" w:customStyle="1" w:styleId="WW8Num4z1">
    <w:name w:val="WW8Num4z1"/>
    <w:link w:val="WW8Num4z10"/>
  </w:style>
  <w:style w:type="character" w:customStyle="1" w:styleId="WW8Num4z10">
    <w:name w:val="WW8Num4z1"/>
    <w:link w:val="WW8Num4z1"/>
  </w:style>
  <w:style w:type="paragraph" w:customStyle="1" w:styleId="afffffff4">
    <w:name w:val="Подзаголовок для информации об изменениях"/>
    <w:basedOn w:val="affff1"/>
    <w:next w:val="a"/>
    <w:link w:val="afffffff5"/>
    <w:rPr>
      <w:b/>
      <w:sz w:val="24"/>
    </w:rPr>
  </w:style>
  <w:style w:type="character" w:customStyle="1" w:styleId="afffffff5">
    <w:name w:val="Подзаголовок для информации об изменениях"/>
    <w:basedOn w:val="affff3"/>
    <w:link w:val="afffffff4"/>
    <w:rPr>
      <w:rFonts w:ascii="Arial" w:hAnsi="Arial"/>
      <w:b/>
      <w:color w:val="353842"/>
      <w:sz w:val="24"/>
    </w:rPr>
  </w:style>
  <w:style w:type="character" w:customStyle="1" w:styleId="11">
    <w:name w:val="Заголовок 1 Знак1"/>
    <w:basedOn w:val="10"/>
    <w:link w:val="1"/>
    <w:rPr>
      <w:b/>
      <w:spacing w:val="20"/>
      <w:sz w:val="48"/>
    </w:rPr>
  </w:style>
  <w:style w:type="paragraph" w:customStyle="1" w:styleId="WW8Num3z4">
    <w:name w:val="WW8Num3z4"/>
    <w:link w:val="WW8Num3z40"/>
  </w:style>
  <w:style w:type="character" w:customStyle="1" w:styleId="WW8Num3z40">
    <w:name w:val="WW8Num3z4"/>
    <w:link w:val="WW8Num3z4"/>
  </w:style>
  <w:style w:type="paragraph" w:customStyle="1" w:styleId="WW8Num2z3">
    <w:name w:val="WW8Num2z3"/>
    <w:link w:val="WW8Num2z30"/>
  </w:style>
  <w:style w:type="character" w:customStyle="1" w:styleId="WW8Num2z30">
    <w:name w:val="WW8Num2z3"/>
    <w:link w:val="WW8Num2z3"/>
  </w:style>
  <w:style w:type="paragraph" w:customStyle="1" w:styleId="afffffff6">
    <w:name w:val="Знак Знак Знак Знак"/>
    <w:basedOn w:val="a"/>
    <w:link w:val="afffffff7"/>
    <w:pPr>
      <w:spacing w:before="100" w:after="100"/>
      <w:jc w:val="both"/>
    </w:pPr>
    <w:rPr>
      <w:rFonts w:ascii="Tahoma" w:hAnsi="Tahoma"/>
    </w:rPr>
  </w:style>
  <w:style w:type="character" w:customStyle="1" w:styleId="afffffff7">
    <w:name w:val="Знак Знак Знак Знак"/>
    <w:basedOn w:val="10"/>
    <w:link w:val="afffffff6"/>
    <w:rPr>
      <w:rFonts w:ascii="Tahoma" w:hAnsi="Tahoma"/>
    </w:rPr>
  </w:style>
  <w:style w:type="paragraph" w:customStyle="1" w:styleId="afffffff8">
    <w:name w:val="Внимание: криминал!!"/>
    <w:basedOn w:val="a4"/>
    <w:next w:val="a"/>
    <w:link w:val="afffffff9"/>
  </w:style>
  <w:style w:type="character" w:customStyle="1" w:styleId="afffffff9">
    <w:name w:val="Внимание: криминал!!"/>
    <w:basedOn w:val="a6"/>
    <w:link w:val="afffffff8"/>
    <w:rPr>
      <w:rFonts w:ascii="Arial" w:hAnsi="Arial"/>
      <w:sz w:val="24"/>
      <w:shd w:val="clear" w:color="auto" w:fill="FAF3E9"/>
    </w:rPr>
  </w:style>
  <w:style w:type="paragraph" w:customStyle="1" w:styleId="50">
    <w:name w:val="Заголовок 5 Знак"/>
    <w:link w:val="52"/>
    <w:rPr>
      <w:sz w:val="28"/>
    </w:rPr>
  </w:style>
  <w:style w:type="character" w:customStyle="1" w:styleId="52">
    <w:name w:val="Заголовок 5 Знак"/>
    <w:link w:val="50"/>
    <w:rPr>
      <w:sz w:val="28"/>
    </w:rPr>
  </w:style>
  <w:style w:type="paragraph" w:customStyle="1" w:styleId="afffffffa">
    <w:name w:val="Подвал для информации об изменениях"/>
    <w:basedOn w:val="1"/>
    <w:next w:val="a"/>
    <w:link w:val="afffffffb"/>
    <w:pPr>
      <w:keepNext w:val="0"/>
      <w:widowControl w:val="0"/>
      <w:numPr>
        <w:numId w:val="0"/>
      </w:numPr>
      <w:ind w:right="0"/>
      <w:jc w:val="both"/>
    </w:pPr>
    <w:rPr>
      <w:rFonts w:ascii="Arial" w:hAnsi="Arial"/>
      <w:b w:val="0"/>
      <w:spacing w:val="0"/>
      <w:sz w:val="20"/>
    </w:rPr>
  </w:style>
  <w:style w:type="character" w:customStyle="1" w:styleId="afffffffb">
    <w:name w:val="Подвал для информации об изменениях"/>
    <w:basedOn w:val="11"/>
    <w:link w:val="afffffffa"/>
    <w:rPr>
      <w:rFonts w:ascii="Arial" w:hAnsi="Arial"/>
      <w:b w:val="0"/>
      <w:spacing w:val="0"/>
      <w:sz w:val="20"/>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1ff1">
    <w:name w:val="Гиперссылка1"/>
    <w:link w:val="afffffffc"/>
    <w:rPr>
      <w:u w:val="single"/>
    </w:rPr>
  </w:style>
  <w:style w:type="character" w:styleId="afffffffc">
    <w:name w:val="Hyperlink"/>
    <w:link w:val="1ff1"/>
    <w:rPr>
      <w:color w:val="000000"/>
      <w:u w:val="single"/>
    </w:rPr>
  </w:style>
  <w:style w:type="paragraph" w:customStyle="1" w:styleId="Footnote">
    <w:name w:val="Footnote"/>
    <w:basedOn w:val="a"/>
    <w:link w:val="Footnote0"/>
  </w:style>
  <w:style w:type="character" w:customStyle="1" w:styleId="Footnote0">
    <w:name w:val="Footnote"/>
    <w:basedOn w:val="10"/>
    <w:link w:val="Footnote"/>
  </w:style>
  <w:style w:type="paragraph" w:customStyle="1" w:styleId="2f1">
    <w:name w:val="Знак Знак Знак Знак2"/>
    <w:basedOn w:val="a"/>
    <w:link w:val="2f2"/>
    <w:pPr>
      <w:spacing w:before="100" w:after="100"/>
      <w:jc w:val="both"/>
    </w:pPr>
    <w:rPr>
      <w:rFonts w:ascii="Tahoma" w:hAnsi="Tahoma"/>
    </w:rPr>
  </w:style>
  <w:style w:type="character" w:customStyle="1" w:styleId="2f2">
    <w:name w:val="Знак Знак Знак Знак2"/>
    <w:basedOn w:val="10"/>
    <w:link w:val="2f1"/>
    <w:rPr>
      <w:rFonts w:ascii="Tahoma" w:hAnsi="Tahoma"/>
    </w:rPr>
  </w:style>
  <w:style w:type="character" w:customStyle="1" w:styleId="81">
    <w:name w:val="Заголовок 8 Знак1"/>
    <w:basedOn w:val="10"/>
    <w:link w:val="8"/>
    <w:rPr>
      <w:rFonts w:ascii="Cambria" w:hAnsi="Cambria"/>
      <w:color w:val="404040"/>
    </w:rPr>
  </w:style>
  <w:style w:type="paragraph" w:styleId="1ff2">
    <w:name w:val="toc 1"/>
    <w:next w:val="a"/>
    <w:link w:val="1ff3"/>
    <w:uiPriority w:val="39"/>
    <w:rPr>
      <w:rFonts w:ascii="XO Thames" w:hAnsi="XO Thames"/>
      <w:b/>
      <w:sz w:val="28"/>
    </w:rPr>
  </w:style>
  <w:style w:type="character" w:customStyle="1" w:styleId="1ff3">
    <w:name w:val="Оглавление 1 Знак"/>
    <w:link w:val="1ff2"/>
    <w:rPr>
      <w:rFonts w:ascii="XO Thames" w:hAnsi="XO Thames"/>
      <w:b/>
      <w:sz w:val="28"/>
    </w:rPr>
  </w:style>
  <w:style w:type="paragraph" w:customStyle="1" w:styleId="WW8Num3z2">
    <w:name w:val="WW8Num3z2"/>
    <w:link w:val="WW8Num3z20"/>
  </w:style>
  <w:style w:type="character" w:customStyle="1" w:styleId="WW8Num3z20">
    <w:name w:val="WW8Num3z2"/>
    <w:link w:val="WW8Num3z2"/>
  </w:style>
  <w:style w:type="paragraph" w:customStyle="1" w:styleId="73">
    <w:name w:val="Заголовок 7 Знак"/>
    <w:link w:val="74"/>
    <w:rPr>
      <w:b/>
      <w:i/>
      <w:color w:val="FF0000"/>
      <w:sz w:val="24"/>
    </w:rPr>
  </w:style>
  <w:style w:type="character" w:customStyle="1" w:styleId="74">
    <w:name w:val="Заголовок 7 Знак"/>
    <w:link w:val="73"/>
    <w:rPr>
      <w:b/>
      <w:i/>
      <w:color w:val="FF0000"/>
      <w:sz w:val="24"/>
    </w:rPr>
  </w:style>
  <w:style w:type="paragraph" w:customStyle="1" w:styleId="afffffffd">
    <w:name w:val="Основной текст с отступом Знак"/>
    <w:link w:val="afffffffe"/>
    <w:rPr>
      <w:sz w:val="24"/>
    </w:rPr>
  </w:style>
  <w:style w:type="character" w:customStyle="1" w:styleId="afffffffe">
    <w:name w:val="Основной текст с отступом Знак"/>
    <w:link w:val="afffffffd"/>
    <w:rPr>
      <w:sz w:val="24"/>
    </w:rPr>
  </w:style>
  <w:style w:type="paragraph" w:customStyle="1" w:styleId="affffffff">
    <w:name w:val="Комментарий пользователя"/>
    <w:basedOn w:val="ac"/>
    <w:next w:val="a"/>
    <w:link w:val="affffffff0"/>
  </w:style>
  <w:style w:type="character" w:customStyle="1" w:styleId="affffffff0">
    <w:name w:val="Комментарий пользователя"/>
    <w:basedOn w:val="ae"/>
    <w:link w:val="affffffff"/>
    <w:rPr>
      <w:rFonts w:ascii="Arial" w:hAnsi="Arial"/>
      <w:color w:val="353842"/>
      <w:sz w:val="24"/>
      <w:shd w:val="clear" w:color="auto" w:fill="F0F0F0"/>
    </w:rPr>
  </w:style>
  <w:style w:type="paragraph" w:styleId="affffffff1">
    <w:name w:val="Body Text Indent"/>
    <w:basedOn w:val="a"/>
    <w:link w:val="1ff4"/>
    <w:pPr>
      <w:ind w:firstLine="851"/>
    </w:pPr>
    <w:rPr>
      <w:sz w:val="24"/>
    </w:rPr>
  </w:style>
  <w:style w:type="character" w:customStyle="1" w:styleId="1ff4">
    <w:name w:val="Основной текст с отступом Знак1"/>
    <w:basedOn w:val="10"/>
    <w:link w:val="affffffff1"/>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6z2">
    <w:name w:val="WW8Num6z2"/>
    <w:link w:val="WW8Num6z20"/>
  </w:style>
  <w:style w:type="character" w:customStyle="1" w:styleId="WW8Num6z20">
    <w:name w:val="WW8Num6z2"/>
    <w:link w:val="WW8Num6z2"/>
  </w:style>
  <w:style w:type="paragraph" w:customStyle="1" w:styleId="1ff5">
    <w:name w:val="Абзац списка1"/>
    <w:basedOn w:val="a"/>
    <w:link w:val="1ff6"/>
    <w:pPr>
      <w:spacing w:after="200" w:line="276" w:lineRule="auto"/>
      <w:ind w:left="720"/>
    </w:pPr>
    <w:rPr>
      <w:rFonts w:ascii="Calibri" w:hAnsi="Calibri"/>
      <w:sz w:val="22"/>
    </w:rPr>
  </w:style>
  <w:style w:type="character" w:customStyle="1" w:styleId="1ff6">
    <w:name w:val="Абзац списка1"/>
    <w:basedOn w:val="10"/>
    <w:link w:val="1ff5"/>
    <w:rPr>
      <w:rFonts w:ascii="Calibri" w:hAnsi="Calibri"/>
      <w:sz w:val="22"/>
    </w:rPr>
  </w:style>
  <w:style w:type="paragraph" w:customStyle="1" w:styleId="affffffff2">
    <w:name w:val="Название Знак"/>
    <w:link w:val="affffffff3"/>
    <w:rPr>
      <w:b/>
      <w:sz w:val="28"/>
    </w:rPr>
  </w:style>
  <w:style w:type="character" w:customStyle="1" w:styleId="affffffff3">
    <w:name w:val="Название Знак"/>
    <w:link w:val="affffffff2"/>
    <w:rPr>
      <w:b/>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53">
    <w:name w:val="Основной шрифт абзаца5"/>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2f3">
    <w:name w:val="Основной текст 2 Знак"/>
    <w:link w:val="2f4"/>
    <w:rPr>
      <w:rFonts w:ascii="Calibri" w:hAnsi="Calibri"/>
    </w:rPr>
  </w:style>
  <w:style w:type="character" w:customStyle="1" w:styleId="2f4">
    <w:name w:val="Основной текст 2 Знак"/>
    <w:link w:val="2f3"/>
    <w:rPr>
      <w:rFonts w:ascii="Calibri" w:hAnsi="Calibri"/>
    </w:rPr>
  </w:style>
  <w:style w:type="paragraph" w:customStyle="1" w:styleId="WW8Num3z5">
    <w:name w:val="WW8Num3z5"/>
    <w:link w:val="WW8Num3z50"/>
  </w:style>
  <w:style w:type="character" w:customStyle="1" w:styleId="WW8Num3z50">
    <w:name w:val="WW8Num3z5"/>
    <w:link w:val="WW8Num3z5"/>
  </w:style>
  <w:style w:type="paragraph" w:customStyle="1" w:styleId="affffffff4">
    <w:name w:val="Прижатый влево"/>
    <w:basedOn w:val="a"/>
    <w:next w:val="a"/>
    <w:link w:val="affffffff5"/>
    <w:pPr>
      <w:widowControl w:val="0"/>
    </w:pPr>
    <w:rPr>
      <w:rFonts w:ascii="Arial" w:hAnsi="Arial"/>
      <w:sz w:val="24"/>
    </w:rPr>
  </w:style>
  <w:style w:type="character" w:customStyle="1" w:styleId="affffffff5">
    <w:name w:val="Прижатый влево"/>
    <w:basedOn w:val="10"/>
    <w:link w:val="affffffff4"/>
    <w:rPr>
      <w:rFonts w:ascii="Arial" w:hAnsi="Arial"/>
      <w:sz w:val="24"/>
    </w:rPr>
  </w:style>
  <w:style w:type="paragraph" w:customStyle="1" w:styleId="WW8Num1z0">
    <w:name w:val="WW8Num1z0"/>
    <w:link w:val="WW8Num1z00"/>
  </w:style>
  <w:style w:type="character" w:customStyle="1" w:styleId="WW8Num1z00">
    <w:name w:val="WW8Num1z0"/>
    <w:link w:val="WW8Num1z0"/>
    <w:rPr>
      <w:rFonts w:ascii="Times New Roman" w:hAnsi="Times New Roman"/>
    </w:rPr>
  </w:style>
  <w:style w:type="paragraph" w:styleId="90">
    <w:name w:val="toc 9"/>
    <w:next w:val="a"/>
    <w:link w:val="92"/>
    <w:uiPriority w:val="39"/>
    <w:pPr>
      <w:ind w:left="1600"/>
    </w:pPr>
    <w:rPr>
      <w:rFonts w:ascii="XO Thames" w:hAnsi="XO Thames"/>
      <w:sz w:val="28"/>
    </w:rPr>
  </w:style>
  <w:style w:type="character" w:customStyle="1" w:styleId="92">
    <w:name w:val="Оглавление 9 Знак"/>
    <w:link w:val="90"/>
    <w:rPr>
      <w:rFonts w:ascii="XO Thames" w:hAnsi="XO Thames"/>
      <w:sz w:val="28"/>
    </w:rPr>
  </w:style>
  <w:style w:type="paragraph" w:styleId="affffffff6">
    <w:name w:val="header"/>
    <w:basedOn w:val="a"/>
    <w:link w:val="1ff7"/>
    <w:pPr>
      <w:tabs>
        <w:tab w:val="center" w:pos="4536"/>
        <w:tab w:val="right" w:pos="9072"/>
      </w:tabs>
    </w:pPr>
  </w:style>
  <w:style w:type="character" w:customStyle="1" w:styleId="1ff7">
    <w:name w:val="Верхний колонтитул Знак1"/>
    <w:basedOn w:val="10"/>
    <w:link w:val="affffffff6"/>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affffffff7">
    <w:name w:val="Текст сноски Знак"/>
    <w:basedOn w:val="30"/>
    <w:link w:val="affffffff8"/>
  </w:style>
  <w:style w:type="character" w:customStyle="1" w:styleId="affffffff8">
    <w:name w:val="Текст сноски Знак"/>
    <w:basedOn w:val="32"/>
    <w:link w:val="affffffff7"/>
  </w:style>
  <w:style w:type="paragraph" w:customStyle="1" w:styleId="222">
    <w:name w:val="Основной текст с отступом 22"/>
    <w:basedOn w:val="a"/>
    <w:link w:val="223"/>
    <w:pPr>
      <w:ind w:firstLine="540"/>
      <w:jc w:val="both"/>
    </w:pPr>
    <w:rPr>
      <w:sz w:val="28"/>
    </w:rPr>
  </w:style>
  <w:style w:type="character" w:customStyle="1" w:styleId="223">
    <w:name w:val="Основной текст с отступом 22"/>
    <w:basedOn w:val="10"/>
    <w:link w:val="222"/>
    <w:rPr>
      <w:sz w:val="28"/>
    </w:rPr>
  </w:style>
  <w:style w:type="paragraph" w:customStyle="1" w:styleId="93">
    <w:name w:val="Заголовок 9 Знак"/>
    <w:link w:val="94"/>
    <w:rPr>
      <w:b/>
      <w:sz w:val="28"/>
    </w:rPr>
  </w:style>
  <w:style w:type="character" w:customStyle="1" w:styleId="94">
    <w:name w:val="Заголовок 9 Знак"/>
    <w:link w:val="93"/>
    <w:rPr>
      <w:b/>
      <w:sz w:val="28"/>
    </w:rPr>
  </w:style>
  <w:style w:type="paragraph" w:customStyle="1" w:styleId="HTML0">
    <w:name w:val="Стандартный HTML Знак"/>
    <w:link w:val="HTML2"/>
    <w:rPr>
      <w:rFonts w:ascii="Courier New" w:hAnsi="Courier New"/>
    </w:rPr>
  </w:style>
  <w:style w:type="character" w:customStyle="1" w:styleId="HTML2">
    <w:name w:val="Стандартный HTML Знак"/>
    <w:link w:val="HTML0"/>
    <w:rPr>
      <w:rFonts w:ascii="Courier New" w:hAnsi="Courier New"/>
    </w:rPr>
  </w:style>
  <w:style w:type="paragraph" w:customStyle="1" w:styleId="affffffff9">
    <w:name w:val="Выделение для Базового Поиска"/>
    <w:link w:val="affffffffa"/>
    <w:rPr>
      <w:color w:val="0058A9"/>
      <w:sz w:val="26"/>
    </w:rPr>
  </w:style>
  <w:style w:type="character" w:customStyle="1" w:styleId="affffffffa">
    <w:name w:val="Выделение для Базового Поиска"/>
    <w:link w:val="affffffff9"/>
    <w:rPr>
      <w:color w:val="0058A9"/>
      <w:sz w:val="26"/>
    </w:rPr>
  </w:style>
  <w:style w:type="paragraph" w:customStyle="1" w:styleId="37">
    <w:name w:val="Указатель3"/>
    <w:basedOn w:val="a"/>
    <w:link w:val="38"/>
  </w:style>
  <w:style w:type="character" w:customStyle="1" w:styleId="38">
    <w:name w:val="Указатель3"/>
    <w:basedOn w:val="10"/>
    <w:link w:val="37"/>
  </w:style>
  <w:style w:type="paragraph" w:customStyle="1" w:styleId="WW8Num3z1">
    <w:name w:val="WW8Num3z1"/>
    <w:link w:val="WW8Num3z10"/>
  </w:style>
  <w:style w:type="character" w:customStyle="1" w:styleId="WW8Num3z10">
    <w:name w:val="WW8Num3z1"/>
    <w:link w:val="WW8Num3z1"/>
  </w:style>
  <w:style w:type="paragraph" w:customStyle="1" w:styleId="ConsPlusNormal">
    <w:name w:val="ConsPlusNormal"/>
    <w:link w:val="ConsPlusNormal0"/>
    <w:pPr>
      <w:widowControl w:val="0"/>
    </w:pPr>
    <w:rPr>
      <w:rFonts w:ascii="Calibri" w:hAnsi="Calibri"/>
    </w:rPr>
  </w:style>
  <w:style w:type="character" w:customStyle="1" w:styleId="ConsPlusNormal0">
    <w:name w:val="ConsPlusNormal"/>
    <w:link w:val="ConsPlusNormal"/>
    <w:rPr>
      <w:rFonts w:ascii="Calibri" w:hAnsi="Calibri"/>
    </w:rPr>
  </w:style>
  <w:style w:type="paragraph" w:customStyle="1" w:styleId="affffffffb">
    <w:name w:val="Словарная статья"/>
    <w:basedOn w:val="a"/>
    <w:next w:val="a"/>
    <w:link w:val="affffffffc"/>
    <w:pPr>
      <w:widowControl w:val="0"/>
      <w:ind w:right="118"/>
      <w:jc w:val="both"/>
    </w:pPr>
    <w:rPr>
      <w:rFonts w:ascii="Arial" w:hAnsi="Arial"/>
      <w:sz w:val="24"/>
    </w:rPr>
  </w:style>
  <w:style w:type="character" w:customStyle="1" w:styleId="affffffffc">
    <w:name w:val="Словарная статья"/>
    <w:basedOn w:val="10"/>
    <w:link w:val="affffffffb"/>
    <w:rPr>
      <w:rFonts w:ascii="Arial" w:hAnsi="Arial"/>
      <w:sz w:val="24"/>
    </w:rPr>
  </w:style>
  <w:style w:type="paragraph" w:customStyle="1" w:styleId="affffffffd">
    <w:name w:val="Текст (прав. подпись)"/>
    <w:basedOn w:val="a"/>
    <w:next w:val="a"/>
    <w:link w:val="affffffffe"/>
    <w:pPr>
      <w:widowControl w:val="0"/>
      <w:jc w:val="right"/>
    </w:pPr>
    <w:rPr>
      <w:rFonts w:ascii="Arial" w:hAnsi="Arial"/>
      <w:sz w:val="24"/>
    </w:rPr>
  </w:style>
  <w:style w:type="character" w:customStyle="1" w:styleId="affffffffe">
    <w:name w:val="Текст (прав. подпись)"/>
    <w:basedOn w:val="10"/>
    <w:link w:val="affffffffd"/>
    <w:rPr>
      <w:rFonts w:ascii="Arial" w:hAnsi="Arial"/>
      <w:sz w:val="24"/>
    </w:rPr>
  </w:style>
  <w:style w:type="paragraph" w:customStyle="1" w:styleId="afffffffff">
    <w:name w:val="Ссылка на официальную публикацию"/>
    <w:basedOn w:val="a"/>
    <w:next w:val="a"/>
    <w:link w:val="afffffffff0"/>
    <w:pPr>
      <w:widowControl w:val="0"/>
      <w:jc w:val="both"/>
    </w:pPr>
    <w:rPr>
      <w:rFonts w:ascii="Arial" w:hAnsi="Arial"/>
      <w:sz w:val="24"/>
    </w:rPr>
  </w:style>
  <w:style w:type="character" w:customStyle="1" w:styleId="afffffffff0">
    <w:name w:val="Ссылка на официальную публикацию"/>
    <w:basedOn w:val="10"/>
    <w:link w:val="afffffffff"/>
    <w:rPr>
      <w:rFonts w:ascii="Arial" w:hAnsi="Arial"/>
      <w:sz w:val="24"/>
    </w:rPr>
  </w:style>
  <w:style w:type="paragraph" w:customStyle="1" w:styleId="WW8Num1z4">
    <w:name w:val="WW8Num1z4"/>
    <w:link w:val="WW8Num1z40"/>
  </w:style>
  <w:style w:type="character" w:customStyle="1" w:styleId="WW8Num1z40">
    <w:name w:val="WW8Num1z4"/>
    <w:link w:val="WW8Num1z4"/>
  </w:style>
  <w:style w:type="paragraph" w:customStyle="1" w:styleId="section2">
    <w:name w:val="section2"/>
    <w:basedOn w:val="a"/>
    <w:link w:val="section20"/>
    <w:pPr>
      <w:spacing w:before="240" w:after="100"/>
      <w:ind w:firstLine="225"/>
    </w:pPr>
    <w:rPr>
      <w:rFonts w:ascii="Verdana" w:hAnsi="Verdana"/>
      <w:sz w:val="16"/>
    </w:rPr>
  </w:style>
  <w:style w:type="character" w:customStyle="1" w:styleId="section20">
    <w:name w:val="section2"/>
    <w:basedOn w:val="10"/>
    <w:link w:val="section2"/>
    <w:rPr>
      <w:rFonts w:ascii="Verdana" w:hAnsi="Verdana"/>
      <w:color w:val="000000"/>
      <w:sz w:val="16"/>
    </w:rPr>
  </w:style>
  <w:style w:type="paragraph" w:styleId="85">
    <w:name w:val="toc 8"/>
    <w:next w:val="a"/>
    <w:link w:val="86"/>
    <w:uiPriority w:val="39"/>
    <w:pPr>
      <w:ind w:left="1400"/>
    </w:pPr>
    <w:rPr>
      <w:rFonts w:ascii="XO Thames" w:hAnsi="XO Thames"/>
      <w:sz w:val="28"/>
    </w:rPr>
  </w:style>
  <w:style w:type="character" w:customStyle="1" w:styleId="86">
    <w:name w:val="Оглавление 8 Знак"/>
    <w:link w:val="85"/>
    <w:rPr>
      <w:rFonts w:ascii="XO Thames" w:hAnsi="XO Thames"/>
      <w:sz w:val="28"/>
    </w:rPr>
  </w:style>
  <w:style w:type="paragraph" w:customStyle="1" w:styleId="1ff8">
    <w:name w:val="Указатель1"/>
    <w:basedOn w:val="a"/>
    <w:link w:val="1ff9"/>
    <w:pPr>
      <w:widowControl w:val="0"/>
    </w:pPr>
  </w:style>
  <w:style w:type="character" w:customStyle="1" w:styleId="1ff9">
    <w:name w:val="Указатель1"/>
    <w:basedOn w:val="10"/>
    <w:link w:val="1ff8"/>
  </w:style>
  <w:style w:type="paragraph" w:customStyle="1" w:styleId="afffffffff1">
    <w:name w:val="Красная строка Знак"/>
    <w:link w:val="afffffffff2"/>
    <w:rPr>
      <w:sz w:val="24"/>
    </w:rPr>
  </w:style>
  <w:style w:type="character" w:customStyle="1" w:styleId="afffffffff2">
    <w:name w:val="Красная строка Знак"/>
    <w:link w:val="afffffffff1"/>
    <w:rPr>
      <w:sz w:val="24"/>
    </w:rPr>
  </w:style>
  <w:style w:type="paragraph" w:customStyle="1" w:styleId="afffffffff3">
    <w:name w:val="Продолжение ссылки"/>
    <w:link w:val="afffffffff4"/>
  </w:style>
  <w:style w:type="character" w:customStyle="1" w:styleId="afffffffff4">
    <w:name w:val="Продолжение ссылки"/>
    <w:link w:val="afffffffff3"/>
  </w:style>
  <w:style w:type="paragraph" w:customStyle="1" w:styleId="western">
    <w:name w:val="western"/>
    <w:basedOn w:val="a"/>
    <w:link w:val="western0"/>
    <w:pPr>
      <w:spacing w:before="100" w:after="100"/>
    </w:pPr>
    <w:rPr>
      <w:sz w:val="24"/>
    </w:rPr>
  </w:style>
  <w:style w:type="character" w:customStyle="1" w:styleId="western0">
    <w:name w:val="western"/>
    <w:basedOn w:val="10"/>
    <w:link w:val="western"/>
    <w:rPr>
      <w:sz w:val="24"/>
    </w:rPr>
  </w:style>
  <w:style w:type="paragraph" w:customStyle="1" w:styleId="WW8Num2z4">
    <w:name w:val="WW8Num2z4"/>
    <w:link w:val="WW8Num2z40"/>
  </w:style>
  <w:style w:type="character" w:customStyle="1" w:styleId="WW8Num2z40">
    <w:name w:val="WW8Num2z4"/>
    <w:link w:val="WW8Num2z4"/>
  </w:style>
  <w:style w:type="paragraph" w:customStyle="1" w:styleId="s1">
    <w:name w:val="s_1"/>
    <w:basedOn w:val="a"/>
    <w:link w:val="s10"/>
    <w:pPr>
      <w:spacing w:before="100" w:after="100"/>
    </w:pPr>
    <w:rPr>
      <w:sz w:val="24"/>
    </w:rPr>
  </w:style>
  <w:style w:type="character" w:customStyle="1" w:styleId="s10">
    <w:name w:val="s_1"/>
    <w:basedOn w:val="10"/>
    <w:link w:val="s1"/>
    <w:rPr>
      <w:sz w:val="24"/>
    </w:rPr>
  </w:style>
  <w:style w:type="paragraph" w:customStyle="1" w:styleId="afffffffff5">
    <w:name w:val="Схема документа Знак"/>
    <w:link w:val="afffffffff6"/>
    <w:rPr>
      <w:rFonts w:ascii="Tahoma" w:hAnsi="Tahoma"/>
      <w:shd w:val="clear" w:color="auto" w:fill="000080"/>
    </w:rPr>
  </w:style>
  <w:style w:type="character" w:customStyle="1" w:styleId="afffffffff6">
    <w:name w:val="Схема документа Знак"/>
    <w:link w:val="afffffffff5"/>
    <w:rPr>
      <w:rFonts w:ascii="Tahoma" w:hAnsi="Tahoma"/>
      <w:shd w:val="clear" w:color="auto" w:fill="000080"/>
    </w:rPr>
  </w:style>
  <w:style w:type="character" w:customStyle="1" w:styleId="af0">
    <w:name w:val="Абзац списка Знак"/>
    <w:basedOn w:val="10"/>
    <w:link w:val="af"/>
    <w:rPr>
      <w:rFonts w:ascii="Calibri" w:hAnsi="Calibri"/>
    </w:rPr>
  </w:style>
  <w:style w:type="paragraph" w:customStyle="1" w:styleId="WW8Num4z5">
    <w:name w:val="WW8Num4z5"/>
    <w:link w:val="WW8Num4z50"/>
  </w:style>
  <w:style w:type="character" w:customStyle="1" w:styleId="WW8Num4z50">
    <w:name w:val="WW8Num4z5"/>
    <w:link w:val="WW8Num4z5"/>
  </w:style>
  <w:style w:type="paragraph" w:customStyle="1" w:styleId="affff1">
    <w:name w:val="Текст информации об изменениях"/>
    <w:basedOn w:val="a"/>
    <w:next w:val="a"/>
    <w:link w:val="affff3"/>
    <w:pPr>
      <w:widowControl w:val="0"/>
      <w:jc w:val="both"/>
    </w:pPr>
    <w:rPr>
      <w:rFonts w:ascii="Arial" w:hAnsi="Arial"/>
      <w:color w:val="353842"/>
    </w:rPr>
  </w:style>
  <w:style w:type="character" w:customStyle="1" w:styleId="affff3">
    <w:name w:val="Текст информации об изменениях"/>
    <w:basedOn w:val="10"/>
    <w:link w:val="affff1"/>
    <w:rPr>
      <w:rFonts w:ascii="Arial" w:hAnsi="Arial"/>
      <w:color w:val="353842"/>
    </w:rPr>
  </w:style>
  <w:style w:type="paragraph" w:customStyle="1" w:styleId="afffffffff7">
    <w:name w:val="Нижний колонтитул Знак"/>
    <w:link w:val="afffffffff8"/>
  </w:style>
  <w:style w:type="character" w:customStyle="1" w:styleId="afffffffff8">
    <w:name w:val="Нижний колонтитул Знак"/>
    <w:link w:val="afffffffff7"/>
  </w:style>
  <w:style w:type="paragraph" w:customStyle="1" w:styleId="afffffffff9">
    <w:name w:val="Сравнение редакций. Добавленный фрагмент"/>
    <w:link w:val="afffffffffa"/>
    <w:rPr>
      <w:shd w:val="clear" w:color="auto" w:fill="C1D7FF"/>
    </w:rPr>
  </w:style>
  <w:style w:type="character" w:customStyle="1" w:styleId="afffffffffa">
    <w:name w:val="Сравнение редакций. Добавленный фрагмент"/>
    <w:link w:val="afffffffff9"/>
    <w:rPr>
      <w:color w:val="000000"/>
      <w:shd w:val="clear" w:color="auto" w:fill="C1D7FF"/>
    </w:rPr>
  </w:style>
  <w:style w:type="paragraph" w:customStyle="1" w:styleId="afffffffffb">
    <w:name w:val="Подчёркнуный текст"/>
    <w:basedOn w:val="a"/>
    <w:next w:val="a"/>
    <w:link w:val="afffffffffc"/>
    <w:pPr>
      <w:widowControl w:val="0"/>
      <w:jc w:val="both"/>
    </w:pPr>
    <w:rPr>
      <w:rFonts w:ascii="Arial" w:hAnsi="Arial"/>
      <w:sz w:val="24"/>
    </w:rPr>
  </w:style>
  <w:style w:type="character" w:customStyle="1" w:styleId="afffffffffc">
    <w:name w:val="Подчёркнуный текст"/>
    <w:basedOn w:val="10"/>
    <w:link w:val="afffffffffb"/>
    <w:rPr>
      <w:rFonts w:ascii="Arial" w:hAnsi="Arial"/>
      <w:sz w:val="24"/>
    </w:rPr>
  </w:style>
  <w:style w:type="paragraph" w:customStyle="1" w:styleId="WW8Num2z6">
    <w:name w:val="WW8Num2z6"/>
    <w:link w:val="WW8Num2z60"/>
  </w:style>
  <w:style w:type="character" w:customStyle="1" w:styleId="WW8Num2z60">
    <w:name w:val="WW8Num2z6"/>
    <w:link w:val="WW8Num2z6"/>
  </w:style>
  <w:style w:type="paragraph" w:customStyle="1" w:styleId="1e">
    <w:name w:val="Красная строка1"/>
    <w:basedOn w:val="aff6"/>
    <w:link w:val="1f0"/>
    <w:pPr>
      <w:ind w:firstLine="210"/>
    </w:pPr>
    <w:rPr>
      <w:sz w:val="24"/>
    </w:rPr>
  </w:style>
  <w:style w:type="character" w:customStyle="1" w:styleId="1f0">
    <w:name w:val="Красная строка1"/>
    <w:basedOn w:val="25"/>
    <w:link w:val="1e"/>
    <w:rPr>
      <w:sz w:val="24"/>
    </w:rPr>
  </w:style>
  <w:style w:type="paragraph" w:customStyle="1" w:styleId="a4">
    <w:name w:val="Внимание"/>
    <w:basedOn w:val="a"/>
    <w:next w:val="a"/>
    <w:link w:val="a6"/>
    <w:pPr>
      <w:widowControl w:val="0"/>
      <w:spacing w:before="240" w:after="240"/>
      <w:ind w:left="420" w:right="420" w:firstLine="300"/>
      <w:jc w:val="both"/>
    </w:pPr>
    <w:rPr>
      <w:rFonts w:ascii="Arial" w:hAnsi="Arial"/>
      <w:sz w:val="24"/>
      <w:shd w:val="clear" w:color="auto" w:fill="FAF3E9"/>
    </w:rPr>
  </w:style>
  <w:style w:type="character" w:customStyle="1" w:styleId="a6">
    <w:name w:val="Внимание"/>
    <w:basedOn w:val="10"/>
    <w:link w:val="a4"/>
    <w:rPr>
      <w:rFonts w:ascii="Arial" w:hAnsi="Arial"/>
      <w:sz w:val="24"/>
      <w:shd w:val="clear" w:color="auto" w:fill="FAF3E9"/>
    </w:rPr>
  </w:style>
  <w:style w:type="paragraph" w:customStyle="1" w:styleId="45">
    <w:name w:val="Указатель4"/>
    <w:basedOn w:val="a"/>
    <w:link w:val="46"/>
    <w:rPr>
      <w:rFonts w:ascii="Arial" w:hAnsi="Arial"/>
    </w:rPr>
  </w:style>
  <w:style w:type="character" w:customStyle="1" w:styleId="46">
    <w:name w:val="Указатель4"/>
    <w:basedOn w:val="10"/>
    <w:link w:val="45"/>
    <w:rPr>
      <w:rFonts w:ascii="Arial" w:hAnsi="Arial"/>
    </w:rPr>
  </w:style>
  <w:style w:type="paragraph" w:customStyle="1" w:styleId="WW8Num3z3">
    <w:name w:val="WW8Num3z3"/>
    <w:link w:val="WW8Num3z30"/>
  </w:style>
  <w:style w:type="character" w:customStyle="1" w:styleId="WW8Num3z30">
    <w:name w:val="WW8Num3z3"/>
    <w:link w:val="WW8Num3z3"/>
  </w:style>
  <w:style w:type="paragraph" w:styleId="afffffffffd">
    <w:name w:val="footer"/>
    <w:basedOn w:val="a"/>
    <w:link w:val="1ffa"/>
    <w:pPr>
      <w:tabs>
        <w:tab w:val="center" w:pos="4677"/>
        <w:tab w:val="right" w:pos="9355"/>
      </w:tabs>
    </w:pPr>
  </w:style>
  <w:style w:type="character" w:customStyle="1" w:styleId="1ffa">
    <w:name w:val="Нижний колонтитул Знак1"/>
    <w:basedOn w:val="10"/>
    <w:link w:val="afffffffffd"/>
  </w:style>
  <w:style w:type="paragraph" w:styleId="afffffffffe">
    <w:name w:val="Balloon Text"/>
    <w:basedOn w:val="a"/>
    <w:link w:val="1ffb"/>
    <w:rPr>
      <w:rFonts w:ascii="Tahoma" w:hAnsi="Tahoma"/>
      <w:sz w:val="16"/>
    </w:rPr>
  </w:style>
  <w:style w:type="character" w:customStyle="1" w:styleId="1ffb">
    <w:name w:val="Текст выноски Знак1"/>
    <w:basedOn w:val="10"/>
    <w:link w:val="afffffffffe"/>
    <w:rPr>
      <w:rFonts w:ascii="Tahoma" w:hAnsi="Tahoma"/>
      <w:sz w:val="16"/>
    </w:rPr>
  </w:style>
  <w:style w:type="paragraph" w:customStyle="1" w:styleId="afff9">
    <w:name w:val="Текст (лев. подпись)"/>
    <w:basedOn w:val="a"/>
    <w:next w:val="a"/>
    <w:link w:val="afffb"/>
    <w:pPr>
      <w:widowControl w:val="0"/>
    </w:pPr>
    <w:rPr>
      <w:rFonts w:ascii="Arial" w:hAnsi="Arial"/>
      <w:sz w:val="24"/>
    </w:rPr>
  </w:style>
  <w:style w:type="character" w:customStyle="1" w:styleId="afffb">
    <w:name w:val="Текст (лев. подпись)"/>
    <w:basedOn w:val="10"/>
    <w:link w:val="afff9"/>
    <w:rPr>
      <w:rFonts w:ascii="Arial" w:hAnsi="Arial"/>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6z4">
    <w:name w:val="WW8Num6z4"/>
    <w:link w:val="WW8Num6z40"/>
  </w:style>
  <w:style w:type="character" w:customStyle="1" w:styleId="WW8Num6z40">
    <w:name w:val="WW8Num6z4"/>
    <w:link w:val="WW8Num6z4"/>
  </w:style>
  <w:style w:type="paragraph" w:customStyle="1" w:styleId="affffffffff">
    <w:name w:val="Интерактивный заголовок"/>
    <w:basedOn w:val="1f5"/>
    <w:next w:val="a"/>
    <w:link w:val="affffffffff0"/>
    <w:rPr>
      <w:b w:val="0"/>
      <w:color w:val="000000"/>
      <w:u w:val="single"/>
    </w:rPr>
  </w:style>
  <w:style w:type="character" w:customStyle="1" w:styleId="affffffffff0">
    <w:name w:val="Интерактивный заголовок"/>
    <w:basedOn w:val="1f6"/>
    <w:link w:val="affffffffff"/>
    <w:rPr>
      <w:rFonts w:ascii="Arial" w:hAnsi="Arial"/>
      <w:b w:val="0"/>
      <w:color w:val="000000"/>
      <w:sz w:val="24"/>
      <w:u w:val="single"/>
      <w:shd w:val="clear" w:color="auto" w:fill="F0F0F0"/>
    </w:rPr>
  </w:style>
  <w:style w:type="paragraph" w:customStyle="1" w:styleId="WW8Num4z8">
    <w:name w:val="WW8Num4z8"/>
    <w:link w:val="WW8Num4z80"/>
  </w:style>
  <w:style w:type="character" w:customStyle="1" w:styleId="WW8Num4z80">
    <w:name w:val="WW8Num4z8"/>
    <w:link w:val="WW8Num4z8"/>
  </w:style>
  <w:style w:type="paragraph" w:customStyle="1" w:styleId="affffffffff1">
    <w:name w:val="Текст Знак"/>
    <w:link w:val="affffffffff2"/>
    <w:rPr>
      <w:rFonts w:ascii="Courier New" w:hAnsi="Courier New"/>
    </w:rPr>
  </w:style>
  <w:style w:type="character" w:customStyle="1" w:styleId="affffffffff2">
    <w:name w:val="Текст Знак"/>
    <w:link w:val="affffffffff1"/>
    <w:rPr>
      <w:rFonts w:ascii="Courier New" w:hAnsi="Courier New"/>
    </w:rPr>
  </w:style>
  <w:style w:type="paragraph" w:customStyle="1" w:styleId="WW8Num6z6">
    <w:name w:val="WW8Num6z6"/>
    <w:link w:val="WW8Num6z60"/>
  </w:style>
  <w:style w:type="character" w:customStyle="1" w:styleId="WW8Num6z60">
    <w:name w:val="WW8Num6z6"/>
    <w:link w:val="WW8Num6z6"/>
  </w:style>
  <w:style w:type="paragraph" w:customStyle="1" w:styleId="heading1">
    <w:name w:val="heading"/>
    <w:basedOn w:val="a"/>
    <w:link w:val="heading2"/>
    <w:pPr>
      <w:spacing w:before="240" w:after="100"/>
      <w:ind w:firstLine="225"/>
    </w:pPr>
    <w:rPr>
      <w:rFonts w:ascii="Verdana" w:hAnsi="Verdana"/>
      <w:sz w:val="16"/>
    </w:rPr>
  </w:style>
  <w:style w:type="character" w:customStyle="1" w:styleId="heading2">
    <w:name w:val="heading"/>
    <w:basedOn w:val="10"/>
    <w:link w:val="heading1"/>
    <w:rPr>
      <w:rFonts w:ascii="Verdana" w:hAnsi="Verdana"/>
      <w:color w:val="000000"/>
      <w:sz w:val="16"/>
    </w:rPr>
  </w:style>
  <w:style w:type="paragraph" w:customStyle="1" w:styleId="47">
    <w:name w:val="Заголовок 4 Знак"/>
    <w:link w:val="48"/>
    <w:rPr>
      <w:sz w:val="52"/>
      <w14:shadow w14:blurRad="50800" w14:dist="38100" w14:dir="2700000" w14:sx="100000" w14:sy="100000" w14:kx="0" w14:ky="0" w14:algn="tl">
        <w14:srgbClr w14:val="000000">
          <w14:alpha w14:val="60000"/>
        </w14:srgbClr>
      </w14:shadow>
    </w:rPr>
  </w:style>
  <w:style w:type="character" w:customStyle="1" w:styleId="48">
    <w:name w:val="Заголовок 4 Знак"/>
    <w:link w:val="47"/>
    <w:rPr>
      <w:sz w:val="52"/>
      <w14:shadow w14:blurRad="50800" w14:dist="38100" w14:dir="2700000" w14:sx="100000" w14:sy="100000" w14:kx="0" w14:ky="0" w14:algn="tl">
        <w14:srgbClr w14:val="000000">
          <w14:alpha w14:val="60000"/>
        </w14:srgbClr>
      </w14:shadow>
    </w:rPr>
  </w:style>
  <w:style w:type="paragraph" w:customStyle="1" w:styleId="WW8Num3z7">
    <w:name w:val="WW8Num3z7"/>
    <w:link w:val="WW8Num3z70"/>
  </w:style>
  <w:style w:type="character" w:customStyle="1" w:styleId="WW8Num3z70">
    <w:name w:val="WW8Num3z7"/>
    <w:link w:val="WW8Num3z7"/>
  </w:style>
  <w:style w:type="paragraph" w:customStyle="1" w:styleId="WW8Num2z1">
    <w:name w:val="WW8Num2z1"/>
    <w:link w:val="WW8Num2z10"/>
    <w:rPr>
      <w:spacing w:val="-3"/>
      <w:sz w:val="28"/>
    </w:rPr>
  </w:style>
  <w:style w:type="character" w:customStyle="1" w:styleId="WW8Num2z10">
    <w:name w:val="WW8Num2z1"/>
    <w:link w:val="WW8Num2z1"/>
    <w:rPr>
      <w:b w:val="0"/>
      <w:spacing w:val="-3"/>
      <w:sz w:val="28"/>
    </w:rPr>
  </w:style>
  <w:style w:type="paragraph" w:customStyle="1" w:styleId="1ffc">
    <w:name w:val="Стиль1"/>
    <w:basedOn w:val="a"/>
    <w:link w:val="1ffd"/>
    <w:pPr>
      <w:tabs>
        <w:tab w:val="left" w:pos="1041"/>
        <w:tab w:val="left" w:pos="2340"/>
      </w:tabs>
      <w:ind w:left="2340" w:hanging="360"/>
    </w:pPr>
  </w:style>
  <w:style w:type="character" w:customStyle="1" w:styleId="1ffd">
    <w:name w:val="Стиль1"/>
    <w:basedOn w:val="10"/>
    <w:link w:val="1ffc"/>
  </w:style>
  <w:style w:type="paragraph" w:customStyle="1" w:styleId="2f5">
    <w:name w:val="Название объекта2"/>
    <w:basedOn w:val="a"/>
    <w:link w:val="2f6"/>
    <w:pPr>
      <w:widowControl w:val="0"/>
      <w:spacing w:before="120" w:after="120"/>
    </w:pPr>
    <w:rPr>
      <w:i/>
      <w:sz w:val="24"/>
    </w:rPr>
  </w:style>
  <w:style w:type="character" w:customStyle="1" w:styleId="2f6">
    <w:name w:val="Название объекта2"/>
    <w:basedOn w:val="10"/>
    <w:link w:val="2f5"/>
    <w:rPr>
      <w:i/>
      <w:sz w:val="24"/>
    </w:rPr>
  </w:style>
  <w:style w:type="paragraph" w:customStyle="1" w:styleId="consplusnormal1">
    <w:name w:val="consplusnormal"/>
    <w:basedOn w:val="a"/>
    <w:link w:val="consplusnormal2"/>
    <w:pPr>
      <w:spacing w:before="100" w:after="100"/>
    </w:pPr>
    <w:rPr>
      <w:sz w:val="24"/>
    </w:rPr>
  </w:style>
  <w:style w:type="character" w:customStyle="1" w:styleId="consplusnormal2">
    <w:name w:val="consplusnormal"/>
    <w:basedOn w:val="10"/>
    <w:link w:val="consplusnormal1"/>
    <w:rPr>
      <w:sz w:val="24"/>
    </w:rPr>
  </w:style>
  <w:style w:type="paragraph" w:customStyle="1" w:styleId="af6">
    <w:name w:val="Нормальный (таблица)"/>
    <w:basedOn w:val="a"/>
    <w:next w:val="a"/>
    <w:link w:val="af8"/>
    <w:pPr>
      <w:widowControl w:val="0"/>
      <w:jc w:val="both"/>
    </w:pPr>
    <w:rPr>
      <w:rFonts w:ascii="Arial" w:hAnsi="Arial"/>
      <w:sz w:val="24"/>
    </w:rPr>
  </w:style>
  <w:style w:type="character" w:customStyle="1" w:styleId="af8">
    <w:name w:val="Нормальный (таблица)"/>
    <w:basedOn w:val="10"/>
    <w:link w:val="af6"/>
    <w:rPr>
      <w:rFonts w:ascii="Arial" w:hAnsi="Arial"/>
      <w:sz w:val="24"/>
    </w:rPr>
  </w:style>
  <w:style w:type="paragraph" w:customStyle="1" w:styleId="affffffffff3">
    <w:name w:val="Заголовок группы контролов"/>
    <w:basedOn w:val="a"/>
    <w:next w:val="a"/>
    <w:link w:val="affffffffff4"/>
    <w:pPr>
      <w:widowControl w:val="0"/>
      <w:jc w:val="both"/>
    </w:pPr>
    <w:rPr>
      <w:rFonts w:ascii="Arial" w:hAnsi="Arial"/>
      <w:b/>
      <w:sz w:val="24"/>
    </w:rPr>
  </w:style>
  <w:style w:type="character" w:customStyle="1" w:styleId="affffffffff4">
    <w:name w:val="Заголовок группы контролов"/>
    <w:basedOn w:val="10"/>
    <w:link w:val="affffffffff3"/>
    <w:rPr>
      <w:rFonts w:ascii="Arial" w:hAnsi="Arial"/>
      <w:b/>
      <w:color w:val="000000"/>
      <w:sz w:val="24"/>
    </w:rPr>
  </w:style>
  <w:style w:type="paragraph" w:customStyle="1" w:styleId="212">
    <w:name w:val="Основной текст (2)1"/>
    <w:basedOn w:val="a"/>
    <w:link w:val="213"/>
    <w:pPr>
      <w:widowControl w:val="0"/>
      <w:spacing w:line="322" w:lineRule="exact"/>
      <w:jc w:val="both"/>
    </w:pPr>
    <w:rPr>
      <w:rFonts w:ascii="Palatino Linotype" w:hAnsi="Palatino Linotype"/>
      <w:spacing w:val="11"/>
      <w:sz w:val="21"/>
    </w:rPr>
  </w:style>
  <w:style w:type="character" w:customStyle="1" w:styleId="213">
    <w:name w:val="Основной текст (2)1"/>
    <w:basedOn w:val="10"/>
    <w:link w:val="212"/>
    <w:rPr>
      <w:rFonts w:ascii="Palatino Linotype" w:hAnsi="Palatino Linotype"/>
      <w:spacing w:val="11"/>
      <w:sz w:val="21"/>
    </w:rPr>
  </w:style>
  <w:style w:type="paragraph" w:customStyle="1" w:styleId="affffffffff5">
    <w:name w:val="Заголовок распахивающейся части диалога"/>
    <w:basedOn w:val="a"/>
    <w:next w:val="a"/>
    <w:link w:val="affffffffff6"/>
    <w:pPr>
      <w:widowControl w:val="0"/>
      <w:jc w:val="both"/>
    </w:pPr>
    <w:rPr>
      <w:rFonts w:ascii="Arial" w:hAnsi="Arial"/>
      <w:i/>
      <w:color w:val="000080"/>
      <w:sz w:val="24"/>
    </w:rPr>
  </w:style>
  <w:style w:type="character" w:customStyle="1" w:styleId="affffffffff6">
    <w:name w:val="Заголовок распахивающейся части диалога"/>
    <w:basedOn w:val="10"/>
    <w:link w:val="affffffffff5"/>
    <w:rPr>
      <w:rFonts w:ascii="Arial" w:hAnsi="Arial"/>
      <w:i/>
      <w:color w:val="000080"/>
      <w:sz w:val="24"/>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0"/>
    <w:link w:val="consnormal1"/>
    <w:rPr>
      <w:rFonts w:ascii="Arial" w:hAnsi="Arial"/>
      <w:color w:val="000000"/>
    </w:rPr>
  </w:style>
  <w:style w:type="paragraph" w:customStyle="1" w:styleId="affffffffff7">
    <w:name w:val="Текст в таблице"/>
    <w:basedOn w:val="af6"/>
    <w:next w:val="a"/>
    <w:link w:val="affffffffff8"/>
    <w:pPr>
      <w:ind w:firstLine="500"/>
    </w:pPr>
  </w:style>
  <w:style w:type="character" w:customStyle="1" w:styleId="affffffffff8">
    <w:name w:val="Текст в таблице"/>
    <w:basedOn w:val="af8"/>
    <w:link w:val="affffffffff7"/>
    <w:rPr>
      <w:rFonts w:ascii="Arial" w:hAnsi="Arial"/>
      <w:sz w:val="24"/>
    </w:rPr>
  </w:style>
  <w:style w:type="paragraph" w:customStyle="1" w:styleId="affffffffff9">
    <w:name w:val="Заголовок таблицы"/>
    <w:basedOn w:val="afffff4"/>
    <w:link w:val="affffffffffa"/>
    <w:pPr>
      <w:jc w:val="center"/>
    </w:pPr>
    <w:rPr>
      <w:b/>
    </w:rPr>
  </w:style>
  <w:style w:type="character" w:customStyle="1" w:styleId="affffffffffa">
    <w:name w:val="Заголовок таблицы"/>
    <w:basedOn w:val="afffff5"/>
    <w:link w:val="affffffffff9"/>
    <w:rPr>
      <w:b/>
    </w:rPr>
  </w:style>
  <w:style w:type="paragraph" w:styleId="affffffffffb">
    <w:name w:val="Subtitle"/>
    <w:basedOn w:val="1f5"/>
    <w:next w:val="aff6"/>
    <w:link w:val="affffffffffc"/>
    <w:uiPriority w:val="11"/>
    <w:qFormat/>
    <w:pPr>
      <w:jc w:val="center"/>
    </w:pPr>
    <w:rPr>
      <w:i/>
      <w:sz w:val="28"/>
    </w:rPr>
  </w:style>
  <w:style w:type="character" w:customStyle="1" w:styleId="affffffffffc">
    <w:name w:val="Подзаголовок Знак"/>
    <w:basedOn w:val="1f6"/>
    <w:link w:val="affffffffffb"/>
    <w:rPr>
      <w:rFonts w:ascii="Arial" w:hAnsi="Arial"/>
      <w:b/>
      <w:i/>
      <w:color w:val="0058A9"/>
      <w:sz w:val="28"/>
      <w:shd w:val="clear" w:color="auto" w:fill="F0F0F0"/>
    </w:rPr>
  </w:style>
  <w:style w:type="paragraph" w:customStyle="1" w:styleId="39">
    <w:name w:val="Основной текст 3 Знак"/>
    <w:link w:val="3a"/>
    <w:rPr>
      <w:sz w:val="16"/>
    </w:rPr>
  </w:style>
  <w:style w:type="character" w:customStyle="1" w:styleId="3a">
    <w:name w:val="Основной текст 3 Знак"/>
    <w:link w:val="39"/>
    <w:rPr>
      <w:sz w:val="16"/>
    </w:rPr>
  </w:style>
  <w:style w:type="paragraph" w:customStyle="1" w:styleId="affffffffffd">
    <w:name w:val="Объект"/>
    <w:basedOn w:val="a"/>
    <w:next w:val="a"/>
    <w:link w:val="affffffffffe"/>
    <w:pPr>
      <w:widowControl w:val="0"/>
      <w:jc w:val="both"/>
    </w:pPr>
    <w:rPr>
      <w:sz w:val="26"/>
    </w:rPr>
  </w:style>
  <w:style w:type="character" w:customStyle="1" w:styleId="affffffffffe">
    <w:name w:val="Объект"/>
    <w:basedOn w:val="10"/>
    <w:link w:val="affffffffffd"/>
    <w:rPr>
      <w:sz w:val="26"/>
    </w:rPr>
  </w:style>
  <w:style w:type="paragraph" w:customStyle="1" w:styleId="2f7">
    <w:name w:val="Основной текст2"/>
    <w:basedOn w:val="a"/>
    <w:link w:val="2f8"/>
    <w:pPr>
      <w:widowControl w:val="0"/>
      <w:spacing w:line="324" w:lineRule="exact"/>
      <w:jc w:val="both"/>
    </w:pPr>
    <w:rPr>
      <w:sz w:val="26"/>
    </w:rPr>
  </w:style>
  <w:style w:type="character" w:customStyle="1" w:styleId="2f8">
    <w:name w:val="Основной текст2"/>
    <w:basedOn w:val="10"/>
    <w:link w:val="2f7"/>
    <w:rPr>
      <w:sz w:val="26"/>
    </w:rPr>
  </w:style>
  <w:style w:type="paragraph" w:customStyle="1" w:styleId="afffffffffff">
    <w:name w:val="Текст выноски Знак"/>
    <w:link w:val="afffffffffff0"/>
    <w:rPr>
      <w:rFonts w:ascii="Tahoma" w:hAnsi="Tahoma"/>
      <w:sz w:val="16"/>
    </w:rPr>
  </w:style>
  <w:style w:type="character" w:customStyle="1" w:styleId="afffffffffff0">
    <w:name w:val="Текст выноски Знак"/>
    <w:link w:val="afffffffffff"/>
    <w:rPr>
      <w:rFonts w:ascii="Tahoma" w:hAnsi="Tahoma"/>
      <w:sz w:val="16"/>
    </w:rPr>
  </w:style>
  <w:style w:type="paragraph" w:customStyle="1" w:styleId="afffffffffff1">
    <w:name w:val="Основной текст_"/>
    <w:link w:val="afffffffffff2"/>
    <w:rPr>
      <w:sz w:val="26"/>
      <w:highlight w:val="white"/>
    </w:rPr>
  </w:style>
  <w:style w:type="character" w:customStyle="1" w:styleId="afffffffffff2">
    <w:name w:val="Основной текст_"/>
    <w:link w:val="afffffffffff1"/>
    <w:rPr>
      <w:sz w:val="26"/>
      <w:highlight w:val="white"/>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fffffffffff3">
    <w:name w:val="Title"/>
    <w:basedOn w:val="a"/>
    <w:next w:val="affffffffffb"/>
    <w:link w:val="1ffe"/>
    <w:uiPriority w:val="10"/>
    <w:qFormat/>
    <w:pPr>
      <w:jc w:val="center"/>
    </w:pPr>
    <w:rPr>
      <w:b/>
      <w:sz w:val="28"/>
    </w:rPr>
  </w:style>
  <w:style w:type="character" w:customStyle="1" w:styleId="1ffe">
    <w:name w:val="Название Знак1"/>
    <w:basedOn w:val="10"/>
    <w:link w:val="afffffffffff3"/>
    <w:rPr>
      <w:b/>
      <w:sz w:val="28"/>
    </w:rPr>
  </w:style>
  <w:style w:type="character" w:customStyle="1" w:styleId="41">
    <w:name w:val="Заголовок 4 Знак1"/>
    <w:basedOn w:val="10"/>
    <w:link w:val="4"/>
    <w:rPr>
      <w:sz w:val="52"/>
      <w14:shadow w14:blurRad="50800" w14:dist="38100" w14:dir="2700000" w14:sx="100000" w14:sy="100000" w14:kx="0" w14:ky="0" w14:algn="tl">
        <w14:srgbClr w14:val="000000">
          <w14:alpha w14:val="60000"/>
        </w14:srgbClr>
      </w14:shadow>
    </w:rPr>
  </w:style>
  <w:style w:type="paragraph" w:customStyle="1" w:styleId="afffffb">
    <w:name w:val="Таблицы (моноширинный)"/>
    <w:basedOn w:val="a"/>
    <w:next w:val="a"/>
    <w:link w:val="afffffd"/>
    <w:pPr>
      <w:widowControl w:val="0"/>
      <w:jc w:val="both"/>
    </w:pPr>
    <w:rPr>
      <w:rFonts w:ascii="Courier New" w:hAnsi="Courier New"/>
      <w:sz w:val="22"/>
    </w:rPr>
  </w:style>
  <w:style w:type="character" w:customStyle="1" w:styleId="afffffd">
    <w:name w:val="Таблицы (моноширинный)"/>
    <w:basedOn w:val="10"/>
    <w:link w:val="afffffb"/>
    <w:rPr>
      <w:rFonts w:ascii="Courier New" w:hAnsi="Courier New"/>
      <w:sz w:val="22"/>
    </w:rPr>
  </w:style>
  <w:style w:type="paragraph" w:customStyle="1" w:styleId="afffffffffff4">
    <w:name w:val="Верхний колонтитул Знак"/>
    <w:basedOn w:val="30"/>
    <w:link w:val="afffffffffff5"/>
  </w:style>
  <w:style w:type="character" w:customStyle="1" w:styleId="afffffffffff5">
    <w:name w:val="Верхний колонтитул Знак"/>
    <w:basedOn w:val="32"/>
    <w:link w:val="afffffffffff4"/>
  </w:style>
  <w:style w:type="paragraph" w:customStyle="1" w:styleId="afffffffffff6">
    <w:name w:val="Найденные слова"/>
    <w:link w:val="afffffffffff7"/>
    <w:rPr>
      <w:color w:val="26282F"/>
      <w:sz w:val="26"/>
      <w:shd w:val="clear" w:color="auto" w:fill="FFF580"/>
    </w:rPr>
  </w:style>
  <w:style w:type="character" w:customStyle="1" w:styleId="afffffffffff7">
    <w:name w:val="Найденные слова"/>
    <w:link w:val="afffffffffff6"/>
    <w:rPr>
      <w:color w:val="26282F"/>
      <w:sz w:val="26"/>
      <w:shd w:val="clear" w:color="auto" w:fill="FFF580"/>
    </w:rPr>
  </w:style>
  <w:style w:type="paragraph" w:customStyle="1" w:styleId="afffffffffff8">
    <w:name w:val="Технический комментарий"/>
    <w:basedOn w:val="a"/>
    <w:next w:val="a"/>
    <w:link w:val="afffffffffff9"/>
    <w:pPr>
      <w:widowControl w:val="0"/>
    </w:pPr>
    <w:rPr>
      <w:rFonts w:ascii="Arial" w:hAnsi="Arial"/>
      <w:color w:val="463F31"/>
      <w:sz w:val="24"/>
      <w:shd w:val="clear" w:color="auto" w:fill="FFFFA6"/>
    </w:rPr>
  </w:style>
  <w:style w:type="character" w:customStyle="1" w:styleId="afffffffffff9">
    <w:name w:val="Технический комментарий"/>
    <w:basedOn w:val="10"/>
    <w:link w:val="afffffffffff8"/>
    <w:rPr>
      <w:rFonts w:ascii="Arial" w:hAnsi="Arial"/>
      <w:color w:val="463F31"/>
      <w:sz w:val="24"/>
      <w:shd w:val="clear" w:color="auto" w:fill="FFFFA6"/>
    </w:rPr>
  </w:style>
  <w:style w:type="paragraph" w:customStyle="1" w:styleId="WW8Num6z3">
    <w:name w:val="WW8Num6z3"/>
    <w:link w:val="WW8Num6z30"/>
  </w:style>
  <w:style w:type="character" w:customStyle="1" w:styleId="WW8Num6z30">
    <w:name w:val="WW8Num6z3"/>
    <w:link w:val="WW8Num6z3"/>
  </w:style>
  <w:style w:type="paragraph" w:customStyle="1" w:styleId="WW8Num3z6">
    <w:name w:val="WW8Num3z6"/>
    <w:link w:val="WW8Num3z60"/>
  </w:style>
  <w:style w:type="character" w:customStyle="1" w:styleId="WW8Num3z60">
    <w:name w:val="WW8Num3z6"/>
    <w:link w:val="WW8Num3z6"/>
  </w:style>
  <w:style w:type="paragraph" w:customStyle="1" w:styleId="214">
    <w:name w:val="Основной текст с отступом 21"/>
    <w:basedOn w:val="a"/>
    <w:link w:val="215"/>
    <w:pPr>
      <w:tabs>
        <w:tab w:val="left" w:pos="0"/>
      </w:tabs>
      <w:ind w:firstLine="433"/>
      <w:jc w:val="both"/>
    </w:pPr>
    <w:rPr>
      <w:sz w:val="24"/>
    </w:rPr>
  </w:style>
  <w:style w:type="character" w:customStyle="1" w:styleId="215">
    <w:name w:val="Основной текст с отступом 21"/>
    <w:basedOn w:val="10"/>
    <w:link w:val="214"/>
    <w:rPr>
      <w:sz w:val="24"/>
    </w:rPr>
  </w:style>
  <w:style w:type="character" w:customStyle="1" w:styleId="affffff">
    <w:name w:val="Без интервала Знак"/>
    <w:link w:val="afffffe"/>
    <w:rPr>
      <w:rFonts w:ascii="Calibri" w:hAnsi="Calibri"/>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WW8Num1z6">
    <w:name w:val="WW8Num1z6"/>
    <w:link w:val="WW8Num1z60"/>
  </w:style>
  <w:style w:type="character" w:customStyle="1" w:styleId="WW8Num1z60">
    <w:name w:val="WW8Num1z6"/>
    <w:link w:val="WW8Num1z6"/>
  </w:style>
  <w:style w:type="paragraph" w:customStyle="1" w:styleId="Preformat">
    <w:name w:val="Preformat"/>
    <w:link w:val="Preformat0"/>
    <w:pPr>
      <w:widowControl w:val="0"/>
    </w:pPr>
    <w:rPr>
      <w:rFonts w:ascii="Courier New" w:hAnsi="Courier New"/>
    </w:rPr>
  </w:style>
  <w:style w:type="character" w:customStyle="1" w:styleId="Preformat0">
    <w:name w:val="Preformat"/>
    <w:link w:val="Preformat"/>
    <w:rPr>
      <w:rFonts w:ascii="Courier New" w:hAnsi="Courier New"/>
    </w:rPr>
  </w:style>
  <w:style w:type="character" w:customStyle="1" w:styleId="21">
    <w:name w:val="Заголовок 2 Знак1"/>
    <w:basedOn w:val="10"/>
    <w:link w:val="2"/>
    <w:rPr>
      <w:rFonts w:ascii="Arial" w:hAnsi="Arial"/>
      <w:b/>
    </w:rPr>
  </w:style>
  <w:style w:type="paragraph" w:customStyle="1" w:styleId="ac">
    <w:name w:val="Комментарий"/>
    <w:basedOn w:val="affffffc"/>
    <w:next w:val="a"/>
    <w:link w:val="ae"/>
    <w:pPr>
      <w:spacing w:before="75"/>
      <w:ind w:left="0" w:right="0"/>
      <w:jc w:val="both"/>
    </w:pPr>
    <w:rPr>
      <w:color w:val="353842"/>
      <w:shd w:val="clear" w:color="auto" w:fill="F0F0F0"/>
    </w:rPr>
  </w:style>
  <w:style w:type="character" w:customStyle="1" w:styleId="ae">
    <w:name w:val="Комментарий"/>
    <w:basedOn w:val="affffffd"/>
    <w:link w:val="ac"/>
    <w:rPr>
      <w:rFonts w:ascii="Arial" w:hAnsi="Arial"/>
      <w:color w:val="353842"/>
      <w:sz w:val="24"/>
      <w:shd w:val="clear" w:color="auto" w:fill="F0F0F0"/>
    </w:rPr>
  </w:style>
  <w:style w:type="paragraph" w:customStyle="1" w:styleId="WW8Num3z8">
    <w:name w:val="WW8Num3z8"/>
    <w:link w:val="WW8Num3z80"/>
  </w:style>
  <w:style w:type="character" w:customStyle="1" w:styleId="WW8Num3z80">
    <w:name w:val="WW8Num3z8"/>
    <w:link w:val="WW8Num3z8"/>
  </w:style>
  <w:style w:type="paragraph" w:customStyle="1" w:styleId="WW8Num6z1">
    <w:name w:val="WW8Num6z1"/>
    <w:link w:val="WW8Num6z10"/>
  </w:style>
  <w:style w:type="character" w:customStyle="1" w:styleId="WW8Num6z10">
    <w:name w:val="WW8Num6z1"/>
    <w:link w:val="WW8Num6z1"/>
  </w:style>
  <w:style w:type="paragraph" w:customStyle="1" w:styleId="1fff">
    <w:name w:val="Основной текст1"/>
    <w:basedOn w:val="a"/>
    <w:link w:val="1fff0"/>
    <w:pPr>
      <w:widowControl w:val="0"/>
      <w:spacing w:after="300" w:line="377" w:lineRule="exact"/>
    </w:pPr>
    <w:rPr>
      <w:sz w:val="26"/>
    </w:rPr>
  </w:style>
  <w:style w:type="character" w:customStyle="1" w:styleId="1fff0">
    <w:name w:val="Основной текст1"/>
    <w:basedOn w:val="10"/>
    <w:link w:val="1fff"/>
    <w:rPr>
      <w:color w:val="000000"/>
      <w:sz w:val="26"/>
    </w:rPr>
  </w:style>
  <w:style w:type="paragraph" w:customStyle="1" w:styleId="WW8Num4z6">
    <w:name w:val="WW8Num4z6"/>
    <w:link w:val="WW8Num4z60"/>
  </w:style>
  <w:style w:type="character" w:customStyle="1" w:styleId="WW8Num4z60">
    <w:name w:val="WW8Num4z6"/>
    <w:link w:val="WW8Num4z6"/>
  </w:style>
  <w:style w:type="paragraph" w:customStyle="1" w:styleId="afffffffffffa">
    <w:name w:val="Колонтитул (правый)"/>
    <w:basedOn w:val="affffffffd"/>
    <w:next w:val="a"/>
    <w:link w:val="afffffffffffb"/>
    <w:pPr>
      <w:jc w:val="both"/>
    </w:pPr>
    <w:rPr>
      <w:sz w:val="16"/>
    </w:rPr>
  </w:style>
  <w:style w:type="character" w:customStyle="1" w:styleId="afffffffffffb">
    <w:name w:val="Колонтитул (правый)"/>
    <w:basedOn w:val="affffffffe"/>
    <w:link w:val="afffffffffffa"/>
    <w:rPr>
      <w:rFonts w:ascii="Arial" w:hAnsi="Arial"/>
      <w:sz w:val="16"/>
    </w:rPr>
  </w:style>
  <w:style w:type="paragraph" w:customStyle="1" w:styleId="afffffffffffc">
    <w:name w:val="Символ нумерации"/>
    <w:link w:val="afffffffffffd"/>
  </w:style>
  <w:style w:type="character" w:customStyle="1" w:styleId="afffffffffffd">
    <w:name w:val="Символ нумерации"/>
    <w:link w:val="afffffffffffc"/>
  </w:style>
  <w:style w:type="paragraph" w:customStyle="1" w:styleId="WW-">
    <w:name w:val="WW-Базовый"/>
    <w:link w:val="WW-0"/>
    <w:pPr>
      <w:spacing w:after="200" w:line="276" w:lineRule="auto"/>
    </w:pPr>
    <w:rPr>
      <w:rFonts w:ascii="Calibri" w:hAnsi="Calibri"/>
      <w:sz w:val="22"/>
    </w:rPr>
  </w:style>
  <w:style w:type="character" w:customStyle="1" w:styleId="WW-0">
    <w:name w:val="WW-Базовый"/>
    <w:link w:val="WW-"/>
    <w:rPr>
      <w:rFonts w:ascii="Calibri" w:hAnsi="Calibri"/>
      <w:sz w:val="22"/>
    </w:rPr>
  </w:style>
  <w:style w:type="paragraph" w:customStyle="1" w:styleId="afffffffffffe">
    <w:name w:val="Цветовое выделение"/>
    <w:link w:val="affffffffffff"/>
    <w:rPr>
      <w:b/>
      <w:color w:val="26282F"/>
      <w:sz w:val="26"/>
    </w:rPr>
  </w:style>
  <w:style w:type="character" w:customStyle="1" w:styleId="affffffffffff">
    <w:name w:val="Цветовое выделение"/>
    <w:link w:val="afffffffffffe"/>
    <w:rPr>
      <w:b/>
      <w:color w:val="26282F"/>
      <w:sz w:val="26"/>
    </w:rPr>
  </w:style>
  <w:style w:type="character" w:customStyle="1" w:styleId="61">
    <w:name w:val="Заголовок 6 Знак1"/>
    <w:basedOn w:val="10"/>
    <w:link w:val="6"/>
    <w:rPr>
      <w:b/>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style>
  <w:style w:type="paragraph" w:styleId="1">
    <w:name w:val="heading 1"/>
    <w:basedOn w:val="a"/>
    <w:next w:val="a"/>
    <w:link w:val="11"/>
    <w:uiPriority w:val="9"/>
    <w:qFormat/>
    <w:pPr>
      <w:keepNext/>
      <w:numPr>
        <w:numId w:val="1"/>
      </w:numPr>
      <w:ind w:left="0" w:right="263" w:firstLine="0"/>
      <w:jc w:val="center"/>
      <w:outlineLvl w:val="0"/>
    </w:pPr>
    <w:rPr>
      <w:b/>
      <w:spacing w:val="20"/>
      <w:sz w:val="48"/>
    </w:rPr>
  </w:style>
  <w:style w:type="paragraph" w:styleId="2">
    <w:name w:val="heading 2"/>
    <w:basedOn w:val="a"/>
    <w:next w:val="a"/>
    <w:link w:val="21"/>
    <w:uiPriority w:val="9"/>
    <w:qFormat/>
    <w:pPr>
      <w:keepNext/>
      <w:numPr>
        <w:ilvl w:val="1"/>
        <w:numId w:val="1"/>
      </w:numPr>
      <w:ind w:left="0" w:right="263" w:firstLine="0"/>
      <w:jc w:val="center"/>
      <w:outlineLvl w:val="1"/>
    </w:pPr>
    <w:rPr>
      <w:rFonts w:ascii="Arial" w:hAnsi="Arial"/>
      <w:b/>
    </w:rPr>
  </w:style>
  <w:style w:type="paragraph" w:styleId="3">
    <w:name w:val="heading 3"/>
    <w:basedOn w:val="a"/>
    <w:next w:val="a"/>
    <w:link w:val="31"/>
    <w:uiPriority w:val="9"/>
    <w:qFormat/>
    <w:pPr>
      <w:keepNext/>
      <w:numPr>
        <w:ilvl w:val="2"/>
        <w:numId w:val="1"/>
      </w:numPr>
      <w:ind w:left="0" w:right="263" w:firstLine="0"/>
      <w:jc w:val="center"/>
      <w:outlineLvl w:val="2"/>
    </w:pPr>
    <w:rPr>
      <w:b/>
      <w:sz w:val="44"/>
    </w:rPr>
  </w:style>
  <w:style w:type="paragraph" w:styleId="4">
    <w:name w:val="heading 4"/>
    <w:basedOn w:val="a"/>
    <w:next w:val="a"/>
    <w:link w:val="41"/>
    <w:uiPriority w:val="9"/>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1"/>
    <w:uiPriority w:val="9"/>
    <w:qFormat/>
    <w:pPr>
      <w:keepNext/>
      <w:numPr>
        <w:ilvl w:val="4"/>
        <w:numId w:val="1"/>
      </w:numPr>
      <w:tabs>
        <w:tab w:val="left" w:pos="2552"/>
      </w:tabs>
      <w:outlineLvl w:val="4"/>
    </w:pPr>
    <w:rPr>
      <w:sz w:val="28"/>
    </w:rPr>
  </w:style>
  <w:style w:type="paragraph" w:styleId="6">
    <w:name w:val="heading 6"/>
    <w:basedOn w:val="a"/>
    <w:next w:val="a"/>
    <w:link w:val="61"/>
    <w:uiPriority w:val="9"/>
    <w:qFormat/>
    <w:pPr>
      <w:keepNext/>
      <w:numPr>
        <w:ilvl w:val="5"/>
        <w:numId w:val="1"/>
      </w:numPr>
      <w:ind w:left="3903" w:hanging="180"/>
      <w:jc w:val="center"/>
      <w:outlineLvl w:val="5"/>
    </w:pPr>
    <w:rPr>
      <w:b/>
      <w:sz w:val="24"/>
    </w:rPr>
  </w:style>
  <w:style w:type="paragraph" w:styleId="7">
    <w:name w:val="heading 7"/>
    <w:basedOn w:val="a"/>
    <w:next w:val="a"/>
    <w:link w:val="71"/>
    <w:uiPriority w:val="9"/>
    <w:qFormat/>
    <w:pPr>
      <w:keepNext/>
      <w:numPr>
        <w:ilvl w:val="6"/>
        <w:numId w:val="1"/>
      </w:numPr>
      <w:jc w:val="right"/>
      <w:outlineLvl w:val="6"/>
    </w:pPr>
    <w:rPr>
      <w:b/>
      <w:i/>
      <w:color w:val="FF0000"/>
      <w:sz w:val="24"/>
    </w:rPr>
  </w:style>
  <w:style w:type="paragraph" w:styleId="8">
    <w:name w:val="heading 8"/>
    <w:basedOn w:val="a"/>
    <w:next w:val="a"/>
    <w:link w:val="81"/>
    <w:uiPriority w:val="9"/>
    <w:qFormat/>
    <w:pPr>
      <w:keepNext/>
      <w:keepLines/>
      <w:numPr>
        <w:ilvl w:val="7"/>
        <w:numId w:val="1"/>
      </w:numPr>
      <w:spacing w:before="200"/>
      <w:ind w:left="0" w:firstLine="709"/>
      <w:jc w:val="both"/>
      <w:outlineLvl w:val="7"/>
    </w:pPr>
    <w:rPr>
      <w:rFonts w:ascii="Cambria" w:hAnsi="Cambria"/>
      <w:color w:val="404040"/>
    </w:rPr>
  </w:style>
  <w:style w:type="paragraph" w:styleId="9">
    <w:name w:val="heading 9"/>
    <w:basedOn w:val="a"/>
    <w:next w:val="a"/>
    <w:link w:val="91"/>
    <w:uiPriority w:val="9"/>
    <w:qFormat/>
    <w:pPr>
      <w:keepNext/>
      <w:numPr>
        <w:ilvl w:val="8"/>
        <w:numId w:val="1"/>
      </w:numPr>
      <w:ind w:left="72" w:firstLine="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20">
    <w:name w:val="Заголовок 2 Знак"/>
    <w:link w:val="22"/>
    <w:rPr>
      <w:rFonts w:ascii="Arial" w:hAnsi="Arial"/>
      <w:b/>
    </w:rPr>
  </w:style>
  <w:style w:type="character" w:customStyle="1" w:styleId="22">
    <w:name w:val="Заголовок 2 Знак"/>
    <w:link w:val="20"/>
    <w:rPr>
      <w:rFonts w:ascii="Arial" w:hAnsi="Arial"/>
      <w:b/>
    </w:rPr>
  </w:style>
  <w:style w:type="paragraph" w:customStyle="1" w:styleId="12">
    <w:name w:val="Заголовок 1 Знак"/>
    <w:link w:val="13"/>
    <w:rPr>
      <w:b/>
      <w:spacing w:val="20"/>
      <w:sz w:val="48"/>
    </w:rPr>
  </w:style>
  <w:style w:type="character" w:customStyle="1" w:styleId="13">
    <w:name w:val="Заголовок 1 Знак"/>
    <w:link w:val="12"/>
    <w:rPr>
      <w:b/>
      <w:spacing w:val="20"/>
      <w:sz w:val="48"/>
    </w:rPr>
  </w:style>
  <w:style w:type="paragraph" w:customStyle="1" w:styleId="Style10">
    <w:name w:val="Style10"/>
    <w:basedOn w:val="a"/>
    <w:link w:val="Style100"/>
    <w:pPr>
      <w:widowControl w:val="0"/>
      <w:spacing w:line="324" w:lineRule="exact"/>
      <w:ind w:firstLine="634"/>
      <w:jc w:val="both"/>
    </w:pPr>
    <w:rPr>
      <w:rFonts w:ascii="Century Schoolbook" w:hAnsi="Century Schoolbook"/>
      <w:sz w:val="24"/>
    </w:rPr>
  </w:style>
  <w:style w:type="character" w:customStyle="1" w:styleId="Style100">
    <w:name w:val="Style10"/>
    <w:basedOn w:val="10"/>
    <w:link w:val="Style10"/>
    <w:rPr>
      <w:rFonts w:ascii="Century Schoolbook" w:hAnsi="Century Schoolbook"/>
      <w:sz w:val="24"/>
    </w:rPr>
  </w:style>
  <w:style w:type="paragraph" w:customStyle="1" w:styleId="WW8Num1z1">
    <w:name w:val="WW8Num1z1"/>
    <w:link w:val="WW8Num1z10"/>
  </w:style>
  <w:style w:type="character" w:customStyle="1" w:styleId="WW8Num1z10">
    <w:name w:val="WW8Num1z1"/>
    <w:link w:val="WW8Num1z1"/>
  </w:style>
  <w:style w:type="paragraph" w:customStyle="1" w:styleId="a3">
    <w:name w:val="Внимание: недобросовестность!"/>
    <w:basedOn w:val="a4"/>
    <w:next w:val="a"/>
    <w:link w:val="a5"/>
  </w:style>
  <w:style w:type="character" w:customStyle="1" w:styleId="a5">
    <w:name w:val="Внимание: недобросовестность!"/>
    <w:basedOn w:val="a6"/>
    <w:link w:val="a3"/>
    <w:rPr>
      <w:rFonts w:ascii="Arial" w:hAnsi="Arial"/>
      <w:sz w:val="24"/>
      <w:shd w:val="clear" w:color="auto" w:fill="FAF3E9"/>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DOsntext">
    <w:name w:val="D Osn text"/>
    <w:basedOn w:val="a"/>
    <w:link w:val="DOsntext0"/>
    <w:pPr>
      <w:spacing w:after="120" w:line="336" w:lineRule="auto"/>
      <w:ind w:firstLine="567"/>
      <w:jc w:val="both"/>
    </w:pPr>
    <w:rPr>
      <w:sz w:val="24"/>
    </w:rPr>
  </w:style>
  <w:style w:type="character" w:customStyle="1" w:styleId="DOsntext0">
    <w:name w:val="D Osn text"/>
    <w:basedOn w:val="10"/>
    <w:link w:val="DOsntext"/>
    <w:rPr>
      <w:sz w:val="24"/>
    </w:rPr>
  </w:style>
  <w:style w:type="paragraph" w:customStyle="1" w:styleId="a7">
    <w:name w:val="Заголовок ЭР (правое окно)"/>
    <w:basedOn w:val="a8"/>
    <w:next w:val="a"/>
    <w:link w:val="a9"/>
    <w:pPr>
      <w:spacing w:before="0" w:after="0"/>
      <w:jc w:val="left"/>
    </w:pPr>
    <w:rPr>
      <w:b w:val="0"/>
      <w:color w:val="000000"/>
      <w:sz w:val="24"/>
    </w:rPr>
  </w:style>
  <w:style w:type="character" w:customStyle="1" w:styleId="a9">
    <w:name w:val="Заголовок ЭР (правое окно)"/>
    <w:basedOn w:val="aa"/>
    <w:link w:val="a7"/>
    <w:rPr>
      <w:rFonts w:ascii="Arial" w:hAnsi="Arial"/>
      <w:b w:val="0"/>
      <w:color w:val="000000"/>
      <w:sz w:val="24"/>
    </w:rPr>
  </w:style>
  <w:style w:type="paragraph" w:styleId="HTML">
    <w:name w:val="HTML Preformatted"/>
    <w:basedOn w:val="a"/>
    <w:link w:val="HTM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rPr>
  </w:style>
  <w:style w:type="character" w:customStyle="1" w:styleId="HTML1">
    <w:name w:val="Стандартный HTML Знак1"/>
    <w:basedOn w:val="10"/>
    <w:link w:val="HTML"/>
    <w:rPr>
      <w:rFonts w:ascii="Courier New" w:hAnsi="Courier New"/>
    </w:rPr>
  </w:style>
  <w:style w:type="paragraph" w:customStyle="1" w:styleId="ab">
    <w:name w:val="Информация об изменениях документа"/>
    <w:basedOn w:val="ac"/>
    <w:next w:val="a"/>
    <w:link w:val="ad"/>
  </w:style>
  <w:style w:type="character" w:customStyle="1" w:styleId="ad">
    <w:name w:val="Информация об изменениях документа"/>
    <w:basedOn w:val="ae"/>
    <w:link w:val="ab"/>
    <w:rPr>
      <w:rFonts w:ascii="Arial" w:hAnsi="Arial"/>
      <w:color w:val="353842"/>
      <w:sz w:val="24"/>
      <w:shd w:val="clear" w:color="auto" w:fill="F0F0F0"/>
    </w:rPr>
  </w:style>
  <w:style w:type="paragraph" w:customStyle="1" w:styleId="contentheader2cols">
    <w:name w:val="contentheader2cols"/>
    <w:basedOn w:val="a"/>
    <w:link w:val="contentheader2cols0"/>
    <w:pPr>
      <w:spacing w:before="70"/>
      <w:ind w:left="351"/>
    </w:pPr>
    <w:rPr>
      <w:b/>
      <w:color w:val="3560A7"/>
      <w:sz w:val="30"/>
    </w:rPr>
  </w:style>
  <w:style w:type="character" w:customStyle="1" w:styleId="contentheader2cols0">
    <w:name w:val="contentheader2cols"/>
    <w:basedOn w:val="10"/>
    <w:link w:val="contentheader2cols"/>
    <w:rPr>
      <w:b/>
      <w:color w:val="3560A7"/>
      <w:sz w:val="30"/>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WW8Num6z8">
    <w:name w:val="WW8Num6z8"/>
    <w:link w:val="WW8Num6z80"/>
  </w:style>
  <w:style w:type="character" w:customStyle="1" w:styleId="WW8Num6z80">
    <w:name w:val="WW8Num6z8"/>
    <w:link w:val="WW8Num6z8"/>
  </w:style>
  <w:style w:type="character" w:customStyle="1" w:styleId="71">
    <w:name w:val="Заголовок 7 Знак1"/>
    <w:basedOn w:val="10"/>
    <w:link w:val="7"/>
    <w:rPr>
      <w:b/>
      <w:i/>
      <w:color w:val="FF0000"/>
      <w:sz w:val="24"/>
    </w:rPr>
  </w:style>
  <w:style w:type="paragraph" w:styleId="af">
    <w:name w:val="List Paragraph"/>
    <w:basedOn w:val="a"/>
    <w:link w:val="af0"/>
    <w:pPr>
      <w:ind w:left="720" w:firstLine="709"/>
      <w:jc w:val="both"/>
    </w:pPr>
    <w:rPr>
      <w:rFonts w:ascii="Calibri" w:hAnsi="Calibri"/>
    </w:rPr>
  </w:style>
  <w:style w:type="character" w:customStyle="1" w:styleId="14">
    <w:name w:val="Абзац списка1"/>
    <w:basedOn w:val="10"/>
    <w:rPr>
      <w:rFonts w:ascii="Calibri" w:hAnsi="Calibri"/>
      <w:sz w:val="22"/>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Postan">
    <w:name w:val="Postan"/>
    <w:basedOn w:val="a"/>
    <w:link w:val="Postan0"/>
    <w:pPr>
      <w:jc w:val="center"/>
    </w:pPr>
    <w:rPr>
      <w:sz w:val="28"/>
    </w:rPr>
  </w:style>
  <w:style w:type="character" w:customStyle="1" w:styleId="Postan0">
    <w:name w:val="Postan"/>
    <w:basedOn w:val="10"/>
    <w:link w:val="Postan"/>
    <w:rPr>
      <w:sz w:val="28"/>
    </w:rPr>
  </w:style>
  <w:style w:type="paragraph" w:customStyle="1" w:styleId="60">
    <w:name w:val="Заголовок 6 Знак"/>
    <w:link w:val="62"/>
    <w:rPr>
      <w:b/>
      <w:sz w:val="24"/>
    </w:rPr>
  </w:style>
  <w:style w:type="character" w:customStyle="1" w:styleId="62">
    <w:name w:val="Заголовок 6 Знак"/>
    <w:link w:val="60"/>
    <w:rPr>
      <w:b/>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af1">
    <w:name w:val="Заголовок приложения"/>
    <w:basedOn w:val="a"/>
    <w:next w:val="a"/>
    <w:link w:val="af2"/>
    <w:pPr>
      <w:widowControl w:val="0"/>
      <w:jc w:val="right"/>
    </w:pPr>
    <w:rPr>
      <w:rFonts w:ascii="Arial" w:hAnsi="Arial"/>
      <w:sz w:val="24"/>
    </w:rPr>
  </w:style>
  <w:style w:type="character" w:customStyle="1" w:styleId="af2">
    <w:name w:val="Заголовок приложения"/>
    <w:basedOn w:val="10"/>
    <w:link w:val="af1"/>
    <w:rPr>
      <w:rFonts w:ascii="Arial" w:hAnsi="Arial"/>
      <w:sz w:val="24"/>
    </w:rPr>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WW8Num4z3">
    <w:name w:val="WW8Num4z3"/>
    <w:link w:val="WW8Num4z30"/>
  </w:style>
  <w:style w:type="character" w:customStyle="1" w:styleId="WW8Num4z30">
    <w:name w:val="WW8Num4z3"/>
    <w:link w:val="WW8Num4z3"/>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xt">
    <w:name w:val="Context"/>
    <w:link w:val="Context0"/>
    <w:pPr>
      <w:widowControl w:val="0"/>
    </w:pPr>
    <w:rPr>
      <w:rFonts w:ascii="Arial" w:hAnsi="Arial"/>
      <w:u w:val="single"/>
    </w:rPr>
  </w:style>
  <w:style w:type="character" w:customStyle="1" w:styleId="Context0">
    <w:name w:val="Context"/>
    <w:link w:val="Context"/>
    <w:rPr>
      <w:rFonts w:ascii="Arial" w:hAnsi="Arial"/>
      <w:u w:val="single"/>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af3">
    <w:name w:val="Не вступил в силу"/>
    <w:link w:val="af4"/>
    <w:rPr>
      <w:sz w:val="26"/>
      <w:shd w:val="clear" w:color="auto" w:fill="D8EDE8"/>
    </w:rPr>
  </w:style>
  <w:style w:type="character" w:customStyle="1" w:styleId="af4">
    <w:name w:val="Не вступил в силу"/>
    <w:link w:val="af3"/>
    <w:rPr>
      <w:color w:val="000000"/>
      <w:sz w:val="26"/>
      <w:shd w:val="clear" w:color="auto" w:fill="D8EDE8"/>
    </w:rPr>
  </w:style>
  <w:style w:type="paragraph" w:customStyle="1" w:styleId="af5">
    <w:name w:val="Центрированный (таблица)"/>
    <w:basedOn w:val="af6"/>
    <w:next w:val="a"/>
    <w:link w:val="af7"/>
    <w:pPr>
      <w:jc w:val="center"/>
    </w:pPr>
  </w:style>
  <w:style w:type="character" w:customStyle="1" w:styleId="af7">
    <w:name w:val="Центрированный (таблица)"/>
    <w:basedOn w:val="af8"/>
    <w:link w:val="af5"/>
    <w:rPr>
      <w:rFonts w:ascii="Arial" w:hAnsi="Arial"/>
      <w:sz w:val="24"/>
    </w:rPr>
  </w:style>
  <w:style w:type="paragraph" w:customStyle="1" w:styleId="17">
    <w:name w:val="Строгий1"/>
    <w:link w:val="af9"/>
    <w:rPr>
      <w:b/>
    </w:rPr>
  </w:style>
  <w:style w:type="character" w:styleId="af9">
    <w:name w:val="Strong"/>
    <w:link w:val="17"/>
    <w:rPr>
      <w:b/>
    </w:rPr>
  </w:style>
  <w:style w:type="paragraph" w:customStyle="1" w:styleId="afa">
    <w:name w:val="Знак Знак Знак Знак Знак Знак"/>
    <w:basedOn w:val="a"/>
    <w:link w:val="afb"/>
    <w:pPr>
      <w:spacing w:before="100" w:after="100"/>
      <w:ind w:firstLine="709"/>
      <w:jc w:val="both"/>
    </w:pPr>
    <w:rPr>
      <w:rFonts w:ascii="Tahoma" w:hAnsi="Tahoma"/>
    </w:rPr>
  </w:style>
  <w:style w:type="character" w:customStyle="1" w:styleId="afb">
    <w:name w:val="Знак Знак Знак Знак Знак Знак"/>
    <w:basedOn w:val="10"/>
    <w:link w:val="afa"/>
    <w:rPr>
      <w:rFonts w:ascii="Tahoma" w:hAnsi="Tahoma"/>
    </w:rPr>
  </w:style>
  <w:style w:type="paragraph" w:customStyle="1" w:styleId="afc">
    <w:name w:val="Активная гипертекстовая ссылка"/>
    <w:link w:val="afd"/>
    <w:rPr>
      <w:color w:val="106BBE"/>
      <w:sz w:val="26"/>
      <w:u w:val="single"/>
    </w:rPr>
  </w:style>
  <w:style w:type="character" w:customStyle="1" w:styleId="afd">
    <w:name w:val="Активная гипертекстовая ссылка"/>
    <w:link w:val="afc"/>
    <w:rPr>
      <w:color w:val="106BBE"/>
      <w:sz w:val="26"/>
      <w:u w:val="single"/>
    </w:rPr>
  </w:style>
  <w:style w:type="paragraph" w:customStyle="1" w:styleId="afe">
    <w:name w:val="Переменная часть"/>
    <w:basedOn w:val="aff"/>
    <w:next w:val="a"/>
    <w:link w:val="aff0"/>
    <w:rPr>
      <w:rFonts w:ascii="Arial" w:hAnsi="Arial"/>
      <w:sz w:val="20"/>
    </w:rPr>
  </w:style>
  <w:style w:type="character" w:customStyle="1" w:styleId="aff0">
    <w:name w:val="Переменная часть"/>
    <w:basedOn w:val="aff1"/>
    <w:link w:val="afe"/>
    <w:rPr>
      <w:rFonts w:ascii="Arial" w:hAnsi="Arial"/>
      <w:sz w:val="20"/>
    </w:rPr>
  </w:style>
  <w:style w:type="paragraph" w:customStyle="1" w:styleId="aff2">
    <w:name w:val="Выделение для Базового Поиска (курсив)"/>
    <w:link w:val="aff3"/>
    <w:rPr>
      <w:i/>
      <w:color w:val="0058A9"/>
      <w:sz w:val="26"/>
    </w:rPr>
  </w:style>
  <w:style w:type="character" w:customStyle="1" w:styleId="aff3">
    <w:name w:val="Выделение для Базового Поиска (курсив)"/>
    <w:link w:val="aff2"/>
    <w:rPr>
      <w:i/>
      <w:color w:val="0058A9"/>
      <w:sz w:val="26"/>
    </w:rPr>
  </w:style>
  <w:style w:type="paragraph" w:customStyle="1" w:styleId="aff4">
    <w:name w:val="Заголовок статьи"/>
    <w:basedOn w:val="a"/>
    <w:next w:val="a"/>
    <w:link w:val="aff5"/>
    <w:pPr>
      <w:widowControl w:val="0"/>
      <w:ind w:left="1612" w:hanging="892"/>
      <w:jc w:val="both"/>
    </w:pPr>
    <w:rPr>
      <w:rFonts w:ascii="Arial" w:hAnsi="Arial"/>
      <w:sz w:val="24"/>
    </w:rPr>
  </w:style>
  <w:style w:type="character" w:customStyle="1" w:styleId="aff5">
    <w:name w:val="Заголовок статьи"/>
    <w:basedOn w:val="10"/>
    <w:link w:val="aff4"/>
    <w:rPr>
      <w:rFonts w:ascii="Arial" w:hAnsi="Arial"/>
      <w:sz w:val="24"/>
    </w:rPr>
  </w:style>
  <w:style w:type="paragraph" w:customStyle="1" w:styleId="WW8Num6z7">
    <w:name w:val="WW8Num6z7"/>
    <w:link w:val="WW8Num6z70"/>
  </w:style>
  <w:style w:type="character" w:customStyle="1" w:styleId="WW8Num6z70">
    <w:name w:val="WW8Num6z7"/>
    <w:link w:val="WW8Num6z7"/>
  </w:style>
  <w:style w:type="paragraph" w:styleId="aff6">
    <w:name w:val="Body Text"/>
    <w:basedOn w:val="a"/>
    <w:link w:val="25"/>
    <w:pPr>
      <w:spacing w:after="120"/>
    </w:pPr>
  </w:style>
  <w:style w:type="character" w:customStyle="1" w:styleId="25">
    <w:name w:val="Основной текст Знак2"/>
    <w:basedOn w:val="10"/>
    <w:link w:val="aff6"/>
  </w:style>
  <w:style w:type="paragraph" w:customStyle="1" w:styleId="aff7">
    <w:name w:val="Куда обратиться?"/>
    <w:basedOn w:val="a4"/>
    <w:next w:val="a"/>
    <w:link w:val="aff8"/>
  </w:style>
  <w:style w:type="character" w:customStyle="1" w:styleId="aff8">
    <w:name w:val="Куда обратиться?"/>
    <w:basedOn w:val="a6"/>
    <w:link w:val="aff7"/>
    <w:rPr>
      <w:rFonts w:ascii="Arial" w:hAnsi="Arial"/>
      <w:sz w:val="24"/>
      <w:shd w:val="clear" w:color="auto" w:fill="FAF3E9"/>
    </w:rPr>
  </w:style>
  <w:style w:type="paragraph" w:customStyle="1" w:styleId="aff9">
    <w:name w:val="Текст ЭР (см. также)"/>
    <w:basedOn w:val="a"/>
    <w:next w:val="a"/>
    <w:link w:val="affa"/>
    <w:pPr>
      <w:widowControl w:val="0"/>
      <w:spacing w:before="200"/>
    </w:pPr>
    <w:rPr>
      <w:rFonts w:ascii="Arial" w:hAnsi="Arial"/>
      <w:sz w:val="22"/>
    </w:rPr>
  </w:style>
  <w:style w:type="character" w:customStyle="1" w:styleId="affa">
    <w:name w:val="Текст ЭР (см. также)"/>
    <w:basedOn w:val="10"/>
    <w:link w:val="aff9"/>
    <w:rPr>
      <w:rFonts w:ascii="Arial" w:hAnsi="Arial"/>
      <w:sz w:val="22"/>
    </w:rPr>
  </w:style>
  <w:style w:type="paragraph" w:customStyle="1" w:styleId="affb">
    <w:name w:val="Основной текст Знак"/>
    <w:basedOn w:val="30"/>
    <w:link w:val="affc"/>
  </w:style>
  <w:style w:type="character" w:customStyle="1" w:styleId="affc">
    <w:name w:val="Основной текст Знак"/>
    <w:basedOn w:val="32"/>
    <w:link w:val="affb"/>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sz w:val="20"/>
    </w:rPr>
  </w:style>
  <w:style w:type="paragraph" w:customStyle="1" w:styleId="affd">
    <w:name w:val="Необходимые документы"/>
    <w:basedOn w:val="a4"/>
    <w:next w:val="a"/>
    <w:link w:val="affe"/>
  </w:style>
  <w:style w:type="character" w:customStyle="1" w:styleId="affe">
    <w:name w:val="Необходимые документы"/>
    <w:basedOn w:val="a6"/>
    <w:link w:val="affd"/>
    <w:rPr>
      <w:rFonts w:ascii="Arial" w:hAnsi="Arial"/>
      <w:sz w:val="24"/>
      <w:shd w:val="clear" w:color="auto" w:fill="FAF3E9"/>
    </w:rPr>
  </w:style>
  <w:style w:type="paragraph" w:customStyle="1" w:styleId="18">
    <w:name w:val="Схема документа1"/>
    <w:basedOn w:val="a"/>
    <w:link w:val="19"/>
    <w:rPr>
      <w:rFonts w:ascii="Tahoma" w:hAnsi="Tahoma"/>
    </w:rPr>
  </w:style>
  <w:style w:type="character" w:customStyle="1" w:styleId="19">
    <w:name w:val="Схема документа1"/>
    <w:basedOn w:val="10"/>
    <w:link w:val="18"/>
    <w:rPr>
      <w:rFonts w:ascii="Tahoma" w:hAnsi="Tahoma"/>
    </w:rPr>
  </w:style>
  <w:style w:type="character" w:customStyle="1" w:styleId="31">
    <w:name w:val="Заголовок 3 Знак1"/>
    <w:basedOn w:val="10"/>
    <w:link w:val="3"/>
    <w:rPr>
      <w:b/>
      <w:sz w:val="44"/>
    </w:rPr>
  </w:style>
  <w:style w:type="paragraph" w:customStyle="1" w:styleId="afff">
    <w:name w:val="Сравнение редакций"/>
    <w:link w:val="afff0"/>
    <w:rPr>
      <w:color w:val="26282F"/>
      <w:sz w:val="26"/>
    </w:rPr>
  </w:style>
  <w:style w:type="character" w:customStyle="1" w:styleId="afff0">
    <w:name w:val="Сравнение редакций"/>
    <w:link w:val="afff"/>
    <w:rPr>
      <w:color w:val="26282F"/>
      <w:sz w:val="26"/>
    </w:rPr>
  </w:style>
  <w:style w:type="paragraph" w:customStyle="1" w:styleId="afff1">
    <w:name w:val="Символы концевой сноски"/>
    <w:link w:val="afff2"/>
    <w:rPr>
      <w:vertAlign w:val="superscript"/>
    </w:rPr>
  </w:style>
  <w:style w:type="character" w:customStyle="1" w:styleId="afff2">
    <w:name w:val="Символы концевой сноски"/>
    <w:link w:val="afff1"/>
    <w:rPr>
      <w:vertAlign w:val="superscript"/>
    </w:rPr>
  </w:style>
  <w:style w:type="paragraph" w:customStyle="1" w:styleId="afff3">
    <w:name w:val="Формула"/>
    <w:basedOn w:val="a"/>
    <w:next w:val="a"/>
    <w:link w:val="afff4"/>
    <w:pPr>
      <w:widowControl w:val="0"/>
      <w:spacing w:before="240" w:after="240"/>
      <w:ind w:left="420" w:right="420" w:firstLine="300"/>
      <w:jc w:val="both"/>
    </w:pPr>
    <w:rPr>
      <w:rFonts w:ascii="Arial" w:hAnsi="Arial"/>
      <w:sz w:val="24"/>
      <w:shd w:val="clear" w:color="auto" w:fill="FAF3E9"/>
    </w:rPr>
  </w:style>
  <w:style w:type="character" w:customStyle="1" w:styleId="afff4">
    <w:name w:val="Формула"/>
    <w:basedOn w:val="10"/>
    <w:link w:val="afff3"/>
    <w:rPr>
      <w:rFonts w:ascii="Arial" w:hAnsi="Arial"/>
      <w:sz w:val="24"/>
      <w:shd w:val="clear" w:color="auto" w:fill="FAF3E9"/>
    </w:rPr>
  </w:style>
  <w:style w:type="paragraph" w:customStyle="1" w:styleId="WW8Num1z8">
    <w:name w:val="WW8Num1z8"/>
    <w:link w:val="WW8Num1z80"/>
  </w:style>
  <w:style w:type="character" w:customStyle="1" w:styleId="WW8Num1z80">
    <w:name w:val="WW8Num1z8"/>
    <w:link w:val="WW8Num1z8"/>
  </w:style>
  <w:style w:type="paragraph" w:customStyle="1" w:styleId="afff5">
    <w:name w:val="Знак"/>
    <w:basedOn w:val="a"/>
    <w:link w:val="afff6"/>
    <w:pPr>
      <w:spacing w:before="100" w:after="100"/>
    </w:pPr>
    <w:rPr>
      <w:rFonts w:ascii="Tahoma" w:hAnsi="Tahoma"/>
    </w:rPr>
  </w:style>
  <w:style w:type="character" w:customStyle="1" w:styleId="afff6">
    <w:name w:val="Знак"/>
    <w:basedOn w:val="10"/>
    <w:link w:val="afff5"/>
    <w:rPr>
      <w:rFonts w:ascii="Tahoma" w:hAnsi="Tahoma"/>
    </w:rPr>
  </w:style>
  <w:style w:type="paragraph" w:styleId="afff7">
    <w:name w:val="endnote text"/>
    <w:basedOn w:val="a"/>
    <w:link w:val="1a"/>
  </w:style>
  <w:style w:type="character" w:customStyle="1" w:styleId="1a">
    <w:name w:val="Текст концевой сноски Знак1"/>
    <w:basedOn w:val="10"/>
    <w:link w:val="afff7"/>
  </w:style>
  <w:style w:type="paragraph" w:customStyle="1" w:styleId="30">
    <w:name w:val="Основной шрифт абзаца3"/>
    <w:link w:val="32"/>
  </w:style>
  <w:style w:type="character" w:customStyle="1" w:styleId="32">
    <w:name w:val="Основной шрифт абзаца3"/>
    <w:link w:val="30"/>
  </w:style>
  <w:style w:type="paragraph" w:customStyle="1" w:styleId="afff8">
    <w:name w:val="Колонтитул (левый)"/>
    <w:basedOn w:val="afff9"/>
    <w:next w:val="a"/>
    <w:link w:val="afffa"/>
    <w:pPr>
      <w:jc w:val="both"/>
    </w:pPr>
    <w:rPr>
      <w:sz w:val="16"/>
    </w:rPr>
  </w:style>
  <w:style w:type="character" w:customStyle="1" w:styleId="afffa">
    <w:name w:val="Колонтитул (левый)"/>
    <w:basedOn w:val="afffb"/>
    <w:link w:val="afff8"/>
    <w:rPr>
      <w:rFonts w:ascii="Arial" w:hAnsi="Arial"/>
      <w:sz w:val="16"/>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WW8Num2z8">
    <w:name w:val="WW8Num2z8"/>
    <w:link w:val="WW8Num2z80"/>
  </w:style>
  <w:style w:type="character" w:customStyle="1" w:styleId="WW8Num2z80">
    <w:name w:val="WW8Num2z8"/>
    <w:link w:val="WW8Num2z8"/>
  </w:style>
  <w:style w:type="paragraph" w:customStyle="1" w:styleId="afffc">
    <w:name w:val="Пример."/>
    <w:basedOn w:val="a4"/>
    <w:next w:val="a"/>
    <w:link w:val="afffd"/>
  </w:style>
  <w:style w:type="character" w:customStyle="1" w:styleId="afffd">
    <w:name w:val="Пример."/>
    <w:basedOn w:val="a6"/>
    <w:link w:val="afffc"/>
    <w:rPr>
      <w:rFonts w:ascii="Arial" w:hAnsi="Arial"/>
      <w:sz w:val="24"/>
      <w:shd w:val="clear" w:color="auto" w:fill="FAF3E9"/>
    </w:rPr>
  </w:style>
  <w:style w:type="paragraph" w:customStyle="1" w:styleId="26">
    <w:name w:val="Указатель2"/>
    <w:basedOn w:val="a"/>
    <w:link w:val="27"/>
    <w:pPr>
      <w:widowControl w:val="0"/>
    </w:pPr>
  </w:style>
  <w:style w:type="character" w:customStyle="1" w:styleId="27">
    <w:name w:val="Указатель2"/>
    <w:basedOn w:val="10"/>
    <w:link w:val="26"/>
  </w:style>
  <w:style w:type="paragraph" w:customStyle="1" w:styleId="80">
    <w:name w:val="Заголовок 8 Знак"/>
    <w:link w:val="82"/>
    <w:rPr>
      <w:rFonts w:ascii="Cambria" w:hAnsi="Cambria"/>
      <w:color w:val="404040"/>
    </w:rPr>
  </w:style>
  <w:style w:type="character" w:customStyle="1" w:styleId="82">
    <w:name w:val="Заголовок 8 Знак"/>
    <w:link w:val="80"/>
    <w:rPr>
      <w:rFonts w:ascii="Cambria" w:hAnsi="Cambria"/>
      <w:color w:val="404040"/>
    </w:rPr>
  </w:style>
  <w:style w:type="paragraph" w:customStyle="1" w:styleId="WW8Num2z0">
    <w:name w:val="WW8Num2z0"/>
    <w:link w:val="WW8Num2z00"/>
  </w:style>
  <w:style w:type="character" w:customStyle="1" w:styleId="WW8Num2z00">
    <w:name w:val="WW8Num2z0"/>
    <w:link w:val="WW8Num2z0"/>
    <w:rPr>
      <w:rFonts w:ascii="Times New Roman" w:hAnsi="Times New Roman"/>
    </w:rPr>
  </w:style>
  <w:style w:type="paragraph" w:customStyle="1" w:styleId="220">
    <w:name w:val="Основной текст 22"/>
    <w:basedOn w:val="a"/>
    <w:link w:val="221"/>
    <w:pPr>
      <w:spacing w:after="120" w:line="480" w:lineRule="auto"/>
      <w:ind w:firstLine="709"/>
      <w:jc w:val="both"/>
    </w:pPr>
    <w:rPr>
      <w:rFonts w:ascii="Calibri" w:hAnsi="Calibri"/>
    </w:rPr>
  </w:style>
  <w:style w:type="character" w:customStyle="1" w:styleId="221">
    <w:name w:val="Основной текст 22"/>
    <w:basedOn w:val="10"/>
    <w:link w:val="220"/>
    <w:rPr>
      <w:rFonts w:ascii="Calibri" w:hAnsi="Calibri"/>
    </w:rPr>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0"/>
    <w:link w:val="310"/>
    <w:rPr>
      <w:sz w:val="16"/>
    </w:rPr>
  </w:style>
  <w:style w:type="paragraph" w:customStyle="1" w:styleId="afffe">
    <w:name w:val="Сравнение редакций. Удаленный фрагмент"/>
    <w:link w:val="affff"/>
    <w:rPr>
      <w:shd w:val="clear" w:color="auto" w:fill="C4C413"/>
    </w:rPr>
  </w:style>
  <w:style w:type="character" w:customStyle="1" w:styleId="affff">
    <w:name w:val="Сравнение редакций. Удаленный фрагмент"/>
    <w:link w:val="afffe"/>
    <w:rPr>
      <w:color w:val="000000"/>
      <w:shd w:val="clear" w:color="auto" w:fill="C4C413"/>
    </w:rPr>
  </w:style>
  <w:style w:type="paragraph" w:customStyle="1" w:styleId="ConsPlusCell">
    <w:name w:val="ConsPlusCell"/>
    <w:link w:val="ConsPlusCell0"/>
    <w:pPr>
      <w:widowControl w:val="0"/>
    </w:pPr>
    <w:rPr>
      <w:rFonts w:ascii="Calibri" w:hAnsi="Calibri"/>
    </w:rPr>
  </w:style>
  <w:style w:type="character" w:customStyle="1" w:styleId="ConsPlusCell0">
    <w:name w:val="ConsPlusCell"/>
    <w:link w:val="ConsPlusCell"/>
    <w:rPr>
      <w:rFonts w:ascii="Calibri" w:hAnsi="Calibri"/>
    </w:rPr>
  </w:style>
  <w:style w:type="character" w:customStyle="1" w:styleId="91">
    <w:name w:val="Заголовок 9 Знак1"/>
    <w:basedOn w:val="10"/>
    <w:link w:val="9"/>
    <w:rPr>
      <w:b/>
      <w:sz w:val="28"/>
    </w:rPr>
  </w:style>
  <w:style w:type="paragraph" w:customStyle="1" w:styleId="affff0">
    <w:name w:val="Информация об изменениях"/>
    <w:basedOn w:val="affff1"/>
    <w:next w:val="a"/>
    <w:link w:val="affff2"/>
    <w:pPr>
      <w:spacing w:before="180"/>
      <w:ind w:left="360" w:right="360"/>
    </w:pPr>
    <w:rPr>
      <w:color w:val="000000"/>
      <w:sz w:val="24"/>
      <w:shd w:val="clear" w:color="auto" w:fill="EAEFED"/>
    </w:rPr>
  </w:style>
  <w:style w:type="character" w:customStyle="1" w:styleId="affff2">
    <w:name w:val="Информация об изменениях"/>
    <w:basedOn w:val="affff3"/>
    <w:link w:val="affff0"/>
    <w:rPr>
      <w:rFonts w:ascii="Arial" w:hAnsi="Arial"/>
      <w:color w:val="000000"/>
      <w:sz w:val="24"/>
      <w:shd w:val="clear" w:color="auto" w:fill="EAEFED"/>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affff4">
    <w:name w:val="Стиль"/>
    <w:link w:val="affff5"/>
    <w:pPr>
      <w:widowControl w:val="0"/>
    </w:pPr>
    <w:rPr>
      <w:sz w:val="24"/>
    </w:rPr>
  </w:style>
  <w:style w:type="character" w:customStyle="1" w:styleId="affff5">
    <w:name w:val="Стиль"/>
    <w:link w:val="affff4"/>
    <w:rPr>
      <w:sz w:val="24"/>
    </w:rPr>
  </w:style>
  <w:style w:type="paragraph" w:customStyle="1" w:styleId="affff6">
    <w:name w:val="Опечатки"/>
    <w:link w:val="affff7"/>
    <w:rPr>
      <w:color w:val="FF0000"/>
      <w:sz w:val="26"/>
    </w:rPr>
  </w:style>
  <w:style w:type="character" w:customStyle="1" w:styleId="affff7">
    <w:name w:val="Опечатки"/>
    <w:link w:val="affff6"/>
    <w:rPr>
      <w:color w:val="FF0000"/>
      <w:sz w:val="26"/>
    </w:rPr>
  </w:style>
  <w:style w:type="paragraph" w:customStyle="1" w:styleId="1b">
    <w:name w:val="Выделение1"/>
    <w:link w:val="affff8"/>
    <w:rPr>
      <w:i/>
    </w:rPr>
  </w:style>
  <w:style w:type="character" w:styleId="affff8">
    <w:name w:val="Emphasis"/>
    <w:link w:val="1b"/>
    <w:rPr>
      <w:i/>
    </w:rPr>
  </w:style>
  <w:style w:type="paragraph" w:customStyle="1" w:styleId="1c">
    <w:name w:val="Номер страницы1"/>
    <w:basedOn w:val="30"/>
    <w:link w:val="affff9"/>
  </w:style>
  <w:style w:type="character" w:styleId="affff9">
    <w:name w:val="page number"/>
    <w:basedOn w:val="32"/>
    <w:link w:val="1c"/>
  </w:style>
  <w:style w:type="paragraph" w:customStyle="1" w:styleId="WW8Num1z7">
    <w:name w:val="WW8Num1z7"/>
    <w:link w:val="WW8Num1z70"/>
  </w:style>
  <w:style w:type="character" w:customStyle="1" w:styleId="WW8Num1z70">
    <w:name w:val="WW8Num1z7"/>
    <w:link w:val="WW8Num1z7"/>
  </w:style>
  <w:style w:type="paragraph" w:customStyle="1" w:styleId="33">
    <w:name w:val="Заголовок 3 Знак"/>
    <w:link w:val="34"/>
    <w:rPr>
      <w:b/>
      <w:sz w:val="44"/>
    </w:rPr>
  </w:style>
  <w:style w:type="character" w:customStyle="1" w:styleId="34">
    <w:name w:val="Заголовок 3 Знак"/>
    <w:link w:val="33"/>
    <w:rPr>
      <w:b/>
      <w:sz w:val="44"/>
    </w:rPr>
  </w:style>
  <w:style w:type="paragraph" w:customStyle="1" w:styleId="28">
    <w:name w:val="Основной шрифт абзаца2"/>
    <w:link w:val="29"/>
  </w:style>
  <w:style w:type="character" w:customStyle="1" w:styleId="29">
    <w:name w:val="Основной шрифт абзаца2"/>
    <w:link w:val="28"/>
  </w:style>
  <w:style w:type="paragraph" w:customStyle="1" w:styleId="affffa">
    <w:name w:val="Маркеры списка"/>
    <w:link w:val="affffb"/>
    <w:rPr>
      <w:rFonts w:ascii="OpenSymbol" w:hAnsi="OpenSymbol"/>
    </w:rPr>
  </w:style>
  <w:style w:type="character" w:customStyle="1" w:styleId="affffb">
    <w:name w:val="Маркеры списка"/>
    <w:link w:val="affffa"/>
    <w:rPr>
      <w:rFonts w:ascii="OpenSymbol" w:hAnsi="OpenSymbol"/>
    </w:rPr>
  </w:style>
  <w:style w:type="paragraph" w:customStyle="1" w:styleId="WW8Num4z4">
    <w:name w:val="WW8Num4z4"/>
    <w:link w:val="WW8Num4z40"/>
  </w:style>
  <w:style w:type="character" w:customStyle="1" w:styleId="WW8Num4z40">
    <w:name w:val="WW8Num4z4"/>
    <w:link w:val="WW8Num4z4"/>
  </w:style>
  <w:style w:type="paragraph" w:customStyle="1" w:styleId="1d">
    <w:name w:val="Маркированный список1"/>
    <w:basedOn w:val="1e"/>
    <w:link w:val="1f"/>
    <w:pPr>
      <w:tabs>
        <w:tab w:val="left" w:pos="1041"/>
      </w:tabs>
      <w:spacing w:after="0"/>
      <w:ind w:left="1041" w:hanging="615"/>
    </w:pPr>
    <w:rPr>
      <w:sz w:val="20"/>
    </w:rPr>
  </w:style>
  <w:style w:type="character" w:customStyle="1" w:styleId="1f">
    <w:name w:val="Маркированный список1"/>
    <w:basedOn w:val="1f0"/>
    <w:link w:val="1d"/>
    <w:rPr>
      <w:sz w:val="20"/>
    </w:rPr>
  </w:style>
  <w:style w:type="paragraph" w:customStyle="1" w:styleId="1f1">
    <w:name w:val="Основной текст Знак1"/>
    <w:link w:val="1f2"/>
    <w:rPr>
      <w:sz w:val="28"/>
    </w:rPr>
  </w:style>
  <w:style w:type="character" w:customStyle="1" w:styleId="1f2">
    <w:name w:val="Основной текст Знак1"/>
    <w:link w:val="1f1"/>
    <w:rPr>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c">
    <w:name w:val="Текст концевой сноски Знак"/>
    <w:basedOn w:val="30"/>
    <w:link w:val="affffd"/>
  </w:style>
  <w:style w:type="character" w:customStyle="1" w:styleId="affffd">
    <w:name w:val="Текст концевой сноски Знак"/>
    <w:basedOn w:val="32"/>
    <w:link w:val="affffc"/>
  </w:style>
  <w:style w:type="paragraph" w:customStyle="1" w:styleId="WW8Num5z0">
    <w:name w:val="WW8Num5z0"/>
    <w:link w:val="WW8Num5z00"/>
  </w:style>
  <w:style w:type="character" w:customStyle="1" w:styleId="WW8Num5z00">
    <w:name w:val="WW8Num5z0"/>
    <w:link w:val="WW8Num5z0"/>
    <w:rPr>
      <w:rFonts w:ascii="Times New Roman" w:hAnsi="Times New Roman"/>
    </w:rPr>
  </w:style>
  <w:style w:type="paragraph" w:customStyle="1" w:styleId="1f3">
    <w:name w:val="Обычный1"/>
    <w:link w:val="1f4"/>
    <w:rPr>
      <w:sz w:val="24"/>
    </w:rPr>
  </w:style>
  <w:style w:type="character" w:customStyle="1" w:styleId="1f4">
    <w:name w:val="Обычный1"/>
    <w:link w:val="1f3"/>
    <w:rPr>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affffe">
    <w:name w:val="Постоянная часть"/>
    <w:basedOn w:val="aff"/>
    <w:next w:val="a"/>
    <w:link w:val="afffff"/>
    <w:rPr>
      <w:rFonts w:ascii="Arial" w:hAnsi="Arial"/>
      <w:sz w:val="22"/>
    </w:rPr>
  </w:style>
  <w:style w:type="character" w:customStyle="1" w:styleId="afffff">
    <w:name w:val="Постоянная часть"/>
    <w:basedOn w:val="aff1"/>
    <w:link w:val="affffe"/>
    <w:rPr>
      <w:rFonts w:ascii="Arial" w:hAnsi="Arial"/>
      <w:sz w:val="22"/>
    </w:rPr>
  </w:style>
  <w:style w:type="paragraph" w:customStyle="1" w:styleId="WW8Num6z0">
    <w:name w:val="WW8Num6z0"/>
    <w:link w:val="WW8Num6z00"/>
  </w:style>
  <w:style w:type="character" w:customStyle="1" w:styleId="WW8Num6z00">
    <w:name w:val="WW8Num6z0"/>
    <w:link w:val="WW8Num6z0"/>
  </w:style>
  <w:style w:type="paragraph" w:customStyle="1" w:styleId="FontStyle22">
    <w:name w:val="Font Style22"/>
    <w:link w:val="FontStyle220"/>
    <w:rPr>
      <w:sz w:val="26"/>
    </w:rPr>
  </w:style>
  <w:style w:type="character" w:customStyle="1" w:styleId="FontStyle220">
    <w:name w:val="Font Style22"/>
    <w:link w:val="FontStyle22"/>
    <w:rPr>
      <w:rFonts w:ascii="Times New Roman" w:hAnsi="Times New Roman"/>
      <w:sz w:val="26"/>
    </w:rPr>
  </w:style>
  <w:style w:type="paragraph" w:customStyle="1" w:styleId="Heading">
    <w:name w:val="Heading"/>
    <w:link w:val="Heading0"/>
    <w:pPr>
      <w:widowControl w:val="0"/>
    </w:pPr>
    <w:rPr>
      <w:rFonts w:ascii="Arial" w:hAnsi="Arial"/>
      <w:b/>
      <w:sz w:val="22"/>
    </w:rPr>
  </w:style>
  <w:style w:type="character" w:customStyle="1" w:styleId="Heading0">
    <w:name w:val="Heading"/>
    <w:link w:val="Heading"/>
    <w:rPr>
      <w:rFonts w:ascii="Arial" w:hAnsi="Arial"/>
      <w:b/>
      <w:sz w:val="22"/>
    </w:rPr>
  </w:style>
  <w:style w:type="paragraph" w:customStyle="1" w:styleId="afffff0">
    <w:name w:val="Заголовок для информации об изменениях"/>
    <w:basedOn w:val="1"/>
    <w:next w:val="a"/>
    <w:link w:val="afffff1"/>
    <w:pPr>
      <w:keepNext w:val="0"/>
      <w:widowControl w:val="0"/>
      <w:numPr>
        <w:numId w:val="0"/>
      </w:numPr>
      <w:ind w:right="0"/>
      <w:jc w:val="both"/>
    </w:pPr>
    <w:rPr>
      <w:rFonts w:ascii="Arial" w:hAnsi="Arial"/>
      <w:b w:val="0"/>
      <w:spacing w:val="0"/>
      <w:sz w:val="20"/>
      <w:highlight w:val="white"/>
    </w:rPr>
  </w:style>
  <w:style w:type="character" w:customStyle="1" w:styleId="afffff1">
    <w:name w:val="Заголовок для информации об изменениях"/>
    <w:basedOn w:val="11"/>
    <w:link w:val="afffff0"/>
    <w:rPr>
      <w:rFonts w:ascii="Arial" w:hAnsi="Arial"/>
      <w:b w:val="0"/>
      <w:spacing w:val="0"/>
      <w:sz w:val="20"/>
      <w:highlight w:val="white"/>
    </w:rPr>
  </w:style>
  <w:style w:type="paragraph" w:customStyle="1" w:styleId="afffff2">
    <w:name w:val="Подпись к таблице"/>
    <w:basedOn w:val="a"/>
    <w:link w:val="afffff3"/>
    <w:pPr>
      <w:widowControl w:val="0"/>
      <w:spacing w:line="240" w:lineRule="atLeast"/>
    </w:pPr>
    <w:rPr>
      <w:spacing w:val="5"/>
      <w:sz w:val="23"/>
    </w:rPr>
  </w:style>
  <w:style w:type="character" w:customStyle="1" w:styleId="afffff3">
    <w:name w:val="Подпись к таблице"/>
    <w:basedOn w:val="10"/>
    <w:link w:val="afffff2"/>
    <w:rPr>
      <w:spacing w:val="5"/>
      <w:sz w:val="23"/>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afffff4">
    <w:name w:val="Содержимое таблицы"/>
    <w:basedOn w:val="a"/>
    <w:link w:val="afffff5"/>
  </w:style>
  <w:style w:type="character" w:customStyle="1" w:styleId="afffff5">
    <w:name w:val="Содержимое таблицы"/>
    <w:basedOn w:val="10"/>
    <w:link w:val="afffff4"/>
  </w:style>
  <w:style w:type="paragraph" w:customStyle="1" w:styleId="WW8Num2z2">
    <w:name w:val="WW8Num2z2"/>
    <w:link w:val="WW8Num2z20"/>
  </w:style>
  <w:style w:type="character" w:customStyle="1" w:styleId="WW8Num2z20">
    <w:name w:val="WW8Num2z2"/>
    <w:link w:val="WW8Num2z2"/>
  </w:style>
  <w:style w:type="paragraph" w:customStyle="1" w:styleId="1f5">
    <w:name w:val="Заголовок1"/>
    <w:basedOn w:val="aff"/>
    <w:next w:val="a"/>
    <w:link w:val="1f6"/>
    <w:rPr>
      <w:rFonts w:ascii="Arial" w:hAnsi="Arial"/>
      <w:b/>
      <w:color w:val="0058A9"/>
      <w:shd w:val="clear" w:color="auto" w:fill="F0F0F0"/>
    </w:rPr>
  </w:style>
  <w:style w:type="character" w:customStyle="1" w:styleId="1f6">
    <w:name w:val="Заголовок1"/>
    <w:basedOn w:val="aff1"/>
    <w:link w:val="1f5"/>
    <w:rPr>
      <w:rFonts w:ascii="Arial" w:hAnsi="Arial"/>
      <w:b/>
      <w:color w:val="0058A9"/>
      <w:sz w:val="24"/>
      <w:shd w:val="clear" w:color="auto" w:fill="F0F0F0"/>
    </w:rPr>
  </w:style>
  <w:style w:type="paragraph" w:styleId="afffff6">
    <w:name w:val="List"/>
    <w:basedOn w:val="aff6"/>
    <w:link w:val="afffff7"/>
    <w:pPr>
      <w:widowControl w:val="0"/>
    </w:pPr>
  </w:style>
  <w:style w:type="character" w:customStyle="1" w:styleId="afffff7">
    <w:name w:val="Список Знак"/>
    <w:basedOn w:val="25"/>
    <w:link w:val="afffff6"/>
  </w:style>
  <w:style w:type="paragraph" w:customStyle="1" w:styleId="afffff8">
    <w:name w:val="Подпись к таблице_"/>
    <w:link w:val="afffff9"/>
    <w:rPr>
      <w:spacing w:val="5"/>
      <w:sz w:val="23"/>
      <w:highlight w:val="white"/>
    </w:rPr>
  </w:style>
  <w:style w:type="character" w:customStyle="1" w:styleId="afffff9">
    <w:name w:val="Подпись к таблице_"/>
    <w:link w:val="afffff8"/>
    <w:rPr>
      <w:spacing w:val="5"/>
      <w:sz w:val="23"/>
      <w:highlight w:val="white"/>
    </w:rPr>
  </w:style>
  <w:style w:type="paragraph" w:customStyle="1" w:styleId="WW8Num1z5">
    <w:name w:val="WW8Num1z5"/>
    <w:link w:val="WW8Num1z50"/>
  </w:style>
  <w:style w:type="character" w:customStyle="1" w:styleId="WW8Num1z50">
    <w:name w:val="WW8Num1z5"/>
    <w:link w:val="WW8Num1z5"/>
  </w:style>
  <w:style w:type="paragraph" w:customStyle="1" w:styleId="WW8Num4z7">
    <w:name w:val="WW8Num4z7"/>
    <w:link w:val="WW8Num4z70"/>
  </w:style>
  <w:style w:type="character" w:customStyle="1" w:styleId="WW8Num4z70">
    <w:name w:val="WW8Num4z7"/>
    <w:link w:val="WW8Num4z7"/>
  </w:style>
  <w:style w:type="paragraph" w:customStyle="1" w:styleId="ConsCell">
    <w:name w:val="ConsCell"/>
    <w:link w:val="ConsCell0"/>
    <w:pPr>
      <w:widowControl w:val="0"/>
      <w:ind w:left="450" w:right="19772" w:hanging="450"/>
    </w:pPr>
    <w:rPr>
      <w:rFonts w:ascii="Arial" w:hAnsi="Arial"/>
    </w:rPr>
  </w:style>
  <w:style w:type="character" w:customStyle="1" w:styleId="ConsCell0">
    <w:name w:val="ConsCell"/>
    <w:link w:val="ConsCell"/>
    <w:rPr>
      <w:rFonts w:ascii="Arial" w:hAnsi="Arial"/>
    </w:rPr>
  </w:style>
  <w:style w:type="paragraph" w:customStyle="1" w:styleId="2a">
    <w:name w:val="Основной текст (2)_"/>
    <w:link w:val="2b"/>
    <w:rPr>
      <w:rFonts w:ascii="Palatino Linotype" w:hAnsi="Palatino Linotype"/>
      <w:spacing w:val="11"/>
      <w:sz w:val="21"/>
      <w:highlight w:val="white"/>
    </w:rPr>
  </w:style>
  <w:style w:type="character" w:customStyle="1" w:styleId="2b">
    <w:name w:val="Основной текст (2)_"/>
    <w:link w:val="2a"/>
    <w:rPr>
      <w:rFonts w:ascii="Palatino Linotype" w:hAnsi="Palatino Linotype"/>
      <w:spacing w:val="11"/>
      <w:sz w:val="21"/>
      <w:highlight w:val="white"/>
    </w:rPr>
  </w:style>
  <w:style w:type="paragraph" w:customStyle="1" w:styleId="312">
    <w:name w:val="Основной текст с отступом 31"/>
    <w:basedOn w:val="a"/>
    <w:link w:val="313"/>
    <w:pPr>
      <w:spacing w:after="120"/>
      <w:ind w:left="283"/>
    </w:pPr>
    <w:rPr>
      <w:sz w:val="16"/>
    </w:rPr>
  </w:style>
  <w:style w:type="character" w:customStyle="1" w:styleId="313">
    <w:name w:val="Основной текст с отступом 31"/>
    <w:basedOn w:val="10"/>
    <w:link w:val="312"/>
    <w:rPr>
      <w:sz w:val="16"/>
    </w:rPr>
  </w:style>
  <w:style w:type="paragraph" w:customStyle="1" w:styleId="210">
    <w:name w:val="Основной текст 21"/>
    <w:basedOn w:val="a"/>
    <w:link w:val="211"/>
    <w:pPr>
      <w:spacing w:line="360" w:lineRule="auto"/>
    </w:pPr>
    <w:rPr>
      <w:sz w:val="28"/>
    </w:rPr>
  </w:style>
  <w:style w:type="character" w:customStyle="1" w:styleId="211">
    <w:name w:val="Основной текст 21"/>
    <w:basedOn w:val="10"/>
    <w:link w:val="210"/>
    <w:rPr>
      <w:sz w:val="28"/>
    </w:rPr>
  </w:style>
  <w:style w:type="paragraph" w:customStyle="1" w:styleId="1f7">
    <w:name w:val="Название1"/>
    <w:basedOn w:val="a"/>
    <w:link w:val="2c"/>
    <w:pPr>
      <w:spacing w:before="120" w:after="120"/>
    </w:pPr>
    <w:rPr>
      <w:rFonts w:ascii="Arial" w:hAnsi="Arial"/>
      <w:i/>
    </w:rPr>
  </w:style>
  <w:style w:type="character" w:customStyle="1" w:styleId="2c">
    <w:name w:val="Название2"/>
    <w:basedOn w:val="10"/>
    <w:link w:val="1f7"/>
    <w:rPr>
      <w:rFonts w:ascii="Arial" w:hAnsi="Arial"/>
      <w:i/>
      <w:sz w:val="20"/>
    </w:rPr>
  </w:style>
  <w:style w:type="paragraph" w:customStyle="1" w:styleId="1f8">
    <w:name w:val="Название1"/>
    <w:basedOn w:val="a"/>
    <w:link w:val="1f9"/>
    <w:pPr>
      <w:spacing w:before="120" w:after="120"/>
    </w:pPr>
    <w:rPr>
      <w:i/>
      <w:sz w:val="24"/>
    </w:rPr>
  </w:style>
  <w:style w:type="character" w:customStyle="1" w:styleId="1f9">
    <w:name w:val="Название1"/>
    <w:basedOn w:val="10"/>
    <w:link w:val="1f8"/>
    <w:rPr>
      <w:i/>
      <w:sz w:val="24"/>
    </w:rPr>
  </w:style>
  <w:style w:type="paragraph" w:customStyle="1" w:styleId="1fa">
    <w:name w:val="Название объекта1"/>
    <w:basedOn w:val="a"/>
    <w:link w:val="1fb"/>
    <w:pPr>
      <w:widowControl w:val="0"/>
      <w:spacing w:before="120" w:after="120"/>
    </w:pPr>
    <w:rPr>
      <w:i/>
      <w:sz w:val="24"/>
    </w:rPr>
  </w:style>
  <w:style w:type="character" w:customStyle="1" w:styleId="1fb">
    <w:name w:val="Название объекта1"/>
    <w:basedOn w:val="10"/>
    <w:link w:val="1fa"/>
    <w:rPr>
      <w:i/>
      <w:sz w:val="24"/>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afffffa">
    <w:name w:val="Оглавление"/>
    <w:basedOn w:val="afffffb"/>
    <w:next w:val="a"/>
    <w:link w:val="afffffc"/>
    <w:pPr>
      <w:ind w:left="140"/>
    </w:pPr>
    <w:rPr>
      <w:rFonts w:ascii="Arial" w:hAnsi="Arial"/>
      <w:sz w:val="24"/>
    </w:rPr>
  </w:style>
  <w:style w:type="character" w:customStyle="1" w:styleId="afffffc">
    <w:name w:val="Оглавление"/>
    <w:basedOn w:val="afffffd"/>
    <w:link w:val="afffffa"/>
    <w:rPr>
      <w:rFonts w:ascii="Arial" w:hAnsi="Arial"/>
      <w:sz w:val="24"/>
    </w:rPr>
  </w:style>
  <w:style w:type="paragraph" w:styleId="afffffe">
    <w:name w:val="No Spacing"/>
    <w:link w:val="affffff"/>
    <w:rPr>
      <w:rFonts w:ascii="Calibri" w:hAnsi="Calibri"/>
      <w:sz w:val="22"/>
    </w:rPr>
  </w:style>
  <w:style w:type="character" w:customStyle="1" w:styleId="1fc">
    <w:name w:val="Без интервала1"/>
    <w:rPr>
      <w:rFonts w:ascii="Calibri" w:hAnsi="Calibri"/>
      <w:sz w:val="22"/>
    </w:rPr>
  </w:style>
  <w:style w:type="paragraph" w:customStyle="1" w:styleId="affffff0">
    <w:name w:val="Утратил силу"/>
    <w:link w:val="affffff1"/>
    <w:rPr>
      <w:strike/>
      <w:color w:val="666600"/>
      <w:sz w:val="26"/>
    </w:rPr>
  </w:style>
  <w:style w:type="character" w:customStyle="1" w:styleId="affffff1">
    <w:name w:val="Утратил силу"/>
    <w:link w:val="affffff0"/>
    <w:rPr>
      <w:strike/>
      <w:color w:val="666600"/>
      <w:sz w:val="26"/>
    </w:rPr>
  </w:style>
  <w:style w:type="paragraph" w:customStyle="1" w:styleId="affffff2">
    <w:name w:val="Заголовок своего сообщения"/>
    <w:link w:val="affffff3"/>
    <w:rPr>
      <w:color w:val="26282F"/>
      <w:sz w:val="26"/>
    </w:rPr>
  </w:style>
  <w:style w:type="character" w:customStyle="1" w:styleId="affffff3">
    <w:name w:val="Заголовок своего сообщения"/>
    <w:link w:val="affffff2"/>
    <w:rPr>
      <w:color w:val="26282F"/>
      <w:sz w:val="26"/>
    </w:rPr>
  </w:style>
  <w:style w:type="paragraph" w:customStyle="1" w:styleId="affffff4">
    <w:name w:val="Символ сноски"/>
    <w:link w:val="affffff5"/>
    <w:rPr>
      <w:vertAlign w:val="superscript"/>
    </w:rPr>
  </w:style>
  <w:style w:type="character" w:customStyle="1" w:styleId="affffff5">
    <w:name w:val="Символ сноски"/>
    <w:link w:val="affffff4"/>
    <w:rPr>
      <w:vertAlign w:val="superscript"/>
    </w:rPr>
  </w:style>
  <w:style w:type="paragraph" w:customStyle="1" w:styleId="aff">
    <w:name w:val="Основное меню (преемственное)"/>
    <w:basedOn w:val="a"/>
    <w:next w:val="a"/>
    <w:link w:val="aff1"/>
    <w:pPr>
      <w:widowControl w:val="0"/>
      <w:jc w:val="both"/>
    </w:pPr>
    <w:rPr>
      <w:rFonts w:ascii="Verdana" w:hAnsi="Verdana"/>
      <w:sz w:val="24"/>
    </w:rPr>
  </w:style>
  <w:style w:type="character" w:customStyle="1" w:styleId="aff1">
    <w:name w:val="Основное меню (преемственное)"/>
    <w:basedOn w:val="10"/>
    <w:link w:val="aff"/>
    <w:rPr>
      <w:rFonts w:ascii="Verdana" w:hAnsi="Verdana"/>
      <w:sz w:val="24"/>
    </w:rPr>
  </w:style>
  <w:style w:type="paragraph" w:customStyle="1" w:styleId="affffff6">
    <w:name w:val="Знак"/>
    <w:basedOn w:val="a"/>
    <w:link w:val="affffff7"/>
    <w:pPr>
      <w:spacing w:before="100" w:after="100"/>
    </w:pPr>
    <w:rPr>
      <w:rFonts w:ascii="Tahoma" w:hAnsi="Tahoma"/>
    </w:rPr>
  </w:style>
  <w:style w:type="character" w:customStyle="1" w:styleId="affffff7">
    <w:name w:val="Знак"/>
    <w:basedOn w:val="10"/>
    <w:link w:val="affffff6"/>
    <w:rPr>
      <w:rFonts w:ascii="Tahoma" w:hAnsi="Tahoma"/>
    </w:rPr>
  </w:style>
  <w:style w:type="paragraph" w:customStyle="1" w:styleId="affffff8">
    <w:name w:val="Моноширинный"/>
    <w:basedOn w:val="a"/>
    <w:next w:val="a"/>
    <w:link w:val="affffff9"/>
    <w:pPr>
      <w:widowControl w:val="0"/>
      <w:jc w:val="both"/>
    </w:pPr>
    <w:rPr>
      <w:rFonts w:ascii="Courier New" w:hAnsi="Courier New"/>
      <w:sz w:val="22"/>
    </w:rPr>
  </w:style>
  <w:style w:type="character" w:customStyle="1" w:styleId="affffff9">
    <w:name w:val="Моноширинный"/>
    <w:basedOn w:val="10"/>
    <w:link w:val="affffff8"/>
    <w:rPr>
      <w:rFonts w:ascii="Courier New" w:hAnsi="Courier New"/>
      <w:sz w:val="22"/>
    </w:rPr>
  </w:style>
  <w:style w:type="paragraph" w:customStyle="1" w:styleId="2d">
    <w:name w:val="Основной текст с отступом 2 Знак"/>
    <w:link w:val="2e"/>
    <w:rPr>
      <w:sz w:val="28"/>
    </w:rPr>
  </w:style>
  <w:style w:type="character" w:customStyle="1" w:styleId="2e">
    <w:name w:val="Основной текст с отступом 2 Знак"/>
    <w:link w:val="2d"/>
    <w:rPr>
      <w:sz w:val="28"/>
    </w:rPr>
  </w:style>
  <w:style w:type="paragraph" w:customStyle="1" w:styleId="WW8Num2z7">
    <w:name w:val="WW8Num2z7"/>
    <w:link w:val="WW8Num2z70"/>
  </w:style>
  <w:style w:type="character" w:customStyle="1" w:styleId="WW8Num2z70">
    <w:name w:val="WW8Num2z7"/>
    <w:link w:val="WW8Num2z7"/>
  </w:style>
  <w:style w:type="paragraph" w:customStyle="1" w:styleId="affffffa">
    <w:name w:val="Гипертекстовая ссылка"/>
    <w:link w:val="affffffb"/>
    <w:rPr>
      <w:color w:val="106BBE"/>
      <w:sz w:val="26"/>
    </w:rPr>
  </w:style>
  <w:style w:type="character" w:customStyle="1" w:styleId="affffffb">
    <w:name w:val="Гипертекстовая ссылка"/>
    <w:link w:val="affffffa"/>
    <w:rPr>
      <w:color w:val="106BBE"/>
      <w:sz w:val="26"/>
    </w:rPr>
  </w:style>
  <w:style w:type="paragraph" w:customStyle="1" w:styleId="WW8Num4z0">
    <w:name w:val="WW8Num4z0"/>
    <w:link w:val="WW8Num4z00"/>
    <w:rPr>
      <w:sz w:val="28"/>
    </w:rPr>
  </w:style>
  <w:style w:type="character" w:customStyle="1" w:styleId="WW8Num4z00">
    <w:name w:val="WW8Num4z0"/>
    <w:link w:val="WW8Num4z0"/>
    <w:rPr>
      <w:sz w:val="28"/>
    </w:rPr>
  </w:style>
  <w:style w:type="paragraph" w:customStyle="1" w:styleId="a8">
    <w:name w:val="Заголовок ЭР (левое окно)"/>
    <w:basedOn w:val="a"/>
    <w:next w:val="a"/>
    <w:link w:val="aa"/>
    <w:pPr>
      <w:widowControl w:val="0"/>
      <w:spacing w:before="300" w:after="250"/>
      <w:jc w:val="center"/>
    </w:pPr>
    <w:rPr>
      <w:rFonts w:ascii="Arial" w:hAnsi="Arial"/>
      <w:b/>
      <w:color w:val="26282F"/>
      <w:sz w:val="28"/>
    </w:rPr>
  </w:style>
  <w:style w:type="character" w:customStyle="1" w:styleId="aa">
    <w:name w:val="Заголовок ЭР (левое окно)"/>
    <w:basedOn w:val="10"/>
    <w:link w:val="a8"/>
    <w:rPr>
      <w:rFonts w:ascii="Arial" w:hAnsi="Arial"/>
      <w:b/>
      <w:color w:val="26282F"/>
      <w:sz w:val="28"/>
    </w:rPr>
  </w:style>
  <w:style w:type="paragraph" w:customStyle="1" w:styleId="1fd">
    <w:name w:val="Текст1"/>
    <w:basedOn w:val="a"/>
    <w:link w:val="1fe"/>
    <w:rPr>
      <w:rFonts w:ascii="Courier New" w:hAnsi="Courier New"/>
    </w:rPr>
  </w:style>
  <w:style w:type="character" w:customStyle="1" w:styleId="1fe">
    <w:name w:val="Текст1"/>
    <w:basedOn w:val="10"/>
    <w:link w:val="1fd"/>
    <w:rPr>
      <w:rFonts w:ascii="Courier New" w:hAnsi="Courier New"/>
    </w:rPr>
  </w:style>
  <w:style w:type="paragraph" w:customStyle="1" w:styleId="WW8Num6z5">
    <w:name w:val="WW8Num6z5"/>
    <w:link w:val="WW8Num6z50"/>
  </w:style>
  <w:style w:type="character" w:customStyle="1" w:styleId="WW8Num6z50">
    <w:name w:val="WW8Num6z5"/>
    <w:link w:val="WW8Num6z5"/>
  </w:style>
  <w:style w:type="paragraph" w:customStyle="1" w:styleId="affffffc">
    <w:name w:val="Текст (справка)"/>
    <w:basedOn w:val="a"/>
    <w:next w:val="a"/>
    <w:link w:val="affffffd"/>
    <w:pPr>
      <w:widowControl w:val="0"/>
      <w:ind w:left="170" w:right="170"/>
    </w:pPr>
    <w:rPr>
      <w:rFonts w:ascii="Arial" w:hAnsi="Arial"/>
      <w:sz w:val="24"/>
    </w:rPr>
  </w:style>
  <w:style w:type="character" w:customStyle="1" w:styleId="affffffd">
    <w:name w:val="Текст (справка)"/>
    <w:basedOn w:val="10"/>
    <w:link w:val="affffffc"/>
    <w:rPr>
      <w:rFonts w:ascii="Arial" w:hAnsi="Arial"/>
      <w:sz w:val="24"/>
    </w:rPr>
  </w:style>
  <w:style w:type="paragraph" w:customStyle="1" w:styleId="Style6">
    <w:name w:val="Style6"/>
    <w:basedOn w:val="a"/>
    <w:link w:val="Style60"/>
    <w:pPr>
      <w:widowControl w:val="0"/>
    </w:pPr>
    <w:rPr>
      <w:sz w:val="24"/>
    </w:rPr>
  </w:style>
  <w:style w:type="character" w:customStyle="1" w:styleId="Style60">
    <w:name w:val="Style6"/>
    <w:basedOn w:val="10"/>
    <w:link w:val="Style6"/>
    <w:rPr>
      <w:sz w:val="24"/>
    </w:rPr>
  </w:style>
  <w:style w:type="paragraph" w:customStyle="1" w:styleId="83">
    <w:name w:val="Знак Знак8"/>
    <w:link w:val="84"/>
    <w:rPr>
      <w:b/>
      <w:i/>
      <w:sz w:val="26"/>
    </w:rPr>
  </w:style>
  <w:style w:type="character" w:customStyle="1" w:styleId="84">
    <w:name w:val="Знак Знак8"/>
    <w:link w:val="83"/>
    <w:rPr>
      <w:b/>
      <w:i/>
      <w:sz w:val="26"/>
    </w:rPr>
  </w:style>
  <w:style w:type="paragraph" w:styleId="affffffe">
    <w:name w:val="Normal (Web)"/>
    <w:basedOn w:val="a"/>
    <w:link w:val="afffffff"/>
    <w:pPr>
      <w:spacing w:before="100" w:after="100"/>
    </w:pPr>
    <w:rPr>
      <w:rFonts w:ascii="Calibri" w:hAnsi="Calibri"/>
      <w:sz w:val="24"/>
    </w:rPr>
  </w:style>
  <w:style w:type="character" w:customStyle="1" w:styleId="afffffff">
    <w:name w:val="Обычный (веб) Знак"/>
    <w:basedOn w:val="10"/>
    <w:link w:val="affffffe"/>
    <w:rPr>
      <w:rFonts w:ascii="Calibri" w:hAnsi="Calibri"/>
      <w:sz w:val="24"/>
    </w:rPr>
  </w:style>
  <w:style w:type="paragraph" w:customStyle="1" w:styleId="afffffff0">
    <w:name w:val="Примечание."/>
    <w:basedOn w:val="a4"/>
    <w:next w:val="a"/>
    <w:link w:val="afffffff1"/>
  </w:style>
  <w:style w:type="character" w:customStyle="1" w:styleId="afffffff1">
    <w:name w:val="Примечание."/>
    <w:basedOn w:val="a6"/>
    <w:link w:val="afffffff0"/>
    <w:rPr>
      <w:rFonts w:ascii="Arial" w:hAnsi="Arial"/>
      <w:sz w:val="24"/>
      <w:shd w:val="clear" w:color="auto" w:fill="FAF3E9"/>
    </w:rPr>
  </w:style>
  <w:style w:type="paragraph" w:customStyle="1" w:styleId="1ff">
    <w:name w:val="Знак1"/>
    <w:basedOn w:val="a"/>
    <w:link w:val="1ff0"/>
    <w:pPr>
      <w:spacing w:before="100" w:after="100"/>
    </w:pPr>
    <w:rPr>
      <w:rFonts w:ascii="Tahoma" w:hAnsi="Tahoma"/>
    </w:rPr>
  </w:style>
  <w:style w:type="character" w:customStyle="1" w:styleId="1ff0">
    <w:name w:val="Знак1"/>
    <w:basedOn w:val="10"/>
    <w:link w:val="1ff"/>
    <w:rPr>
      <w:rFonts w:ascii="Tahoma" w:hAnsi="Tahoma"/>
    </w:rPr>
  </w:style>
  <w:style w:type="paragraph" w:customStyle="1" w:styleId="afffffff2">
    <w:name w:val="Заголовок чужого сообщения"/>
    <w:link w:val="afffffff3"/>
    <w:rPr>
      <w:color w:val="FF0000"/>
      <w:sz w:val="26"/>
    </w:rPr>
  </w:style>
  <w:style w:type="character" w:customStyle="1" w:styleId="afffffff3">
    <w:name w:val="Заголовок чужого сообщения"/>
    <w:link w:val="afffffff2"/>
    <w:rPr>
      <w:color w:val="FF0000"/>
      <w:sz w:val="26"/>
    </w:rPr>
  </w:style>
  <w:style w:type="paragraph" w:customStyle="1" w:styleId="WW8Num4z2">
    <w:name w:val="WW8Num4z2"/>
    <w:link w:val="WW8Num4z20"/>
  </w:style>
  <w:style w:type="character" w:customStyle="1" w:styleId="WW8Num4z20">
    <w:name w:val="WW8Num4z2"/>
    <w:link w:val="WW8Num4z2"/>
  </w:style>
  <w:style w:type="character" w:customStyle="1" w:styleId="51">
    <w:name w:val="Заголовок 5 Знак1"/>
    <w:basedOn w:val="10"/>
    <w:link w:val="5"/>
    <w:rPr>
      <w:sz w:val="28"/>
    </w:rPr>
  </w:style>
  <w:style w:type="paragraph" w:customStyle="1" w:styleId="2f">
    <w:name w:val="Знак2 Знак Знак Знак Знак Знак Знак Знак Знак Знак Знак Знак Знак Знак Знак Знак"/>
    <w:basedOn w:val="a"/>
    <w:link w:val="2f0"/>
    <w:pPr>
      <w:spacing w:before="100" w:after="100"/>
    </w:pPr>
    <w:rPr>
      <w:rFonts w:ascii="Tahoma" w:hAnsi="Tahoma"/>
    </w:rPr>
  </w:style>
  <w:style w:type="character" w:customStyle="1" w:styleId="2f0">
    <w:name w:val="Знак2 Знак Знак Знак Знак Знак Знак Знак Знак Знак Знак Знак Знак Знак Знак Знак"/>
    <w:basedOn w:val="10"/>
    <w:link w:val="2f"/>
    <w:rPr>
      <w:rFonts w:ascii="Tahoma" w:hAnsi="Tahoma"/>
    </w:rPr>
  </w:style>
  <w:style w:type="paragraph" w:customStyle="1" w:styleId="WW8Num2z5">
    <w:name w:val="WW8Num2z5"/>
    <w:link w:val="WW8Num2z50"/>
  </w:style>
  <w:style w:type="character" w:customStyle="1" w:styleId="WW8Num2z50">
    <w:name w:val="WW8Num2z5"/>
    <w:link w:val="WW8Num2z5"/>
  </w:style>
  <w:style w:type="paragraph" w:customStyle="1" w:styleId="WW8Num1z3">
    <w:name w:val="WW8Num1z3"/>
    <w:link w:val="WW8Num1z30"/>
  </w:style>
  <w:style w:type="character" w:customStyle="1" w:styleId="WW8Num1z30">
    <w:name w:val="WW8Num1z3"/>
    <w:link w:val="WW8Num1z3"/>
  </w:style>
  <w:style w:type="paragraph" w:customStyle="1" w:styleId="-">
    <w:name w:val="ЭР-содержание (правое окно)"/>
    <w:basedOn w:val="a"/>
    <w:next w:val="a"/>
    <w:link w:val="-0"/>
    <w:pPr>
      <w:widowControl w:val="0"/>
      <w:spacing w:before="300"/>
    </w:pPr>
    <w:rPr>
      <w:rFonts w:ascii="Arial" w:hAnsi="Arial"/>
      <w:sz w:val="26"/>
    </w:rPr>
  </w:style>
  <w:style w:type="character" w:customStyle="1" w:styleId="-0">
    <w:name w:val="ЭР-содержание (правое окно)"/>
    <w:basedOn w:val="10"/>
    <w:link w:val="-"/>
    <w:rPr>
      <w:rFonts w:ascii="Arial" w:hAnsi="Arial"/>
      <w:sz w:val="26"/>
    </w:rPr>
  </w:style>
  <w:style w:type="paragraph" w:customStyle="1" w:styleId="WW8Num4z1">
    <w:name w:val="WW8Num4z1"/>
    <w:link w:val="WW8Num4z10"/>
  </w:style>
  <w:style w:type="character" w:customStyle="1" w:styleId="WW8Num4z10">
    <w:name w:val="WW8Num4z1"/>
    <w:link w:val="WW8Num4z1"/>
  </w:style>
  <w:style w:type="paragraph" w:customStyle="1" w:styleId="afffffff4">
    <w:name w:val="Подзаголовок для информации об изменениях"/>
    <w:basedOn w:val="affff1"/>
    <w:next w:val="a"/>
    <w:link w:val="afffffff5"/>
    <w:rPr>
      <w:b/>
      <w:sz w:val="24"/>
    </w:rPr>
  </w:style>
  <w:style w:type="character" w:customStyle="1" w:styleId="afffffff5">
    <w:name w:val="Подзаголовок для информации об изменениях"/>
    <w:basedOn w:val="affff3"/>
    <w:link w:val="afffffff4"/>
    <w:rPr>
      <w:rFonts w:ascii="Arial" w:hAnsi="Arial"/>
      <w:b/>
      <w:color w:val="353842"/>
      <w:sz w:val="24"/>
    </w:rPr>
  </w:style>
  <w:style w:type="character" w:customStyle="1" w:styleId="11">
    <w:name w:val="Заголовок 1 Знак1"/>
    <w:basedOn w:val="10"/>
    <w:link w:val="1"/>
    <w:rPr>
      <w:b/>
      <w:spacing w:val="20"/>
      <w:sz w:val="48"/>
    </w:rPr>
  </w:style>
  <w:style w:type="paragraph" w:customStyle="1" w:styleId="WW8Num3z4">
    <w:name w:val="WW8Num3z4"/>
    <w:link w:val="WW8Num3z40"/>
  </w:style>
  <w:style w:type="character" w:customStyle="1" w:styleId="WW8Num3z40">
    <w:name w:val="WW8Num3z4"/>
    <w:link w:val="WW8Num3z4"/>
  </w:style>
  <w:style w:type="paragraph" w:customStyle="1" w:styleId="WW8Num2z3">
    <w:name w:val="WW8Num2z3"/>
    <w:link w:val="WW8Num2z30"/>
  </w:style>
  <w:style w:type="character" w:customStyle="1" w:styleId="WW8Num2z30">
    <w:name w:val="WW8Num2z3"/>
    <w:link w:val="WW8Num2z3"/>
  </w:style>
  <w:style w:type="paragraph" w:customStyle="1" w:styleId="afffffff6">
    <w:name w:val="Знак Знак Знак Знак"/>
    <w:basedOn w:val="a"/>
    <w:link w:val="afffffff7"/>
    <w:pPr>
      <w:spacing w:before="100" w:after="100"/>
      <w:jc w:val="both"/>
    </w:pPr>
    <w:rPr>
      <w:rFonts w:ascii="Tahoma" w:hAnsi="Tahoma"/>
    </w:rPr>
  </w:style>
  <w:style w:type="character" w:customStyle="1" w:styleId="afffffff7">
    <w:name w:val="Знак Знак Знак Знак"/>
    <w:basedOn w:val="10"/>
    <w:link w:val="afffffff6"/>
    <w:rPr>
      <w:rFonts w:ascii="Tahoma" w:hAnsi="Tahoma"/>
    </w:rPr>
  </w:style>
  <w:style w:type="paragraph" w:customStyle="1" w:styleId="afffffff8">
    <w:name w:val="Внимание: криминал!!"/>
    <w:basedOn w:val="a4"/>
    <w:next w:val="a"/>
    <w:link w:val="afffffff9"/>
  </w:style>
  <w:style w:type="character" w:customStyle="1" w:styleId="afffffff9">
    <w:name w:val="Внимание: криминал!!"/>
    <w:basedOn w:val="a6"/>
    <w:link w:val="afffffff8"/>
    <w:rPr>
      <w:rFonts w:ascii="Arial" w:hAnsi="Arial"/>
      <w:sz w:val="24"/>
      <w:shd w:val="clear" w:color="auto" w:fill="FAF3E9"/>
    </w:rPr>
  </w:style>
  <w:style w:type="paragraph" w:customStyle="1" w:styleId="50">
    <w:name w:val="Заголовок 5 Знак"/>
    <w:link w:val="52"/>
    <w:rPr>
      <w:sz w:val="28"/>
    </w:rPr>
  </w:style>
  <w:style w:type="character" w:customStyle="1" w:styleId="52">
    <w:name w:val="Заголовок 5 Знак"/>
    <w:link w:val="50"/>
    <w:rPr>
      <w:sz w:val="28"/>
    </w:rPr>
  </w:style>
  <w:style w:type="paragraph" w:customStyle="1" w:styleId="afffffffa">
    <w:name w:val="Подвал для информации об изменениях"/>
    <w:basedOn w:val="1"/>
    <w:next w:val="a"/>
    <w:link w:val="afffffffb"/>
    <w:pPr>
      <w:keepNext w:val="0"/>
      <w:widowControl w:val="0"/>
      <w:numPr>
        <w:numId w:val="0"/>
      </w:numPr>
      <w:ind w:right="0"/>
      <w:jc w:val="both"/>
    </w:pPr>
    <w:rPr>
      <w:rFonts w:ascii="Arial" w:hAnsi="Arial"/>
      <w:b w:val="0"/>
      <w:spacing w:val="0"/>
      <w:sz w:val="20"/>
    </w:rPr>
  </w:style>
  <w:style w:type="character" w:customStyle="1" w:styleId="afffffffb">
    <w:name w:val="Подвал для информации об изменениях"/>
    <w:basedOn w:val="11"/>
    <w:link w:val="afffffffa"/>
    <w:rPr>
      <w:rFonts w:ascii="Arial" w:hAnsi="Arial"/>
      <w:b w:val="0"/>
      <w:spacing w:val="0"/>
      <w:sz w:val="20"/>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1ff1">
    <w:name w:val="Гиперссылка1"/>
    <w:link w:val="afffffffc"/>
    <w:rPr>
      <w:u w:val="single"/>
    </w:rPr>
  </w:style>
  <w:style w:type="character" w:styleId="afffffffc">
    <w:name w:val="Hyperlink"/>
    <w:link w:val="1ff1"/>
    <w:rPr>
      <w:color w:val="000000"/>
      <w:u w:val="single"/>
    </w:rPr>
  </w:style>
  <w:style w:type="paragraph" w:customStyle="1" w:styleId="Footnote">
    <w:name w:val="Footnote"/>
    <w:basedOn w:val="a"/>
    <w:link w:val="Footnote0"/>
  </w:style>
  <w:style w:type="character" w:customStyle="1" w:styleId="Footnote0">
    <w:name w:val="Footnote"/>
    <w:basedOn w:val="10"/>
    <w:link w:val="Footnote"/>
  </w:style>
  <w:style w:type="paragraph" w:customStyle="1" w:styleId="2f1">
    <w:name w:val="Знак Знак Знак Знак2"/>
    <w:basedOn w:val="a"/>
    <w:link w:val="2f2"/>
    <w:pPr>
      <w:spacing w:before="100" w:after="100"/>
      <w:jc w:val="both"/>
    </w:pPr>
    <w:rPr>
      <w:rFonts w:ascii="Tahoma" w:hAnsi="Tahoma"/>
    </w:rPr>
  </w:style>
  <w:style w:type="character" w:customStyle="1" w:styleId="2f2">
    <w:name w:val="Знак Знак Знак Знак2"/>
    <w:basedOn w:val="10"/>
    <w:link w:val="2f1"/>
    <w:rPr>
      <w:rFonts w:ascii="Tahoma" w:hAnsi="Tahoma"/>
    </w:rPr>
  </w:style>
  <w:style w:type="character" w:customStyle="1" w:styleId="81">
    <w:name w:val="Заголовок 8 Знак1"/>
    <w:basedOn w:val="10"/>
    <w:link w:val="8"/>
    <w:rPr>
      <w:rFonts w:ascii="Cambria" w:hAnsi="Cambria"/>
      <w:color w:val="404040"/>
    </w:rPr>
  </w:style>
  <w:style w:type="paragraph" w:styleId="1ff2">
    <w:name w:val="toc 1"/>
    <w:next w:val="a"/>
    <w:link w:val="1ff3"/>
    <w:uiPriority w:val="39"/>
    <w:rPr>
      <w:rFonts w:ascii="XO Thames" w:hAnsi="XO Thames"/>
      <w:b/>
      <w:sz w:val="28"/>
    </w:rPr>
  </w:style>
  <w:style w:type="character" w:customStyle="1" w:styleId="1ff3">
    <w:name w:val="Оглавление 1 Знак"/>
    <w:link w:val="1ff2"/>
    <w:rPr>
      <w:rFonts w:ascii="XO Thames" w:hAnsi="XO Thames"/>
      <w:b/>
      <w:sz w:val="28"/>
    </w:rPr>
  </w:style>
  <w:style w:type="paragraph" w:customStyle="1" w:styleId="WW8Num3z2">
    <w:name w:val="WW8Num3z2"/>
    <w:link w:val="WW8Num3z20"/>
  </w:style>
  <w:style w:type="character" w:customStyle="1" w:styleId="WW8Num3z20">
    <w:name w:val="WW8Num3z2"/>
    <w:link w:val="WW8Num3z2"/>
  </w:style>
  <w:style w:type="paragraph" w:customStyle="1" w:styleId="73">
    <w:name w:val="Заголовок 7 Знак"/>
    <w:link w:val="74"/>
    <w:rPr>
      <w:b/>
      <w:i/>
      <w:color w:val="FF0000"/>
      <w:sz w:val="24"/>
    </w:rPr>
  </w:style>
  <w:style w:type="character" w:customStyle="1" w:styleId="74">
    <w:name w:val="Заголовок 7 Знак"/>
    <w:link w:val="73"/>
    <w:rPr>
      <w:b/>
      <w:i/>
      <w:color w:val="FF0000"/>
      <w:sz w:val="24"/>
    </w:rPr>
  </w:style>
  <w:style w:type="paragraph" w:customStyle="1" w:styleId="afffffffd">
    <w:name w:val="Основной текст с отступом Знак"/>
    <w:link w:val="afffffffe"/>
    <w:rPr>
      <w:sz w:val="24"/>
    </w:rPr>
  </w:style>
  <w:style w:type="character" w:customStyle="1" w:styleId="afffffffe">
    <w:name w:val="Основной текст с отступом Знак"/>
    <w:link w:val="afffffffd"/>
    <w:rPr>
      <w:sz w:val="24"/>
    </w:rPr>
  </w:style>
  <w:style w:type="paragraph" w:customStyle="1" w:styleId="affffffff">
    <w:name w:val="Комментарий пользователя"/>
    <w:basedOn w:val="ac"/>
    <w:next w:val="a"/>
    <w:link w:val="affffffff0"/>
  </w:style>
  <w:style w:type="character" w:customStyle="1" w:styleId="affffffff0">
    <w:name w:val="Комментарий пользователя"/>
    <w:basedOn w:val="ae"/>
    <w:link w:val="affffffff"/>
    <w:rPr>
      <w:rFonts w:ascii="Arial" w:hAnsi="Arial"/>
      <w:color w:val="353842"/>
      <w:sz w:val="24"/>
      <w:shd w:val="clear" w:color="auto" w:fill="F0F0F0"/>
    </w:rPr>
  </w:style>
  <w:style w:type="paragraph" w:styleId="affffffff1">
    <w:name w:val="Body Text Indent"/>
    <w:basedOn w:val="a"/>
    <w:link w:val="1ff4"/>
    <w:pPr>
      <w:ind w:firstLine="851"/>
    </w:pPr>
    <w:rPr>
      <w:sz w:val="24"/>
    </w:rPr>
  </w:style>
  <w:style w:type="character" w:customStyle="1" w:styleId="1ff4">
    <w:name w:val="Основной текст с отступом Знак1"/>
    <w:basedOn w:val="10"/>
    <w:link w:val="affffffff1"/>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6z2">
    <w:name w:val="WW8Num6z2"/>
    <w:link w:val="WW8Num6z20"/>
  </w:style>
  <w:style w:type="character" w:customStyle="1" w:styleId="WW8Num6z20">
    <w:name w:val="WW8Num6z2"/>
    <w:link w:val="WW8Num6z2"/>
  </w:style>
  <w:style w:type="paragraph" w:customStyle="1" w:styleId="1ff5">
    <w:name w:val="Абзац списка1"/>
    <w:basedOn w:val="a"/>
    <w:link w:val="1ff6"/>
    <w:pPr>
      <w:spacing w:after="200" w:line="276" w:lineRule="auto"/>
      <w:ind w:left="720"/>
    </w:pPr>
    <w:rPr>
      <w:rFonts w:ascii="Calibri" w:hAnsi="Calibri"/>
      <w:sz w:val="22"/>
    </w:rPr>
  </w:style>
  <w:style w:type="character" w:customStyle="1" w:styleId="1ff6">
    <w:name w:val="Абзац списка1"/>
    <w:basedOn w:val="10"/>
    <w:link w:val="1ff5"/>
    <w:rPr>
      <w:rFonts w:ascii="Calibri" w:hAnsi="Calibri"/>
      <w:sz w:val="22"/>
    </w:rPr>
  </w:style>
  <w:style w:type="paragraph" w:customStyle="1" w:styleId="affffffff2">
    <w:name w:val="Название Знак"/>
    <w:link w:val="affffffff3"/>
    <w:rPr>
      <w:b/>
      <w:sz w:val="28"/>
    </w:rPr>
  </w:style>
  <w:style w:type="character" w:customStyle="1" w:styleId="affffffff3">
    <w:name w:val="Название Знак"/>
    <w:link w:val="affffffff2"/>
    <w:rPr>
      <w:b/>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53">
    <w:name w:val="Основной шрифт абзаца5"/>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2f3">
    <w:name w:val="Основной текст 2 Знак"/>
    <w:link w:val="2f4"/>
    <w:rPr>
      <w:rFonts w:ascii="Calibri" w:hAnsi="Calibri"/>
    </w:rPr>
  </w:style>
  <w:style w:type="character" w:customStyle="1" w:styleId="2f4">
    <w:name w:val="Основной текст 2 Знак"/>
    <w:link w:val="2f3"/>
    <w:rPr>
      <w:rFonts w:ascii="Calibri" w:hAnsi="Calibri"/>
    </w:rPr>
  </w:style>
  <w:style w:type="paragraph" w:customStyle="1" w:styleId="WW8Num3z5">
    <w:name w:val="WW8Num3z5"/>
    <w:link w:val="WW8Num3z50"/>
  </w:style>
  <w:style w:type="character" w:customStyle="1" w:styleId="WW8Num3z50">
    <w:name w:val="WW8Num3z5"/>
    <w:link w:val="WW8Num3z5"/>
  </w:style>
  <w:style w:type="paragraph" w:customStyle="1" w:styleId="affffffff4">
    <w:name w:val="Прижатый влево"/>
    <w:basedOn w:val="a"/>
    <w:next w:val="a"/>
    <w:link w:val="affffffff5"/>
    <w:pPr>
      <w:widowControl w:val="0"/>
    </w:pPr>
    <w:rPr>
      <w:rFonts w:ascii="Arial" w:hAnsi="Arial"/>
      <w:sz w:val="24"/>
    </w:rPr>
  </w:style>
  <w:style w:type="character" w:customStyle="1" w:styleId="affffffff5">
    <w:name w:val="Прижатый влево"/>
    <w:basedOn w:val="10"/>
    <w:link w:val="affffffff4"/>
    <w:rPr>
      <w:rFonts w:ascii="Arial" w:hAnsi="Arial"/>
      <w:sz w:val="24"/>
    </w:rPr>
  </w:style>
  <w:style w:type="paragraph" w:customStyle="1" w:styleId="WW8Num1z0">
    <w:name w:val="WW8Num1z0"/>
    <w:link w:val="WW8Num1z00"/>
  </w:style>
  <w:style w:type="character" w:customStyle="1" w:styleId="WW8Num1z00">
    <w:name w:val="WW8Num1z0"/>
    <w:link w:val="WW8Num1z0"/>
    <w:rPr>
      <w:rFonts w:ascii="Times New Roman" w:hAnsi="Times New Roman"/>
    </w:rPr>
  </w:style>
  <w:style w:type="paragraph" w:styleId="90">
    <w:name w:val="toc 9"/>
    <w:next w:val="a"/>
    <w:link w:val="92"/>
    <w:uiPriority w:val="39"/>
    <w:pPr>
      <w:ind w:left="1600"/>
    </w:pPr>
    <w:rPr>
      <w:rFonts w:ascii="XO Thames" w:hAnsi="XO Thames"/>
      <w:sz w:val="28"/>
    </w:rPr>
  </w:style>
  <w:style w:type="character" w:customStyle="1" w:styleId="92">
    <w:name w:val="Оглавление 9 Знак"/>
    <w:link w:val="90"/>
    <w:rPr>
      <w:rFonts w:ascii="XO Thames" w:hAnsi="XO Thames"/>
      <w:sz w:val="28"/>
    </w:rPr>
  </w:style>
  <w:style w:type="paragraph" w:styleId="affffffff6">
    <w:name w:val="header"/>
    <w:basedOn w:val="a"/>
    <w:link w:val="1ff7"/>
    <w:pPr>
      <w:tabs>
        <w:tab w:val="center" w:pos="4536"/>
        <w:tab w:val="right" w:pos="9072"/>
      </w:tabs>
    </w:pPr>
  </w:style>
  <w:style w:type="character" w:customStyle="1" w:styleId="1ff7">
    <w:name w:val="Верхний колонтитул Знак1"/>
    <w:basedOn w:val="10"/>
    <w:link w:val="affffffff6"/>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affffffff7">
    <w:name w:val="Текст сноски Знак"/>
    <w:basedOn w:val="30"/>
    <w:link w:val="affffffff8"/>
  </w:style>
  <w:style w:type="character" w:customStyle="1" w:styleId="affffffff8">
    <w:name w:val="Текст сноски Знак"/>
    <w:basedOn w:val="32"/>
    <w:link w:val="affffffff7"/>
  </w:style>
  <w:style w:type="paragraph" w:customStyle="1" w:styleId="222">
    <w:name w:val="Основной текст с отступом 22"/>
    <w:basedOn w:val="a"/>
    <w:link w:val="223"/>
    <w:pPr>
      <w:ind w:firstLine="540"/>
      <w:jc w:val="both"/>
    </w:pPr>
    <w:rPr>
      <w:sz w:val="28"/>
    </w:rPr>
  </w:style>
  <w:style w:type="character" w:customStyle="1" w:styleId="223">
    <w:name w:val="Основной текст с отступом 22"/>
    <w:basedOn w:val="10"/>
    <w:link w:val="222"/>
    <w:rPr>
      <w:sz w:val="28"/>
    </w:rPr>
  </w:style>
  <w:style w:type="paragraph" w:customStyle="1" w:styleId="93">
    <w:name w:val="Заголовок 9 Знак"/>
    <w:link w:val="94"/>
    <w:rPr>
      <w:b/>
      <w:sz w:val="28"/>
    </w:rPr>
  </w:style>
  <w:style w:type="character" w:customStyle="1" w:styleId="94">
    <w:name w:val="Заголовок 9 Знак"/>
    <w:link w:val="93"/>
    <w:rPr>
      <w:b/>
      <w:sz w:val="28"/>
    </w:rPr>
  </w:style>
  <w:style w:type="paragraph" w:customStyle="1" w:styleId="HTML0">
    <w:name w:val="Стандартный HTML Знак"/>
    <w:link w:val="HTML2"/>
    <w:rPr>
      <w:rFonts w:ascii="Courier New" w:hAnsi="Courier New"/>
    </w:rPr>
  </w:style>
  <w:style w:type="character" w:customStyle="1" w:styleId="HTML2">
    <w:name w:val="Стандартный HTML Знак"/>
    <w:link w:val="HTML0"/>
    <w:rPr>
      <w:rFonts w:ascii="Courier New" w:hAnsi="Courier New"/>
    </w:rPr>
  </w:style>
  <w:style w:type="paragraph" w:customStyle="1" w:styleId="affffffff9">
    <w:name w:val="Выделение для Базового Поиска"/>
    <w:link w:val="affffffffa"/>
    <w:rPr>
      <w:color w:val="0058A9"/>
      <w:sz w:val="26"/>
    </w:rPr>
  </w:style>
  <w:style w:type="character" w:customStyle="1" w:styleId="affffffffa">
    <w:name w:val="Выделение для Базового Поиска"/>
    <w:link w:val="affffffff9"/>
    <w:rPr>
      <w:color w:val="0058A9"/>
      <w:sz w:val="26"/>
    </w:rPr>
  </w:style>
  <w:style w:type="paragraph" w:customStyle="1" w:styleId="37">
    <w:name w:val="Указатель3"/>
    <w:basedOn w:val="a"/>
    <w:link w:val="38"/>
  </w:style>
  <w:style w:type="character" w:customStyle="1" w:styleId="38">
    <w:name w:val="Указатель3"/>
    <w:basedOn w:val="10"/>
    <w:link w:val="37"/>
  </w:style>
  <w:style w:type="paragraph" w:customStyle="1" w:styleId="WW8Num3z1">
    <w:name w:val="WW8Num3z1"/>
    <w:link w:val="WW8Num3z10"/>
  </w:style>
  <w:style w:type="character" w:customStyle="1" w:styleId="WW8Num3z10">
    <w:name w:val="WW8Num3z1"/>
    <w:link w:val="WW8Num3z1"/>
  </w:style>
  <w:style w:type="paragraph" w:customStyle="1" w:styleId="ConsPlusNormal">
    <w:name w:val="ConsPlusNormal"/>
    <w:link w:val="ConsPlusNormal0"/>
    <w:pPr>
      <w:widowControl w:val="0"/>
    </w:pPr>
    <w:rPr>
      <w:rFonts w:ascii="Calibri" w:hAnsi="Calibri"/>
    </w:rPr>
  </w:style>
  <w:style w:type="character" w:customStyle="1" w:styleId="ConsPlusNormal0">
    <w:name w:val="ConsPlusNormal"/>
    <w:link w:val="ConsPlusNormal"/>
    <w:rPr>
      <w:rFonts w:ascii="Calibri" w:hAnsi="Calibri"/>
    </w:rPr>
  </w:style>
  <w:style w:type="paragraph" w:customStyle="1" w:styleId="affffffffb">
    <w:name w:val="Словарная статья"/>
    <w:basedOn w:val="a"/>
    <w:next w:val="a"/>
    <w:link w:val="affffffffc"/>
    <w:pPr>
      <w:widowControl w:val="0"/>
      <w:ind w:right="118"/>
      <w:jc w:val="both"/>
    </w:pPr>
    <w:rPr>
      <w:rFonts w:ascii="Arial" w:hAnsi="Arial"/>
      <w:sz w:val="24"/>
    </w:rPr>
  </w:style>
  <w:style w:type="character" w:customStyle="1" w:styleId="affffffffc">
    <w:name w:val="Словарная статья"/>
    <w:basedOn w:val="10"/>
    <w:link w:val="affffffffb"/>
    <w:rPr>
      <w:rFonts w:ascii="Arial" w:hAnsi="Arial"/>
      <w:sz w:val="24"/>
    </w:rPr>
  </w:style>
  <w:style w:type="paragraph" w:customStyle="1" w:styleId="affffffffd">
    <w:name w:val="Текст (прав. подпись)"/>
    <w:basedOn w:val="a"/>
    <w:next w:val="a"/>
    <w:link w:val="affffffffe"/>
    <w:pPr>
      <w:widowControl w:val="0"/>
      <w:jc w:val="right"/>
    </w:pPr>
    <w:rPr>
      <w:rFonts w:ascii="Arial" w:hAnsi="Arial"/>
      <w:sz w:val="24"/>
    </w:rPr>
  </w:style>
  <w:style w:type="character" w:customStyle="1" w:styleId="affffffffe">
    <w:name w:val="Текст (прав. подпись)"/>
    <w:basedOn w:val="10"/>
    <w:link w:val="affffffffd"/>
    <w:rPr>
      <w:rFonts w:ascii="Arial" w:hAnsi="Arial"/>
      <w:sz w:val="24"/>
    </w:rPr>
  </w:style>
  <w:style w:type="paragraph" w:customStyle="1" w:styleId="afffffffff">
    <w:name w:val="Ссылка на официальную публикацию"/>
    <w:basedOn w:val="a"/>
    <w:next w:val="a"/>
    <w:link w:val="afffffffff0"/>
    <w:pPr>
      <w:widowControl w:val="0"/>
      <w:jc w:val="both"/>
    </w:pPr>
    <w:rPr>
      <w:rFonts w:ascii="Arial" w:hAnsi="Arial"/>
      <w:sz w:val="24"/>
    </w:rPr>
  </w:style>
  <w:style w:type="character" w:customStyle="1" w:styleId="afffffffff0">
    <w:name w:val="Ссылка на официальную публикацию"/>
    <w:basedOn w:val="10"/>
    <w:link w:val="afffffffff"/>
    <w:rPr>
      <w:rFonts w:ascii="Arial" w:hAnsi="Arial"/>
      <w:sz w:val="24"/>
    </w:rPr>
  </w:style>
  <w:style w:type="paragraph" w:customStyle="1" w:styleId="WW8Num1z4">
    <w:name w:val="WW8Num1z4"/>
    <w:link w:val="WW8Num1z40"/>
  </w:style>
  <w:style w:type="character" w:customStyle="1" w:styleId="WW8Num1z40">
    <w:name w:val="WW8Num1z4"/>
    <w:link w:val="WW8Num1z4"/>
  </w:style>
  <w:style w:type="paragraph" w:customStyle="1" w:styleId="section2">
    <w:name w:val="section2"/>
    <w:basedOn w:val="a"/>
    <w:link w:val="section20"/>
    <w:pPr>
      <w:spacing w:before="240" w:after="100"/>
      <w:ind w:firstLine="225"/>
    </w:pPr>
    <w:rPr>
      <w:rFonts w:ascii="Verdana" w:hAnsi="Verdana"/>
      <w:sz w:val="16"/>
    </w:rPr>
  </w:style>
  <w:style w:type="character" w:customStyle="1" w:styleId="section20">
    <w:name w:val="section2"/>
    <w:basedOn w:val="10"/>
    <w:link w:val="section2"/>
    <w:rPr>
      <w:rFonts w:ascii="Verdana" w:hAnsi="Verdana"/>
      <w:color w:val="000000"/>
      <w:sz w:val="16"/>
    </w:rPr>
  </w:style>
  <w:style w:type="paragraph" w:styleId="85">
    <w:name w:val="toc 8"/>
    <w:next w:val="a"/>
    <w:link w:val="86"/>
    <w:uiPriority w:val="39"/>
    <w:pPr>
      <w:ind w:left="1400"/>
    </w:pPr>
    <w:rPr>
      <w:rFonts w:ascii="XO Thames" w:hAnsi="XO Thames"/>
      <w:sz w:val="28"/>
    </w:rPr>
  </w:style>
  <w:style w:type="character" w:customStyle="1" w:styleId="86">
    <w:name w:val="Оглавление 8 Знак"/>
    <w:link w:val="85"/>
    <w:rPr>
      <w:rFonts w:ascii="XO Thames" w:hAnsi="XO Thames"/>
      <w:sz w:val="28"/>
    </w:rPr>
  </w:style>
  <w:style w:type="paragraph" w:customStyle="1" w:styleId="1ff8">
    <w:name w:val="Указатель1"/>
    <w:basedOn w:val="a"/>
    <w:link w:val="1ff9"/>
    <w:pPr>
      <w:widowControl w:val="0"/>
    </w:pPr>
  </w:style>
  <w:style w:type="character" w:customStyle="1" w:styleId="1ff9">
    <w:name w:val="Указатель1"/>
    <w:basedOn w:val="10"/>
    <w:link w:val="1ff8"/>
  </w:style>
  <w:style w:type="paragraph" w:customStyle="1" w:styleId="afffffffff1">
    <w:name w:val="Красная строка Знак"/>
    <w:link w:val="afffffffff2"/>
    <w:rPr>
      <w:sz w:val="24"/>
    </w:rPr>
  </w:style>
  <w:style w:type="character" w:customStyle="1" w:styleId="afffffffff2">
    <w:name w:val="Красная строка Знак"/>
    <w:link w:val="afffffffff1"/>
    <w:rPr>
      <w:sz w:val="24"/>
    </w:rPr>
  </w:style>
  <w:style w:type="paragraph" w:customStyle="1" w:styleId="afffffffff3">
    <w:name w:val="Продолжение ссылки"/>
    <w:link w:val="afffffffff4"/>
  </w:style>
  <w:style w:type="character" w:customStyle="1" w:styleId="afffffffff4">
    <w:name w:val="Продолжение ссылки"/>
    <w:link w:val="afffffffff3"/>
  </w:style>
  <w:style w:type="paragraph" w:customStyle="1" w:styleId="western">
    <w:name w:val="western"/>
    <w:basedOn w:val="a"/>
    <w:link w:val="western0"/>
    <w:pPr>
      <w:spacing w:before="100" w:after="100"/>
    </w:pPr>
    <w:rPr>
      <w:sz w:val="24"/>
    </w:rPr>
  </w:style>
  <w:style w:type="character" w:customStyle="1" w:styleId="western0">
    <w:name w:val="western"/>
    <w:basedOn w:val="10"/>
    <w:link w:val="western"/>
    <w:rPr>
      <w:sz w:val="24"/>
    </w:rPr>
  </w:style>
  <w:style w:type="paragraph" w:customStyle="1" w:styleId="WW8Num2z4">
    <w:name w:val="WW8Num2z4"/>
    <w:link w:val="WW8Num2z40"/>
  </w:style>
  <w:style w:type="character" w:customStyle="1" w:styleId="WW8Num2z40">
    <w:name w:val="WW8Num2z4"/>
    <w:link w:val="WW8Num2z4"/>
  </w:style>
  <w:style w:type="paragraph" w:customStyle="1" w:styleId="s1">
    <w:name w:val="s_1"/>
    <w:basedOn w:val="a"/>
    <w:link w:val="s10"/>
    <w:pPr>
      <w:spacing w:before="100" w:after="100"/>
    </w:pPr>
    <w:rPr>
      <w:sz w:val="24"/>
    </w:rPr>
  </w:style>
  <w:style w:type="character" w:customStyle="1" w:styleId="s10">
    <w:name w:val="s_1"/>
    <w:basedOn w:val="10"/>
    <w:link w:val="s1"/>
    <w:rPr>
      <w:sz w:val="24"/>
    </w:rPr>
  </w:style>
  <w:style w:type="paragraph" w:customStyle="1" w:styleId="afffffffff5">
    <w:name w:val="Схема документа Знак"/>
    <w:link w:val="afffffffff6"/>
    <w:rPr>
      <w:rFonts w:ascii="Tahoma" w:hAnsi="Tahoma"/>
      <w:shd w:val="clear" w:color="auto" w:fill="000080"/>
    </w:rPr>
  </w:style>
  <w:style w:type="character" w:customStyle="1" w:styleId="afffffffff6">
    <w:name w:val="Схема документа Знак"/>
    <w:link w:val="afffffffff5"/>
    <w:rPr>
      <w:rFonts w:ascii="Tahoma" w:hAnsi="Tahoma"/>
      <w:shd w:val="clear" w:color="auto" w:fill="000080"/>
    </w:rPr>
  </w:style>
  <w:style w:type="character" w:customStyle="1" w:styleId="af0">
    <w:name w:val="Абзац списка Знак"/>
    <w:basedOn w:val="10"/>
    <w:link w:val="af"/>
    <w:rPr>
      <w:rFonts w:ascii="Calibri" w:hAnsi="Calibri"/>
    </w:rPr>
  </w:style>
  <w:style w:type="paragraph" w:customStyle="1" w:styleId="WW8Num4z5">
    <w:name w:val="WW8Num4z5"/>
    <w:link w:val="WW8Num4z50"/>
  </w:style>
  <w:style w:type="character" w:customStyle="1" w:styleId="WW8Num4z50">
    <w:name w:val="WW8Num4z5"/>
    <w:link w:val="WW8Num4z5"/>
  </w:style>
  <w:style w:type="paragraph" w:customStyle="1" w:styleId="affff1">
    <w:name w:val="Текст информации об изменениях"/>
    <w:basedOn w:val="a"/>
    <w:next w:val="a"/>
    <w:link w:val="affff3"/>
    <w:pPr>
      <w:widowControl w:val="0"/>
      <w:jc w:val="both"/>
    </w:pPr>
    <w:rPr>
      <w:rFonts w:ascii="Arial" w:hAnsi="Arial"/>
      <w:color w:val="353842"/>
    </w:rPr>
  </w:style>
  <w:style w:type="character" w:customStyle="1" w:styleId="affff3">
    <w:name w:val="Текст информации об изменениях"/>
    <w:basedOn w:val="10"/>
    <w:link w:val="affff1"/>
    <w:rPr>
      <w:rFonts w:ascii="Arial" w:hAnsi="Arial"/>
      <w:color w:val="353842"/>
    </w:rPr>
  </w:style>
  <w:style w:type="paragraph" w:customStyle="1" w:styleId="afffffffff7">
    <w:name w:val="Нижний колонтитул Знак"/>
    <w:link w:val="afffffffff8"/>
  </w:style>
  <w:style w:type="character" w:customStyle="1" w:styleId="afffffffff8">
    <w:name w:val="Нижний колонтитул Знак"/>
    <w:link w:val="afffffffff7"/>
  </w:style>
  <w:style w:type="paragraph" w:customStyle="1" w:styleId="afffffffff9">
    <w:name w:val="Сравнение редакций. Добавленный фрагмент"/>
    <w:link w:val="afffffffffa"/>
    <w:rPr>
      <w:shd w:val="clear" w:color="auto" w:fill="C1D7FF"/>
    </w:rPr>
  </w:style>
  <w:style w:type="character" w:customStyle="1" w:styleId="afffffffffa">
    <w:name w:val="Сравнение редакций. Добавленный фрагмент"/>
    <w:link w:val="afffffffff9"/>
    <w:rPr>
      <w:color w:val="000000"/>
      <w:shd w:val="clear" w:color="auto" w:fill="C1D7FF"/>
    </w:rPr>
  </w:style>
  <w:style w:type="paragraph" w:customStyle="1" w:styleId="afffffffffb">
    <w:name w:val="Подчёркнуный текст"/>
    <w:basedOn w:val="a"/>
    <w:next w:val="a"/>
    <w:link w:val="afffffffffc"/>
    <w:pPr>
      <w:widowControl w:val="0"/>
      <w:jc w:val="both"/>
    </w:pPr>
    <w:rPr>
      <w:rFonts w:ascii="Arial" w:hAnsi="Arial"/>
      <w:sz w:val="24"/>
    </w:rPr>
  </w:style>
  <w:style w:type="character" w:customStyle="1" w:styleId="afffffffffc">
    <w:name w:val="Подчёркнуный текст"/>
    <w:basedOn w:val="10"/>
    <w:link w:val="afffffffffb"/>
    <w:rPr>
      <w:rFonts w:ascii="Arial" w:hAnsi="Arial"/>
      <w:sz w:val="24"/>
    </w:rPr>
  </w:style>
  <w:style w:type="paragraph" w:customStyle="1" w:styleId="WW8Num2z6">
    <w:name w:val="WW8Num2z6"/>
    <w:link w:val="WW8Num2z60"/>
  </w:style>
  <w:style w:type="character" w:customStyle="1" w:styleId="WW8Num2z60">
    <w:name w:val="WW8Num2z6"/>
    <w:link w:val="WW8Num2z6"/>
  </w:style>
  <w:style w:type="paragraph" w:customStyle="1" w:styleId="1e">
    <w:name w:val="Красная строка1"/>
    <w:basedOn w:val="aff6"/>
    <w:link w:val="1f0"/>
    <w:pPr>
      <w:ind w:firstLine="210"/>
    </w:pPr>
    <w:rPr>
      <w:sz w:val="24"/>
    </w:rPr>
  </w:style>
  <w:style w:type="character" w:customStyle="1" w:styleId="1f0">
    <w:name w:val="Красная строка1"/>
    <w:basedOn w:val="25"/>
    <w:link w:val="1e"/>
    <w:rPr>
      <w:sz w:val="24"/>
    </w:rPr>
  </w:style>
  <w:style w:type="paragraph" w:customStyle="1" w:styleId="a4">
    <w:name w:val="Внимание"/>
    <w:basedOn w:val="a"/>
    <w:next w:val="a"/>
    <w:link w:val="a6"/>
    <w:pPr>
      <w:widowControl w:val="0"/>
      <w:spacing w:before="240" w:after="240"/>
      <w:ind w:left="420" w:right="420" w:firstLine="300"/>
      <w:jc w:val="both"/>
    </w:pPr>
    <w:rPr>
      <w:rFonts w:ascii="Arial" w:hAnsi="Arial"/>
      <w:sz w:val="24"/>
      <w:shd w:val="clear" w:color="auto" w:fill="FAF3E9"/>
    </w:rPr>
  </w:style>
  <w:style w:type="character" w:customStyle="1" w:styleId="a6">
    <w:name w:val="Внимание"/>
    <w:basedOn w:val="10"/>
    <w:link w:val="a4"/>
    <w:rPr>
      <w:rFonts w:ascii="Arial" w:hAnsi="Arial"/>
      <w:sz w:val="24"/>
      <w:shd w:val="clear" w:color="auto" w:fill="FAF3E9"/>
    </w:rPr>
  </w:style>
  <w:style w:type="paragraph" w:customStyle="1" w:styleId="45">
    <w:name w:val="Указатель4"/>
    <w:basedOn w:val="a"/>
    <w:link w:val="46"/>
    <w:rPr>
      <w:rFonts w:ascii="Arial" w:hAnsi="Arial"/>
    </w:rPr>
  </w:style>
  <w:style w:type="character" w:customStyle="1" w:styleId="46">
    <w:name w:val="Указатель4"/>
    <w:basedOn w:val="10"/>
    <w:link w:val="45"/>
    <w:rPr>
      <w:rFonts w:ascii="Arial" w:hAnsi="Arial"/>
    </w:rPr>
  </w:style>
  <w:style w:type="paragraph" w:customStyle="1" w:styleId="WW8Num3z3">
    <w:name w:val="WW8Num3z3"/>
    <w:link w:val="WW8Num3z30"/>
  </w:style>
  <w:style w:type="character" w:customStyle="1" w:styleId="WW8Num3z30">
    <w:name w:val="WW8Num3z3"/>
    <w:link w:val="WW8Num3z3"/>
  </w:style>
  <w:style w:type="paragraph" w:styleId="afffffffffd">
    <w:name w:val="footer"/>
    <w:basedOn w:val="a"/>
    <w:link w:val="1ffa"/>
    <w:pPr>
      <w:tabs>
        <w:tab w:val="center" w:pos="4677"/>
        <w:tab w:val="right" w:pos="9355"/>
      </w:tabs>
    </w:pPr>
  </w:style>
  <w:style w:type="character" w:customStyle="1" w:styleId="1ffa">
    <w:name w:val="Нижний колонтитул Знак1"/>
    <w:basedOn w:val="10"/>
    <w:link w:val="afffffffffd"/>
  </w:style>
  <w:style w:type="paragraph" w:styleId="afffffffffe">
    <w:name w:val="Balloon Text"/>
    <w:basedOn w:val="a"/>
    <w:link w:val="1ffb"/>
    <w:rPr>
      <w:rFonts w:ascii="Tahoma" w:hAnsi="Tahoma"/>
      <w:sz w:val="16"/>
    </w:rPr>
  </w:style>
  <w:style w:type="character" w:customStyle="1" w:styleId="1ffb">
    <w:name w:val="Текст выноски Знак1"/>
    <w:basedOn w:val="10"/>
    <w:link w:val="afffffffffe"/>
    <w:rPr>
      <w:rFonts w:ascii="Tahoma" w:hAnsi="Tahoma"/>
      <w:sz w:val="16"/>
    </w:rPr>
  </w:style>
  <w:style w:type="paragraph" w:customStyle="1" w:styleId="afff9">
    <w:name w:val="Текст (лев. подпись)"/>
    <w:basedOn w:val="a"/>
    <w:next w:val="a"/>
    <w:link w:val="afffb"/>
    <w:pPr>
      <w:widowControl w:val="0"/>
    </w:pPr>
    <w:rPr>
      <w:rFonts w:ascii="Arial" w:hAnsi="Arial"/>
      <w:sz w:val="24"/>
    </w:rPr>
  </w:style>
  <w:style w:type="character" w:customStyle="1" w:styleId="afffb">
    <w:name w:val="Текст (лев. подпись)"/>
    <w:basedOn w:val="10"/>
    <w:link w:val="afff9"/>
    <w:rPr>
      <w:rFonts w:ascii="Arial" w:hAnsi="Arial"/>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WW8Num6z4">
    <w:name w:val="WW8Num6z4"/>
    <w:link w:val="WW8Num6z40"/>
  </w:style>
  <w:style w:type="character" w:customStyle="1" w:styleId="WW8Num6z40">
    <w:name w:val="WW8Num6z4"/>
    <w:link w:val="WW8Num6z4"/>
  </w:style>
  <w:style w:type="paragraph" w:customStyle="1" w:styleId="affffffffff">
    <w:name w:val="Интерактивный заголовок"/>
    <w:basedOn w:val="1f5"/>
    <w:next w:val="a"/>
    <w:link w:val="affffffffff0"/>
    <w:rPr>
      <w:b w:val="0"/>
      <w:color w:val="000000"/>
      <w:u w:val="single"/>
    </w:rPr>
  </w:style>
  <w:style w:type="character" w:customStyle="1" w:styleId="affffffffff0">
    <w:name w:val="Интерактивный заголовок"/>
    <w:basedOn w:val="1f6"/>
    <w:link w:val="affffffffff"/>
    <w:rPr>
      <w:rFonts w:ascii="Arial" w:hAnsi="Arial"/>
      <w:b w:val="0"/>
      <w:color w:val="000000"/>
      <w:sz w:val="24"/>
      <w:u w:val="single"/>
      <w:shd w:val="clear" w:color="auto" w:fill="F0F0F0"/>
    </w:rPr>
  </w:style>
  <w:style w:type="paragraph" w:customStyle="1" w:styleId="WW8Num4z8">
    <w:name w:val="WW8Num4z8"/>
    <w:link w:val="WW8Num4z80"/>
  </w:style>
  <w:style w:type="character" w:customStyle="1" w:styleId="WW8Num4z80">
    <w:name w:val="WW8Num4z8"/>
    <w:link w:val="WW8Num4z8"/>
  </w:style>
  <w:style w:type="paragraph" w:customStyle="1" w:styleId="affffffffff1">
    <w:name w:val="Текст Знак"/>
    <w:link w:val="affffffffff2"/>
    <w:rPr>
      <w:rFonts w:ascii="Courier New" w:hAnsi="Courier New"/>
    </w:rPr>
  </w:style>
  <w:style w:type="character" w:customStyle="1" w:styleId="affffffffff2">
    <w:name w:val="Текст Знак"/>
    <w:link w:val="affffffffff1"/>
    <w:rPr>
      <w:rFonts w:ascii="Courier New" w:hAnsi="Courier New"/>
    </w:rPr>
  </w:style>
  <w:style w:type="paragraph" w:customStyle="1" w:styleId="WW8Num6z6">
    <w:name w:val="WW8Num6z6"/>
    <w:link w:val="WW8Num6z60"/>
  </w:style>
  <w:style w:type="character" w:customStyle="1" w:styleId="WW8Num6z60">
    <w:name w:val="WW8Num6z6"/>
    <w:link w:val="WW8Num6z6"/>
  </w:style>
  <w:style w:type="paragraph" w:customStyle="1" w:styleId="heading1">
    <w:name w:val="heading"/>
    <w:basedOn w:val="a"/>
    <w:link w:val="heading2"/>
    <w:pPr>
      <w:spacing w:before="240" w:after="100"/>
      <w:ind w:firstLine="225"/>
    </w:pPr>
    <w:rPr>
      <w:rFonts w:ascii="Verdana" w:hAnsi="Verdana"/>
      <w:sz w:val="16"/>
    </w:rPr>
  </w:style>
  <w:style w:type="character" w:customStyle="1" w:styleId="heading2">
    <w:name w:val="heading"/>
    <w:basedOn w:val="10"/>
    <w:link w:val="heading1"/>
    <w:rPr>
      <w:rFonts w:ascii="Verdana" w:hAnsi="Verdana"/>
      <w:color w:val="000000"/>
      <w:sz w:val="16"/>
    </w:rPr>
  </w:style>
  <w:style w:type="paragraph" w:customStyle="1" w:styleId="47">
    <w:name w:val="Заголовок 4 Знак"/>
    <w:link w:val="48"/>
    <w:rPr>
      <w:sz w:val="52"/>
      <w14:shadow w14:blurRad="50800" w14:dist="38100" w14:dir="2700000" w14:sx="100000" w14:sy="100000" w14:kx="0" w14:ky="0" w14:algn="tl">
        <w14:srgbClr w14:val="000000">
          <w14:alpha w14:val="60000"/>
        </w14:srgbClr>
      </w14:shadow>
    </w:rPr>
  </w:style>
  <w:style w:type="character" w:customStyle="1" w:styleId="48">
    <w:name w:val="Заголовок 4 Знак"/>
    <w:link w:val="47"/>
    <w:rPr>
      <w:sz w:val="52"/>
      <w14:shadow w14:blurRad="50800" w14:dist="38100" w14:dir="2700000" w14:sx="100000" w14:sy="100000" w14:kx="0" w14:ky="0" w14:algn="tl">
        <w14:srgbClr w14:val="000000">
          <w14:alpha w14:val="60000"/>
        </w14:srgbClr>
      </w14:shadow>
    </w:rPr>
  </w:style>
  <w:style w:type="paragraph" w:customStyle="1" w:styleId="WW8Num3z7">
    <w:name w:val="WW8Num3z7"/>
    <w:link w:val="WW8Num3z70"/>
  </w:style>
  <w:style w:type="character" w:customStyle="1" w:styleId="WW8Num3z70">
    <w:name w:val="WW8Num3z7"/>
    <w:link w:val="WW8Num3z7"/>
  </w:style>
  <w:style w:type="paragraph" w:customStyle="1" w:styleId="WW8Num2z1">
    <w:name w:val="WW8Num2z1"/>
    <w:link w:val="WW8Num2z10"/>
    <w:rPr>
      <w:spacing w:val="-3"/>
      <w:sz w:val="28"/>
    </w:rPr>
  </w:style>
  <w:style w:type="character" w:customStyle="1" w:styleId="WW8Num2z10">
    <w:name w:val="WW8Num2z1"/>
    <w:link w:val="WW8Num2z1"/>
    <w:rPr>
      <w:b w:val="0"/>
      <w:spacing w:val="-3"/>
      <w:sz w:val="28"/>
    </w:rPr>
  </w:style>
  <w:style w:type="paragraph" w:customStyle="1" w:styleId="1ffc">
    <w:name w:val="Стиль1"/>
    <w:basedOn w:val="a"/>
    <w:link w:val="1ffd"/>
    <w:pPr>
      <w:tabs>
        <w:tab w:val="left" w:pos="1041"/>
        <w:tab w:val="left" w:pos="2340"/>
      </w:tabs>
      <w:ind w:left="2340" w:hanging="360"/>
    </w:pPr>
  </w:style>
  <w:style w:type="character" w:customStyle="1" w:styleId="1ffd">
    <w:name w:val="Стиль1"/>
    <w:basedOn w:val="10"/>
    <w:link w:val="1ffc"/>
  </w:style>
  <w:style w:type="paragraph" w:customStyle="1" w:styleId="2f5">
    <w:name w:val="Название объекта2"/>
    <w:basedOn w:val="a"/>
    <w:link w:val="2f6"/>
    <w:pPr>
      <w:widowControl w:val="0"/>
      <w:spacing w:before="120" w:after="120"/>
    </w:pPr>
    <w:rPr>
      <w:i/>
      <w:sz w:val="24"/>
    </w:rPr>
  </w:style>
  <w:style w:type="character" w:customStyle="1" w:styleId="2f6">
    <w:name w:val="Название объекта2"/>
    <w:basedOn w:val="10"/>
    <w:link w:val="2f5"/>
    <w:rPr>
      <w:i/>
      <w:sz w:val="24"/>
    </w:rPr>
  </w:style>
  <w:style w:type="paragraph" w:customStyle="1" w:styleId="consplusnormal1">
    <w:name w:val="consplusnormal"/>
    <w:basedOn w:val="a"/>
    <w:link w:val="consplusnormal2"/>
    <w:pPr>
      <w:spacing w:before="100" w:after="100"/>
    </w:pPr>
    <w:rPr>
      <w:sz w:val="24"/>
    </w:rPr>
  </w:style>
  <w:style w:type="character" w:customStyle="1" w:styleId="consplusnormal2">
    <w:name w:val="consplusnormal"/>
    <w:basedOn w:val="10"/>
    <w:link w:val="consplusnormal1"/>
    <w:rPr>
      <w:sz w:val="24"/>
    </w:rPr>
  </w:style>
  <w:style w:type="paragraph" w:customStyle="1" w:styleId="af6">
    <w:name w:val="Нормальный (таблица)"/>
    <w:basedOn w:val="a"/>
    <w:next w:val="a"/>
    <w:link w:val="af8"/>
    <w:pPr>
      <w:widowControl w:val="0"/>
      <w:jc w:val="both"/>
    </w:pPr>
    <w:rPr>
      <w:rFonts w:ascii="Arial" w:hAnsi="Arial"/>
      <w:sz w:val="24"/>
    </w:rPr>
  </w:style>
  <w:style w:type="character" w:customStyle="1" w:styleId="af8">
    <w:name w:val="Нормальный (таблица)"/>
    <w:basedOn w:val="10"/>
    <w:link w:val="af6"/>
    <w:rPr>
      <w:rFonts w:ascii="Arial" w:hAnsi="Arial"/>
      <w:sz w:val="24"/>
    </w:rPr>
  </w:style>
  <w:style w:type="paragraph" w:customStyle="1" w:styleId="affffffffff3">
    <w:name w:val="Заголовок группы контролов"/>
    <w:basedOn w:val="a"/>
    <w:next w:val="a"/>
    <w:link w:val="affffffffff4"/>
    <w:pPr>
      <w:widowControl w:val="0"/>
      <w:jc w:val="both"/>
    </w:pPr>
    <w:rPr>
      <w:rFonts w:ascii="Arial" w:hAnsi="Arial"/>
      <w:b/>
      <w:sz w:val="24"/>
    </w:rPr>
  </w:style>
  <w:style w:type="character" w:customStyle="1" w:styleId="affffffffff4">
    <w:name w:val="Заголовок группы контролов"/>
    <w:basedOn w:val="10"/>
    <w:link w:val="affffffffff3"/>
    <w:rPr>
      <w:rFonts w:ascii="Arial" w:hAnsi="Arial"/>
      <w:b/>
      <w:color w:val="000000"/>
      <w:sz w:val="24"/>
    </w:rPr>
  </w:style>
  <w:style w:type="paragraph" w:customStyle="1" w:styleId="212">
    <w:name w:val="Основной текст (2)1"/>
    <w:basedOn w:val="a"/>
    <w:link w:val="213"/>
    <w:pPr>
      <w:widowControl w:val="0"/>
      <w:spacing w:line="322" w:lineRule="exact"/>
      <w:jc w:val="both"/>
    </w:pPr>
    <w:rPr>
      <w:rFonts w:ascii="Palatino Linotype" w:hAnsi="Palatino Linotype"/>
      <w:spacing w:val="11"/>
      <w:sz w:val="21"/>
    </w:rPr>
  </w:style>
  <w:style w:type="character" w:customStyle="1" w:styleId="213">
    <w:name w:val="Основной текст (2)1"/>
    <w:basedOn w:val="10"/>
    <w:link w:val="212"/>
    <w:rPr>
      <w:rFonts w:ascii="Palatino Linotype" w:hAnsi="Palatino Linotype"/>
      <w:spacing w:val="11"/>
      <w:sz w:val="21"/>
    </w:rPr>
  </w:style>
  <w:style w:type="paragraph" w:customStyle="1" w:styleId="affffffffff5">
    <w:name w:val="Заголовок распахивающейся части диалога"/>
    <w:basedOn w:val="a"/>
    <w:next w:val="a"/>
    <w:link w:val="affffffffff6"/>
    <w:pPr>
      <w:widowControl w:val="0"/>
      <w:jc w:val="both"/>
    </w:pPr>
    <w:rPr>
      <w:rFonts w:ascii="Arial" w:hAnsi="Arial"/>
      <w:i/>
      <w:color w:val="000080"/>
      <w:sz w:val="24"/>
    </w:rPr>
  </w:style>
  <w:style w:type="character" w:customStyle="1" w:styleId="affffffffff6">
    <w:name w:val="Заголовок распахивающейся части диалога"/>
    <w:basedOn w:val="10"/>
    <w:link w:val="affffffffff5"/>
    <w:rPr>
      <w:rFonts w:ascii="Arial" w:hAnsi="Arial"/>
      <w:i/>
      <w:color w:val="000080"/>
      <w:sz w:val="24"/>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0"/>
    <w:link w:val="consnormal1"/>
    <w:rPr>
      <w:rFonts w:ascii="Arial" w:hAnsi="Arial"/>
      <w:color w:val="000000"/>
    </w:rPr>
  </w:style>
  <w:style w:type="paragraph" w:customStyle="1" w:styleId="affffffffff7">
    <w:name w:val="Текст в таблице"/>
    <w:basedOn w:val="af6"/>
    <w:next w:val="a"/>
    <w:link w:val="affffffffff8"/>
    <w:pPr>
      <w:ind w:firstLine="500"/>
    </w:pPr>
  </w:style>
  <w:style w:type="character" w:customStyle="1" w:styleId="affffffffff8">
    <w:name w:val="Текст в таблице"/>
    <w:basedOn w:val="af8"/>
    <w:link w:val="affffffffff7"/>
    <w:rPr>
      <w:rFonts w:ascii="Arial" w:hAnsi="Arial"/>
      <w:sz w:val="24"/>
    </w:rPr>
  </w:style>
  <w:style w:type="paragraph" w:customStyle="1" w:styleId="affffffffff9">
    <w:name w:val="Заголовок таблицы"/>
    <w:basedOn w:val="afffff4"/>
    <w:link w:val="affffffffffa"/>
    <w:pPr>
      <w:jc w:val="center"/>
    </w:pPr>
    <w:rPr>
      <w:b/>
    </w:rPr>
  </w:style>
  <w:style w:type="character" w:customStyle="1" w:styleId="affffffffffa">
    <w:name w:val="Заголовок таблицы"/>
    <w:basedOn w:val="afffff5"/>
    <w:link w:val="affffffffff9"/>
    <w:rPr>
      <w:b/>
    </w:rPr>
  </w:style>
  <w:style w:type="paragraph" w:styleId="affffffffffb">
    <w:name w:val="Subtitle"/>
    <w:basedOn w:val="1f5"/>
    <w:next w:val="aff6"/>
    <w:link w:val="affffffffffc"/>
    <w:uiPriority w:val="11"/>
    <w:qFormat/>
    <w:pPr>
      <w:jc w:val="center"/>
    </w:pPr>
    <w:rPr>
      <w:i/>
      <w:sz w:val="28"/>
    </w:rPr>
  </w:style>
  <w:style w:type="character" w:customStyle="1" w:styleId="affffffffffc">
    <w:name w:val="Подзаголовок Знак"/>
    <w:basedOn w:val="1f6"/>
    <w:link w:val="affffffffffb"/>
    <w:rPr>
      <w:rFonts w:ascii="Arial" w:hAnsi="Arial"/>
      <w:b/>
      <w:i/>
      <w:color w:val="0058A9"/>
      <w:sz w:val="28"/>
      <w:shd w:val="clear" w:color="auto" w:fill="F0F0F0"/>
    </w:rPr>
  </w:style>
  <w:style w:type="paragraph" w:customStyle="1" w:styleId="39">
    <w:name w:val="Основной текст 3 Знак"/>
    <w:link w:val="3a"/>
    <w:rPr>
      <w:sz w:val="16"/>
    </w:rPr>
  </w:style>
  <w:style w:type="character" w:customStyle="1" w:styleId="3a">
    <w:name w:val="Основной текст 3 Знак"/>
    <w:link w:val="39"/>
    <w:rPr>
      <w:sz w:val="16"/>
    </w:rPr>
  </w:style>
  <w:style w:type="paragraph" w:customStyle="1" w:styleId="affffffffffd">
    <w:name w:val="Объект"/>
    <w:basedOn w:val="a"/>
    <w:next w:val="a"/>
    <w:link w:val="affffffffffe"/>
    <w:pPr>
      <w:widowControl w:val="0"/>
      <w:jc w:val="both"/>
    </w:pPr>
    <w:rPr>
      <w:sz w:val="26"/>
    </w:rPr>
  </w:style>
  <w:style w:type="character" w:customStyle="1" w:styleId="affffffffffe">
    <w:name w:val="Объект"/>
    <w:basedOn w:val="10"/>
    <w:link w:val="affffffffffd"/>
    <w:rPr>
      <w:sz w:val="26"/>
    </w:rPr>
  </w:style>
  <w:style w:type="paragraph" w:customStyle="1" w:styleId="2f7">
    <w:name w:val="Основной текст2"/>
    <w:basedOn w:val="a"/>
    <w:link w:val="2f8"/>
    <w:pPr>
      <w:widowControl w:val="0"/>
      <w:spacing w:line="324" w:lineRule="exact"/>
      <w:jc w:val="both"/>
    </w:pPr>
    <w:rPr>
      <w:sz w:val="26"/>
    </w:rPr>
  </w:style>
  <w:style w:type="character" w:customStyle="1" w:styleId="2f8">
    <w:name w:val="Основной текст2"/>
    <w:basedOn w:val="10"/>
    <w:link w:val="2f7"/>
    <w:rPr>
      <w:sz w:val="26"/>
    </w:rPr>
  </w:style>
  <w:style w:type="paragraph" w:customStyle="1" w:styleId="afffffffffff">
    <w:name w:val="Текст выноски Знак"/>
    <w:link w:val="afffffffffff0"/>
    <w:rPr>
      <w:rFonts w:ascii="Tahoma" w:hAnsi="Tahoma"/>
      <w:sz w:val="16"/>
    </w:rPr>
  </w:style>
  <w:style w:type="character" w:customStyle="1" w:styleId="afffffffffff0">
    <w:name w:val="Текст выноски Знак"/>
    <w:link w:val="afffffffffff"/>
    <w:rPr>
      <w:rFonts w:ascii="Tahoma" w:hAnsi="Tahoma"/>
      <w:sz w:val="16"/>
    </w:rPr>
  </w:style>
  <w:style w:type="paragraph" w:customStyle="1" w:styleId="afffffffffff1">
    <w:name w:val="Основной текст_"/>
    <w:link w:val="afffffffffff2"/>
    <w:rPr>
      <w:sz w:val="26"/>
      <w:highlight w:val="white"/>
    </w:rPr>
  </w:style>
  <w:style w:type="character" w:customStyle="1" w:styleId="afffffffffff2">
    <w:name w:val="Основной текст_"/>
    <w:link w:val="afffffffffff1"/>
    <w:rPr>
      <w:sz w:val="26"/>
      <w:highlight w:val="white"/>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fffffffffff3">
    <w:name w:val="Title"/>
    <w:basedOn w:val="a"/>
    <w:next w:val="affffffffffb"/>
    <w:link w:val="1ffe"/>
    <w:uiPriority w:val="10"/>
    <w:qFormat/>
    <w:pPr>
      <w:jc w:val="center"/>
    </w:pPr>
    <w:rPr>
      <w:b/>
      <w:sz w:val="28"/>
    </w:rPr>
  </w:style>
  <w:style w:type="character" w:customStyle="1" w:styleId="1ffe">
    <w:name w:val="Название Знак1"/>
    <w:basedOn w:val="10"/>
    <w:link w:val="afffffffffff3"/>
    <w:rPr>
      <w:b/>
      <w:sz w:val="28"/>
    </w:rPr>
  </w:style>
  <w:style w:type="character" w:customStyle="1" w:styleId="41">
    <w:name w:val="Заголовок 4 Знак1"/>
    <w:basedOn w:val="10"/>
    <w:link w:val="4"/>
    <w:rPr>
      <w:sz w:val="52"/>
      <w14:shadow w14:blurRad="50800" w14:dist="38100" w14:dir="2700000" w14:sx="100000" w14:sy="100000" w14:kx="0" w14:ky="0" w14:algn="tl">
        <w14:srgbClr w14:val="000000">
          <w14:alpha w14:val="60000"/>
        </w14:srgbClr>
      </w14:shadow>
    </w:rPr>
  </w:style>
  <w:style w:type="paragraph" w:customStyle="1" w:styleId="afffffb">
    <w:name w:val="Таблицы (моноширинный)"/>
    <w:basedOn w:val="a"/>
    <w:next w:val="a"/>
    <w:link w:val="afffffd"/>
    <w:pPr>
      <w:widowControl w:val="0"/>
      <w:jc w:val="both"/>
    </w:pPr>
    <w:rPr>
      <w:rFonts w:ascii="Courier New" w:hAnsi="Courier New"/>
      <w:sz w:val="22"/>
    </w:rPr>
  </w:style>
  <w:style w:type="character" w:customStyle="1" w:styleId="afffffd">
    <w:name w:val="Таблицы (моноширинный)"/>
    <w:basedOn w:val="10"/>
    <w:link w:val="afffffb"/>
    <w:rPr>
      <w:rFonts w:ascii="Courier New" w:hAnsi="Courier New"/>
      <w:sz w:val="22"/>
    </w:rPr>
  </w:style>
  <w:style w:type="paragraph" w:customStyle="1" w:styleId="afffffffffff4">
    <w:name w:val="Верхний колонтитул Знак"/>
    <w:basedOn w:val="30"/>
    <w:link w:val="afffffffffff5"/>
  </w:style>
  <w:style w:type="character" w:customStyle="1" w:styleId="afffffffffff5">
    <w:name w:val="Верхний колонтитул Знак"/>
    <w:basedOn w:val="32"/>
    <w:link w:val="afffffffffff4"/>
  </w:style>
  <w:style w:type="paragraph" w:customStyle="1" w:styleId="afffffffffff6">
    <w:name w:val="Найденные слова"/>
    <w:link w:val="afffffffffff7"/>
    <w:rPr>
      <w:color w:val="26282F"/>
      <w:sz w:val="26"/>
      <w:shd w:val="clear" w:color="auto" w:fill="FFF580"/>
    </w:rPr>
  </w:style>
  <w:style w:type="character" w:customStyle="1" w:styleId="afffffffffff7">
    <w:name w:val="Найденные слова"/>
    <w:link w:val="afffffffffff6"/>
    <w:rPr>
      <w:color w:val="26282F"/>
      <w:sz w:val="26"/>
      <w:shd w:val="clear" w:color="auto" w:fill="FFF580"/>
    </w:rPr>
  </w:style>
  <w:style w:type="paragraph" w:customStyle="1" w:styleId="afffffffffff8">
    <w:name w:val="Технический комментарий"/>
    <w:basedOn w:val="a"/>
    <w:next w:val="a"/>
    <w:link w:val="afffffffffff9"/>
    <w:pPr>
      <w:widowControl w:val="0"/>
    </w:pPr>
    <w:rPr>
      <w:rFonts w:ascii="Arial" w:hAnsi="Arial"/>
      <w:color w:val="463F31"/>
      <w:sz w:val="24"/>
      <w:shd w:val="clear" w:color="auto" w:fill="FFFFA6"/>
    </w:rPr>
  </w:style>
  <w:style w:type="character" w:customStyle="1" w:styleId="afffffffffff9">
    <w:name w:val="Технический комментарий"/>
    <w:basedOn w:val="10"/>
    <w:link w:val="afffffffffff8"/>
    <w:rPr>
      <w:rFonts w:ascii="Arial" w:hAnsi="Arial"/>
      <w:color w:val="463F31"/>
      <w:sz w:val="24"/>
      <w:shd w:val="clear" w:color="auto" w:fill="FFFFA6"/>
    </w:rPr>
  </w:style>
  <w:style w:type="paragraph" w:customStyle="1" w:styleId="WW8Num6z3">
    <w:name w:val="WW8Num6z3"/>
    <w:link w:val="WW8Num6z30"/>
  </w:style>
  <w:style w:type="character" w:customStyle="1" w:styleId="WW8Num6z30">
    <w:name w:val="WW8Num6z3"/>
    <w:link w:val="WW8Num6z3"/>
  </w:style>
  <w:style w:type="paragraph" w:customStyle="1" w:styleId="WW8Num3z6">
    <w:name w:val="WW8Num3z6"/>
    <w:link w:val="WW8Num3z60"/>
  </w:style>
  <w:style w:type="character" w:customStyle="1" w:styleId="WW8Num3z60">
    <w:name w:val="WW8Num3z6"/>
    <w:link w:val="WW8Num3z6"/>
  </w:style>
  <w:style w:type="paragraph" w:customStyle="1" w:styleId="214">
    <w:name w:val="Основной текст с отступом 21"/>
    <w:basedOn w:val="a"/>
    <w:link w:val="215"/>
    <w:pPr>
      <w:tabs>
        <w:tab w:val="left" w:pos="0"/>
      </w:tabs>
      <w:ind w:firstLine="433"/>
      <w:jc w:val="both"/>
    </w:pPr>
    <w:rPr>
      <w:sz w:val="24"/>
    </w:rPr>
  </w:style>
  <w:style w:type="character" w:customStyle="1" w:styleId="215">
    <w:name w:val="Основной текст с отступом 21"/>
    <w:basedOn w:val="10"/>
    <w:link w:val="214"/>
    <w:rPr>
      <w:sz w:val="24"/>
    </w:rPr>
  </w:style>
  <w:style w:type="character" w:customStyle="1" w:styleId="affffff">
    <w:name w:val="Без интервала Знак"/>
    <w:link w:val="afffffe"/>
    <w:rPr>
      <w:rFonts w:ascii="Calibri" w:hAnsi="Calibri"/>
      <w:sz w:val="2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WW8Num1z6">
    <w:name w:val="WW8Num1z6"/>
    <w:link w:val="WW8Num1z60"/>
  </w:style>
  <w:style w:type="character" w:customStyle="1" w:styleId="WW8Num1z60">
    <w:name w:val="WW8Num1z6"/>
    <w:link w:val="WW8Num1z6"/>
  </w:style>
  <w:style w:type="paragraph" w:customStyle="1" w:styleId="Preformat">
    <w:name w:val="Preformat"/>
    <w:link w:val="Preformat0"/>
    <w:pPr>
      <w:widowControl w:val="0"/>
    </w:pPr>
    <w:rPr>
      <w:rFonts w:ascii="Courier New" w:hAnsi="Courier New"/>
    </w:rPr>
  </w:style>
  <w:style w:type="character" w:customStyle="1" w:styleId="Preformat0">
    <w:name w:val="Preformat"/>
    <w:link w:val="Preformat"/>
    <w:rPr>
      <w:rFonts w:ascii="Courier New" w:hAnsi="Courier New"/>
    </w:rPr>
  </w:style>
  <w:style w:type="character" w:customStyle="1" w:styleId="21">
    <w:name w:val="Заголовок 2 Знак1"/>
    <w:basedOn w:val="10"/>
    <w:link w:val="2"/>
    <w:rPr>
      <w:rFonts w:ascii="Arial" w:hAnsi="Arial"/>
      <w:b/>
    </w:rPr>
  </w:style>
  <w:style w:type="paragraph" w:customStyle="1" w:styleId="ac">
    <w:name w:val="Комментарий"/>
    <w:basedOn w:val="affffffc"/>
    <w:next w:val="a"/>
    <w:link w:val="ae"/>
    <w:pPr>
      <w:spacing w:before="75"/>
      <w:ind w:left="0" w:right="0"/>
      <w:jc w:val="both"/>
    </w:pPr>
    <w:rPr>
      <w:color w:val="353842"/>
      <w:shd w:val="clear" w:color="auto" w:fill="F0F0F0"/>
    </w:rPr>
  </w:style>
  <w:style w:type="character" w:customStyle="1" w:styleId="ae">
    <w:name w:val="Комментарий"/>
    <w:basedOn w:val="affffffd"/>
    <w:link w:val="ac"/>
    <w:rPr>
      <w:rFonts w:ascii="Arial" w:hAnsi="Arial"/>
      <w:color w:val="353842"/>
      <w:sz w:val="24"/>
      <w:shd w:val="clear" w:color="auto" w:fill="F0F0F0"/>
    </w:rPr>
  </w:style>
  <w:style w:type="paragraph" w:customStyle="1" w:styleId="WW8Num3z8">
    <w:name w:val="WW8Num3z8"/>
    <w:link w:val="WW8Num3z80"/>
  </w:style>
  <w:style w:type="character" w:customStyle="1" w:styleId="WW8Num3z80">
    <w:name w:val="WW8Num3z8"/>
    <w:link w:val="WW8Num3z8"/>
  </w:style>
  <w:style w:type="paragraph" w:customStyle="1" w:styleId="WW8Num6z1">
    <w:name w:val="WW8Num6z1"/>
    <w:link w:val="WW8Num6z10"/>
  </w:style>
  <w:style w:type="character" w:customStyle="1" w:styleId="WW8Num6z10">
    <w:name w:val="WW8Num6z1"/>
    <w:link w:val="WW8Num6z1"/>
  </w:style>
  <w:style w:type="paragraph" w:customStyle="1" w:styleId="1fff">
    <w:name w:val="Основной текст1"/>
    <w:basedOn w:val="a"/>
    <w:link w:val="1fff0"/>
    <w:pPr>
      <w:widowControl w:val="0"/>
      <w:spacing w:after="300" w:line="377" w:lineRule="exact"/>
    </w:pPr>
    <w:rPr>
      <w:sz w:val="26"/>
    </w:rPr>
  </w:style>
  <w:style w:type="character" w:customStyle="1" w:styleId="1fff0">
    <w:name w:val="Основной текст1"/>
    <w:basedOn w:val="10"/>
    <w:link w:val="1fff"/>
    <w:rPr>
      <w:color w:val="000000"/>
      <w:sz w:val="26"/>
    </w:rPr>
  </w:style>
  <w:style w:type="paragraph" w:customStyle="1" w:styleId="WW8Num4z6">
    <w:name w:val="WW8Num4z6"/>
    <w:link w:val="WW8Num4z60"/>
  </w:style>
  <w:style w:type="character" w:customStyle="1" w:styleId="WW8Num4z60">
    <w:name w:val="WW8Num4z6"/>
    <w:link w:val="WW8Num4z6"/>
  </w:style>
  <w:style w:type="paragraph" w:customStyle="1" w:styleId="afffffffffffa">
    <w:name w:val="Колонтитул (правый)"/>
    <w:basedOn w:val="affffffffd"/>
    <w:next w:val="a"/>
    <w:link w:val="afffffffffffb"/>
    <w:pPr>
      <w:jc w:val="both"/>
    </w:pPr>
    <w:rPr>
      <w:sz w:val="16"/>
    </w:rPr>
  </w:style>
  <w:style w:type="character" w:customStyle="1" w:styleId="afffffffffffb">
    <w:name w:val="Колонтитул (правый)"/>
    <w:basedOn w:val="affffffffe"/>
    <w:link w:val="afffffffffffa"/>
    <w:rPr>
      <w:rFonts w:ascii="Arial" w:hAnsi="Arial"/>
      <w:sz w:val="16"/>
    </w:rPr>
  </w:style>
  <w:style w:type="paragraph" w:customStyle="1" w:styleId="afffffffffffc">
    <w:name w:val="Символ нумерации"/>
    <w:link w:val="afffffffffffd"/>
  </w:style>
  <w:style w:type="character" w:customStyle="1" w:styleId="afffffffffffd">
    <w:name w:val="Символ нумерации"/>
    <w:link w:val="afffffffffffc"/>
  </w:style>
  <w:style w:type="paragraph" w:customStyle="1" w:styleId="WW-">
    <w:name w:val="WW-Базовый"/>
    <w:link w:val="WW-0"/>
    <w:pPr>
      <w:spacing w:after="200" w:line="276" w:lineRule="auto"/>
    </w:pPr>
    <w:rPr>
      <w:rFonts w:ascii="Calibri" w:hAnsi="Calibri"/>
      <w:sz w:val="22"/>
    </w:rPr>
  </w:style>
  <w:style w:type="character" w:customStyle="1" w:styleId="WW-0">
    <w:name w:val="WW-Базовый"/>
    <w:link w:val="WW-"/>
    <w:rPr>
      <w:rFonts w:ascii="Calibri" w:hAnsi="Calibri"/>
      <w:sz w:val="22"/>
    </w:rPr>
  </w:style>
  <w:style w:type="paragraph" w:customStyle="1" w:styleId="afffffffffffe">
    <w:name w:val="Цветовое выделение"/>
    <w:link w:val="affffffffffff"/>
    <w:rPr>
      <w:b/>
      <w:color w:val="26282F"/>
      <w:sz w:val="26"/>
    </w:rPr>
  </w:style>
  <w:style w:type="character" w:customStyle="1" w:styleId="affffffffffff">
    <w:name w:val="Цветовое выделение"/>
    <w:link w:val="afffffffffffe"/>
    <w:rPr>
      <w:b/>
      <w:color w:val="26282F"/>
      <w:sz w:val="26"/>
    </w:rPr>
  </w:style>
  <w:style w:type="character" w:customStyle="1" w:styleId="61">
    <w:name w:val="Заголовок 6 Знак1"/>
    <w:basedOn w:val="10"/>
    <w:link w:val="6"/>
    <w:rPr>
      <w:b/>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12</Pages>
  <Words>3912</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Попович</dc:creator>
  <cp:lastModifiedBy>Галина Николаевна Абрамова</cp:lastModifiedBy>
  <cp:revision>24</cp:revision>
  <cp:lastPrinted>2026-06-05T12:39:00Z</cp:lastPrinted>
  <dcterms:created xsi:type="dcterms:W3CDTF">2026-06-02T15:45:00Z</dcterms:created>
  <dcterms:modified xsi:type="dcterms:W3CDTF">2026-06-08T07:58:00Z</dcterms:modified>
</cp:coreProperties>
</file>